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7F" w:rsidRPr="002D3008" w:rsidRDefault="00703A46" w:rsidP="00B37319">
      <w:pPr>
        <w:pStyle w:val="NoSpacing"/>
        <w:jc w:val="center"/>
        <w:rPr>
          <w:rFonts w:ascii="Times New Roman" w:hAnsi="Times New Roman" w:cs="Times New Roman"/>
          <w:b/>
          <w:sz w:val="24"/>
          <w:szCs w:val="24"/>
        </w:rPr>
      </w:pPr>
      <w:r w:rsidRPr="002D3008">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6067425</wp:posOffset>
            </wp:positionH>
            <wp:positionV relativeFrom="paragraph">
              <wp:posOffset>1905</wp:posOffset>
            </wp:positionV>
            <wp:extent cx="561975" cy="628650"/>
            <wp:effectExtent l="38100" t="0" r="28575" b="171450"/>
            <wp:wrapNone/>
            <wp:docPr id="1" name="Picture 0" descr="graner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er photo.jpg"/>
                    <pic:cNvPicPr/>
                  </pic:nvPicPr>
                  <pic:blipFill>
                    <a:blip r:embed="rId7"/>
                    <a:stretch>
                      <a:fillRect/>
                    </a:stretch>
                  </pic:blipFill>
                  <pic:spPr>
                    <a:xfrm>
                      <a:off x="0" y="0"/>
                      <a:ext cx="561975" cy="6286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B448E" w:rsidRPr="002D3008">
        <w:rPr>
          <w:rFonts w:ascii="Times New Roman" w:hAnsi="Times New Roman" w:cs="Times New Roman"/>
          <w:b/>
          <w:sz w:val="24"/>
          <w:szCs w:val="24"/>
        </w:rPr>
        <w:t>GRANA</w:t>
      </w:r>
      <w:r w:rsidR="002F16F1" w:rsidRPr="002D3008">
        <w:rPr>
          <w:rFonts w:ascii="Times New Roman" w:hAnsi="Times New Roman" w:cs="Times New Roman"/>
          <w:b/>
          <w:sz w:val="24"/>
          <w:szCs w:val="24"/>
        </w:rPr>
        <w:t>R MARAK</w:t>
      </w:r>
      <w:r w:rsidRPr="002D3008">
        <w:rPr>
          <w:rFonts w:ascii="Times New Roman" w:hAnsi="Times New Roman" w:cs="Times New Roman"/>
          <w:b/>
          <w:sz w:val="24"/>
          <w:szCs w:val="24"/>
        </w:rPr>
        <w:t xml:space="preserve"> M.Phil</w:t>
      </w:r>
    </w:p>
    <w:p w:rsidR="002A4634" w:rsidRPr="002D3008" w:rsidRDefault="00703A46" w:rsidP="00B37319">
      <w:pPr>
        <w:pStyle w:val="NoSpacing"/>
        <w:jc w:val="center"/>
        <w:rPr>
          <w:rFonts w:ascii="Times New Roman" w:hAnsi="Times New Roman" w:cs="Times New Roman"/>
          <w:sz w:val="24"/>
          <w:szCs w:val="24"/>
        </w:rPr>
      </w:pPr>
      <w:r w:rsidRPr="002D3008">
        <w:rPr>
          <w:rFonts w:ascii="Times New Roman" w:hAnsi="Times New Roman" w:cs="Times New Roman"/>
          <w:sz w:val="24"/>
          <w:szCs w:val="24"/>
        </w:rPr>
        <w:t>Cell phone: 01714077519</w:t>
      </w:r>
      <w:r w:rsidR="00147826" w:rsidRPr="002D3008">
        <w:rPr>
          <w:rFonts w:ascii="Times New Roman" w:hAnsi="Times New Roman" w:cs="Times New Roman"/>
          <w:sz w:val="24"/>
          <w:szCs w:val="24"/>
        </w:rPr>
        <w:t xml:space="preserve">, </w:t>
      </w:r>
      <w:r w:rsidR="007116BE" w:rsidRPr="002D3008">
        <w:rPr>
          <w:rFonts w:ascii="Times New Roman" w:hAnsi="Times New Roman" w:cs="Times New Roman"/>
          <w:sz w:val="24"/>
          <w:szCs w:val="24"/>
        </w:rPr>
        <w:t xml:space="preserve">Email: </w:t>
      </w:r>
      <w:hyperlink r:id="rId8" w:history="1">
        <w:r w:rsidR="007116BE" w:rsidRPr="002D3008">
          <w:rPr>
            <w:rStyle w:val="Hyperlink"/>
            <w:rFonts w:ascii="Times New Roman" w:hAnsi="Times New Roman" w:cs="Times New Roman"/>
            <w:sz w:val="24"/>
            <w:szCs w:val="24"/>
          </w:rPr>
          <w:t>granar71@gmail.com</w:t>
        </w:r>
      </w:hyperlink>
    </w:p>
    <w:p w:rsidR="00B37319" w:rsidRPr="002D3008" w:rsidRDefault="00457B5A" w:rsidP="00703A46">
      <w:pPr>
        <w:pStyle w:val="NoSpacing"/>
        <w:jc w:val="center"/>
        <w:rPr>
          <w:rFonts w:ascii="Times New Roman" w:hAnsi="Times New Roman" w:cs="Times New Roman"/>
          <w:sz w:val="24"/>
          <w:szCs w:val="24"/>
        </w:rPr>
      </w:pPr>
      <w:r w:rsidRPr="002D3008">
        <w:rPr>
          <w:rFonts w:ascii="Times New Roman" w:hAnsi="Times New Roman" w:cs="Times New Roman"/>
          <w:sz w:val="24"/>
          <w:szCs w:val="24"/>
        </w:rPr>
        <w:t>Skype: granisa.graca</w:t>
      </w:r>
    </w:p>
    <w:p w:rsidR="00116733" w:rsidRPr="002D3008" w:rsidRDefault="00116733" w:rsidP="00703A46">
      <w:pPr>
        <w:pStyle w:val="NoSpacing"/>
        <w:jc w:val="center"/>
        <w:rPr>
          <w:rFonts w:ascii="Times New Roman" w:hAnsi="Times New Roman" w:cs="Times New Roman"/>
          <w:sz w:val="24"/>
          <w:szCs w:val="24"/>
        </w:rPr>
      </w:pPr>
    </w:p>
    <w:p w:rsidR="00457B5A" w:rsidRPr="002D3008" w:rsidRDefault="00457B5A" w:rsidP="00703A46">
      <w:pPr>
        <w:pStyle w:val="NoSpacing"/>
        <w:jc w:val="center"/>
        <w:rPr>
          <w:rFonts w:ascii="Times New Roman" w:hAnsi="Times New Roman" w:cs="Times New Roman"/>
          <w:b/>
          <w:sz w:val="24"/>
          <w:szCs w:val="24"/>
          <w:u w:val="single"/>
        </w:rPr>
      </w:pPr>
      <w:r w:rsidRPr="002D3008">
        <w:rPr>
          <w:rFonts w:ascii="Times New Roman" w:hAnsi="Times New Roman" w:cs="Times New Roman"/>
          <w:b/>
          <w:sz w:val="24"/>
          <w:szCs w:val="24"/>
          <w:u w:val="single"/>
        </w:rPr>
        <w:t>Personal Summary</w:t>
      </w:r>
      <w:r w:rsidR="00932A50" w:rsidRPr="002D3008">
        <w:rPr>
          <w:rFonts w:ascii="Times New Roman" w:hAnsi="Times New Roman" w:cs="Times New Roman"/>
          <w:b/>
          <w:sz w:val="24"/>
          <w:szCs w:val="24"/>
          <w:u w:val="single"/>
        </w:rPr>
        <w:t>:</w:t>
      </w:r>
    </w:p>
    <w:p w:rsidR="00474C8A" w:rsidRPr="002D3008" w:rsidRDefault="003A7E26" w:rsidP="00DB0FD9">
      <w:pPr>
        <w:pStyle w:val="NoSpacing"/>
        <w:jc w:val="both"/>
        <w:rPr>
          <w:rFonts w:ascii="Times New Roman" w:hAnsi="Times New Roman" w:cs="Times New Roman"/>
          <w:sz w:val="24"/>
          <w:szCs w:val="24"/>
        </w:rPr>
      </w:pPr>
      <w:r w:rsidRPr="002D3008">
        <w:rPr>
          <w:rFonts w:ascii="Times New Roman" w:hAnsi="Times New Roman" w:cs="Times New Roman"/>
          <w:sz w:val="24"/>
          <w:szCs w:val="24"/>
        </w:rPr>
        <w:t xml:space="preserve">Highly responsible and motivated professional with solid and diverse experience in </w:t>
      </w:r>
      <w:r w:rsidR="00116733" w:rsidRPr="002D3008">
        <w:rPr>
          <w:rFonts w:ascii="Times New Roman" w:hAnsi="Times New Roman" w:cs="Times New Roman"/>
          <w:sz w:val="24"/>
          <w:szCs w:val="24"/>
        </w:rPr>
        <w:t>leadership, fundraising</w:t>
      </w:r>
      <w:r w:rsidR="00337B26" w:rsidRPr="002D3008">
        <w:rPr>
          <w:rFonts w:ascii="Times New Roman" w:hAnsi="Times New Roman" w:cs="Times New Roman"/>
          <w:sz w:val="24"/>
          <w:szCs w:val="24"/>
        </w:rPr>
        <w:t>, coordination, project management</w:t>
      </w:r>
      <w:r w:rsidR="006E2AFF" w:rsidRPr="002D3008">
        <w:rPr>
          <w:rFonts w:ascii="Times New Roman" w:hAnsi="Times New Roman" w:cs="Times New Roman"/>
          <w:sz w:val="24"/>
          <w:szCs w:val="24"/>
        </w:rPr>
        <w:t>,</w:t>
      </w:r>
      <w:r w:rsidR="001E0388" w:rsidRPr="002D3008">
        <w:rPr>
          <w:rFonts w:ascii="Times New Roman" w:hAnsi="Times New Roman" w:cs="Times New Roman"/>
          <w:sz w:val="24"/>
          <w:szCs w:val="24"/>
        </w:rPr>
        <w:t xml:space="preserve"> high profile donor engagement and management,</w:t>
      </w:r>
      <w:r w:rsidR="00F454A0" w:rsidRPr="002D3008">
        <w:rPr>
          <w:rFonts w:ascii="Times New Roman" w:hAnsi="Times New Roman" w:cs="Times New Roman"/>
          <w:sz w:val="24"/>
          <w:szCs w:val="24"/>
        </w:rPr>
        <w:t xml:space="preserve"> advocacy, negotiation and contract,</w:t>
      </w:r>
      <w:r w:rsidR="00F64560" w:rsidRPr="002D3008">
        <w:rPr>
          <w:rFonts w:ascii="Times New Roman" w:hAnsi="Times New Roman" w:cs="Times New Roman"/>
          <w:sz w:val="24"/>
          <w:szCs w:val="24"/>
        </w:rPr>
        <w:t xml:space="preserve"> </w:t>
      </w:r>
      <w:r w:rsidR="00A75980" w:rsidRPr="002D3008">
        <w:rPr>
          <w:rFonts w:ascii="Times New Roman" w:hAnsi="Times New Roman" w:cs="Times New Roman"/>
          <w:sz w:val="24"/>
          <w:szCs w:val="24"/>
        </w:rPr>
        <w:t>disaster</w:t>
      </w:r>
      <w:r w:rsidRPr="002D3008">
        <w:rPr>
          <w:rFonts w:ascii="Times New Roman" w:hAnsi="Times New Roman" w:cs="Times New Roman"/>
          <w:sz w:val="24"/>
          <w:szCs w:val="24"/>
        </w:rPr>
        <w:t xml:space="preserve"> management,</w:t>
      </w:r>
      <w:r w:rsidR="00DB0FD9" w:rsidRPr="002D3008">
        <w:rPr>
          <w:rFonts w:ascii="Times New Roman" w:hAnsi="Times New Roman" w:cs="Times New Roman"/>
          <w:sz w:val="24"/>
          <w:szCs w:val="24"/>
        </w:rPr>
        <w:t xml:space="preserve"> early recovery, DRR and CCA programmes with excellent academic background</w:t>
      </w:r>
      <w:r w:rsidR="00116733" w:rsidRPr="002D3008">
        <w:rPr>
          <w:rFonts w:ascii="Times New Roman" w:hAnsi="Times New Roman" w:cs="Times New Roman"/>
          <w:sz w:val="24"/>
          <w:szCs w:val="24"/>
        </w:rPr>
        <w:t>s</w:t>
      </w:r>
      <w:r w:rsidR="00DB0FD9" w:rsidRPr="002D3008">
        <w:rPr>
          <w:rFonts w:ascii="Times New Roman" w:hAnsi="Times New Roman" w:cs="Times New Roman"/>
          <w:sz w:val="24"/>
          <w:szCs w:val="24"/>
        </w:rPr>
        <w:t xml:space="preserve"> in social science</w:t>
      </w:r>
      <w:r w:rsidR="00E83FE7" w:rsidRPr="002D3008">
        <w:rPr>
          <w:rFonts w:ascii="Times New Roman" w:hAnsi="Times New Roman" w:cs="Times New Roman"/>
          <w:sz w:val="24"/>
          <w:szCs w:val="24"/>
        </w:rPr>
        <w:t>s</w:t>
      </w:r>
      <w:r w:rsidR="00DB0FD9" w:rsidRPr="002D3008">
        <w:rPr>
          <w:rFonts w:ascii="Times New Roman" w:hAnsi="Times New Roman" w:cs="Times New Roman"/>
          <w:sz w:val="24"/>
          <w:szCs w:val="24"/>
        </w:rPr>
        <w:t xml:space="preserve"> from reputed Government universities</w:t>
      </w:r>
      <w:r w:rsidR="0044027A" w:rsidRPr="002D3008">
        <w:rPr>
          <w:rFonts w:ascii="Times New Roman" w:hAnsi="Times New Roman" w:cs="Times New Roman"/>
          <w:sz w:val="24"/>
          <w:szCs w:val="24"/>
        </w:rPr>
        <w:t xml:space="preserve"> majoring in humanitarian</w:t>
      </w:r>
      <w:r w:rsidR="00481DD9" w:rsidRPr="002D3008">
        <w:rPr>
          <w:rFonts w:ascii="Times New Roman" w:hAnsi="Times New Roman" w:cs="Times New Roman"/>
          <w:sz w:val="24"/>
          <w:szCs w:val="24"/>
        </w:rPr>
        <w:t xml:space="preserve"> crisis,</w:t>
      </w:r>
      <w:r w:rsidR="0044027A" w:rsidRPr="002D3008">
        <w:rPr>
          <w:rFonts w:ascii="Times New Roman" w:hAnsi="Times New Roman" w:cs="Times New Roman"/>
          <w:sz w:val="24"/>
          <w:szCs w:val="24"/>
        </w:rPr>
        <w:t xml:space="preserve"> governance,</w:t>
      </w:r>
      <w:r w:rsidR="00481DD9" w:rsidRPr="002D3008">
        <w:rPr>
          <w:rFonts w:ascii="Times New Roman" w:hAnsi="Times New Roman" w:cs="Times New Roman"/>
          <w:sz w:val="24"/>
          <w:szCs w:val="24"/>
        </w:rPr>
        <w:t xml:space="preserve"> victimology and restorative justice.</w:t>
      </w:r>
      <w:r w:rsidRPr="002D3008">
        <w:rPr>
          <w:rFonts w:ascii="Times New Roman" w:hAnsi="Times New Roman" w:cs="Times New Roman"/>
          <w:sz w:val="24"/>
          <w:szCs w:val="24"/>
        </w:rPr>
        <w:t xml:space="preserve"> A highly </w:t>
      </w:r>
      <w:r w:rsidR="00337B26" w:rsidRPr="002D3008">
        <w:rPr>
          <w:rFonts w:ascii="Times New Roman" w:hAnsi="Times New Roman" w:cs="Times New Roman"/>
          <w:sz w:val="24"/>
          <w:szCs w:val="24"/>
        </w:rPr>
        <w:t>motivated, dynamic</w:t>
      </w:r>
      <w:r w:rsidR="00E87042" w:rsidRPr="002D3008">
        <w:rPr>
          <w:rFonts w:ascii="Times New Roman" w:hAnsi="Times New Roman" w:cs="Times New Roman"/>
          <w:sz w:val="24"/>
          <w:szCs w:val="24"/>
        </w:rPr>
        <w:t xml:space="preserve"> team player,</w:t>
      </w:r>
      <w:r w:rsidRPr="002D3008">
        <w:rPr>
          <w:rFonts w:ascii="Times New Roman" w:hAnsi="Times New Roman" w:cs="Times New Roman"/>
          <w:sz w:val="24"/>
          <w:szCs w:val="24"/>
        </w:rPr>
        <w:t xml:space="preserve"> dependable, and demonstrates professionalism in handling</w:t>
      </w:r>
      <w:r w:rsidR="0044027A" w:rsidRPr="002D3008">
        <w:rPr>
          <w:rFonts w:ascii="Times New Roman" w:hAnsi="Times New Roman" w:cs="Times New Roman"/>
          <w:sz w:val="24"/>
          <w:szCs w:val="24"/>
        </w:rPr>
        <w:t>, development programmes,</w:t>
      </w:r>
      <w:r w:rsidRPr="002D3008">
        <w:rPr>
          <w:rFonts w:ascii="Times New Roman" w:hAnsi="Times New Roman" w:cs="Times New Roman"/>
          <w:sz w:val="24"/>
          <w:szCs w:val="24"/>
        </w:rPr>
        <w:t xml:space="preserve"> disaster</w:t>
      </w:r>
      <w:r w:rsidR="00A75980" w:rsidRPr="002D3008">
        <w:rPr>
          <w:rFonts w:ascii="Times New Roman" w:hAnsi="Times New Roman" w:cs="Times New Roman"/>
          <w:sz w:val="24"/>
          <w:szCs w:val="24"/>
        </w:rPr>
        <w:t xml:space="preserve"> response and crises management, emergency procurement, partnership and organizational capacity building, the incumbent is g</w:t>
      </w:r>
      <w:r w:rsidRPr="002D3008">
        <w:rPr>
          <w:rFonts w:ascii="Times New Roman" w:hAnsi="Times New Roman" w:cs="Times New Roman"/>
          <w:sz w:val="24"/>
          <w:szCs w:val="24"/>
        </w:rPr>
        <w:t>oal-oriented coupled with outstanding technical knowledge and a</w:t>
      </w:r>
      <w:r w:rsidR="00DB0FD9" w:rsidRPr="002D3008">
        <w:rPr>
          <w:rFonts w:ascii="Times New Roman" w:hAnsi="Times New Roman" w:cs="Times New Roman"/>
          <w:sz w:val="24"/>
          <w:szCs w:val="24"/>
        </w:rPr>
        <w:t>bility to act quickly and strategically</w:t>
      </w:r>
      <w:r w:rsidR="0044027A" w:rsidRPr="002D3008">
        <w:rPr>
          <w:rFonts w:ascii="Times New Roman" w:hAnsi="Times New Roman" w:cs="Times New Roman"/>
          <w:sz w:val="24"/>
          <w:szCs w:val="24"/>
        </w:rPr>
        <w:t xml:space="preserve"> in emergency situations; i</w:t>
      </w:r>
      <w:r w:rsidRPr="002D3008">
        <w:rPr>
          <w:rFonts w:ascii="Times New Roman" w:hAnsi="Times New Roman" w:cs="Times New Roman"/>
          <w:sz w:val="24"/>
          <w:szCs w:val="24"/>
        </w:rPr>
        <w:t>n</w:t>
      </w:r>
      <w:r w:rsidR="00DB0FD9" w:rsidRPr="002D3008">
        <w:rPr>
          <w:rFonts w:ascii="Times New Roman" w:hAnsi="Times New Roman" w:cs="Times New Roman"/>
          <w:sz w:val="24"/>
          <w:szCs w:val="24"/>
        </w:rPr>
        <w:t>novative and reliable professional</w:t>
      </w:r>
      <w:r w:rsidRPr="002D3008">
        <w:rPr>
          <w:rFonts w:ascii="Times New Roman" w:hAnsi="Times New Roman" w:cs="Times New Roman"/>
          <w:sz w:val="24"/>
          <w:szCs w:val="24"/>
        </w:rPr>
        <w:t xml:space="preserve"> with proven ability to ac</w:t>
      </w:r>
      <w:r w:rsidR="00DB0FD9" w:rsidRPr="002D3008">
        <w:rPr>
          <w:rFonts w:ascii="Times New Roman" w:hAnsi="Times New Roman" w:cs="Times New Roman"/>
          <w:sz w:val="24"/>
          <w:szCs w:val="24"/>
        </w:rPr>
        <w:t>hieve organizational goals demonstrating</w:t>
      </w:r>
      <w:r w:rsidR="00337B26" w:rsidRPr="002D3008">
        <w:rPr>
          <w:rFonts w:ascii="Times New Roman" w:hAnsi="Times New Roman" w:cs="Times New Roman"/>
          <w:sz w:val="24"/>
          <w:szCs w:val="24"/>
        </w:rPr>
        <w:t xml:space="preserve"> effective multi-tasking,</w:t>
      </w:r>
      <w:r w:rsidRPr="002D3008">
        <w:rPr>
          <w:rFonts w:ascii="Times New Roman" w:hAnsi="Times New Roman" w:cs="Times New Roman"/>
          <w:sz w:val="24"/>
          <w:szCs w:val="24"/>
        </w:rPr>
        <w:t xml:space="preserve"> management</w:t>
      </w:r>
      <w:r w:rsidR="00337B26" w:rsidRPr="002D3008">
        <w:rPr>
          <w:rFonts w:ascii="Times New Roman" w:hAnsi="Times New Roman" w:cs="Times New Roman"/>
          <w:sz w:val="24"/>
          <w:szCs w:val="24"/>
        </w:rPr>
        <w:t>,</w:t>
      </w:r>
      <w:r w:rsidR="0044027A" w:rsidRPr="002D3008">
        <w:rPr>
          <w:rFonts w:ascii="Times New Roman" w:hAnsi="Times New Roman" w:cs="Times New Roman"/>
          <w:sz w:val="24"/>
          <w:szCs w:val="24"/>
        </w:rPr>
        <w:t xml:space="preserve"> staff and</w:t>
      </w:r>
      <w:r w:rsidR="00337B26" w:rsidRPr="002D3008">
        <w:rPr>
          <w:rFonts w:ascii="Times New Roman" w:hAnsi="Times New Roman" w:cs="Times New Roman"/>
          <w:sz w:val="24"/>
          <w:szCs w:val="24"/>
        </w:rPr>
        <w:t xml:space="preserve"> leadership and organizational</w:t>
      </w:r>
      <w:r w:rsidR="0044027A" w:rsidRPr="002D3008">
        <w:rPr>
          <w:rFonts w:ascii="Times New Roman" w:hAnsi="Times New Roman" w:cs="Times New Roman"/>
          <w:sz w:val="24"/>
          <w:szCs w:val="24"/>
        </w:rPr>
        <w:t xml:space="preserve"> skills.</w:t>
      </w:r>
      <w:r w:rsidR="00337B26" w:rsidRPr="002D3008">
        <w:rPr>
          <w:rFonts w:ascii="Times New Roman" w:hAnsi="Times New Roman" w:cs="Times New Roman"/>
          <w:sz w:val="24"/>
          <w:szCs w:val="24"/>
        </w:rPr>
        <w:t xml:space="preserve"> </w:t>
      </w:r>
      <w:r w:rsidRPr="002D3008">
        <w:rPr>
          <w:rFonts w:ascii="Times New Roman" w:hAnsi="Times New Roman" w:cs="Times New Roman"/>
          <w:sz w:val="24"/>
          <w:szCs w:val="24"/>
        </w:rPr>
        <w:t>Excellent analytical skills with keen attention to detail</w:t>
      </w:r>
      <w:r w:rsidR="00337B26" w:rsidRPr="002D3008">
        <w:rPr>
          <w:rFonts w:ascii="Times New Roman" w:hAnsi="Times New Roman" w:cs="Times New Roman"/>
          <w:sz w:val="24"/>
          <w:szCs w:val="24"/>
        </w:rPr>
        <w:t>s</w:t>
      </w:r>
      <w:r w:rsidRPr="002D3008">
        <w:rPr>
          <w:rFonts w:ascii="Times New Roman" w:hAnsi="Times New Roman" w:cs="Times New Roman"/>
          <w:sz w:val="24"/>
          <w:szCs w:val="24"/>
        </w:rPr>
        <w:t>, ability to analyze situations, and research information</w:t>
      </w:r>
      <w:r w:rsidR="00481DD9" w:rsidRPr="002D3008">
        <w:rPr>
          <w:rFonts w:ascii="Times New Roman" w:hAnsi="Times New Roman" w:cs="Times New Roman"/>
          <w:sz w:val="24"/>
          <w:szCs w:val="24"/>
        </w:rPr>
        <w:t>, data collection and triangulation</w:t>
      </w:r>
      <w:r w:rsidRPr="002D3008">
        <w:rPr>
          <w:rFonts w:ascii="Times New Roman" w:hAnsi="Times New Roman" w:cs="Times New Roman"/>
          <w:sz w:val="24"/>
          <w:szCs w:val="24"/>
        </w:rPr>
        <w:t xml:space="preserve"> to develop </w:t>
      </w:r>
      <w:r w:rsidR="00337B26" w:rsidRPr="002D3008">
        <w:rPr>
          <w:rFonts w:ascii="Times New Roman" w:hAnsi="Times New Roman" w:cs="Times New Roman"/>
          <w:sz w:val="24"/>
          <w:szCs w:val="24"/>
        </w:rPr>
        <w:t>a sound and ethical solution</w:t>
      </w:r>
      <w:r w:rsidRPr="002D3008">
        <w:rPr>
          <w:rFonts w:ascii="Times New Roman" w:hAnsi="Times New Roman" w:cs="Times New Roman"/>
          <w:sz w:val="24"/>
          <w:szCs w:val="24"/>
        </w:rPr>
        <w:t>. Outstanding communication, negotiation, and interpersonal skills able to interact with individuals</w:t>
      </w:r>
      <w:r w:rsidR="00337B26" w:rsidRPr="002D3008">
        <w:rPr>
          <w:rFonts w:ascii="Times New Roman" w:hAnsi="Times New Roman" w:cs="Times New Roman"/>
          <w:sz w:val="24"/>
          <w:szCs w:val="24"/>
        </w:rPr>
        <w:t>, partners and donors</w:t>
      </w:r>
      <w:r w:rsidRPr="002D3008">
        <w:rPr>
          <w:rFonts w:ascii="Times New Roman" w:hAnsi="Times New Roman" w:cs="Times New Roman"/>
          <w:sz w:val="24"/>
          <w:szCs w:val="24"/>
        </w:rPr>
        <w:t xml:space="preserve"> at all level</w:t>
      </w:r>
      <w:r w:rsidR="00337B26" w:rsidRPr="002D3008">
        <w:rPr>
          <w:rFonts w:ascii="Times New Roman" w:hAnsi="Times New Roman" w:cs="Times New Roman"/>
          <w:sz w:val="24"/>
          <w:szCs w:val="24"/>
        </w:rPr>
        <w:t>s, develop</w:t>
      </w:r>
      <w:r w:rsidRPr="002D3008">
        <w:rPr>
          <w:rFonts w:ascii="Times New Roman" w:hAnsi="Times New Roman" w:cs="Times New Roman"/>
          <w:sz w:val="24"/>
          <w:szCs w:val="24"/>
        </w:rPr>
        <w:t xml:space="preserve"> and build stra</w:t>
      </w:r>
      <w:r w:rsidR="00DB0FD9" w:rsidRPr="002D3008">
        <w:rPr>
          <w:rFonts w:ascii="Times New Roman" w:hAnsi="Times New Roman" w:cs="Times New Roman"/>
          <w:sz w:val="24"/>
          <w:szCs w:val="24"/>
        </w:rPr>
        <w:t xml:space="preserve">tegic relationships with other </w:t>
      </w:r>
      <w:r w:rsidR="00645D7C" w:rsidRPr="002D3008">
        <w:rPr>
          <w:rFonts w:ascii="Times New Roman" w:hAnsi="Times New Roman" w:cs="Times New Roman"/>
          <w:sz w:val="24"/>
          <w:szCs w:val="24"/>
        </w:rPr>
        <w:t xml:space="preserve">development and </w:t>
      </w:r>
      <w:r w:rsidR="00DB0FD9" w:rsidRPr="002D3008">
        <w:rPr>
          <w:rFonts w:ascii="Times New Roman" w:hAnsi="Times New Roman" w:cs="Times New Roman"/>
          <w:sz w:val="24"/>
          <w:szCs w:val="24"/>
        </w:rPr>
        <w:t>humanitarian actors including Government,</w:t>
      </w:r>
      <w:r w:rsidR="00337B26" w:rsidRPr="002D3008">
        <w:rPr>
          <w:rFonts w:ascii="Times New Roman" w:hAnsi="Times New Roman" w:cs="Times New Roman"/>
          <w:sz w:val="24"/>
          <w:szCs w:val="24"/>
        </w:rPr>
        <w:t xml:space="preserve"> military,</w:t>
      </w:r>
      <w:r w:rsidR="00DB0FD9" w:rsidRPr="002D3008">
        <w:rPr>
          <w:rFonts w:ascii="Times New Roman" w:hAnsi="Times New Roman" w:cs="Times New Roman"/>
          <w:sz w:val="24"/>
          <w:szCs w:val="24"/>
        </w:rPr>
        <w:t xml:space="preserve"> UN and other international organizations</w:t>
      </w:r>
      <w:r w:rsidR="00464C9B" w:rsidRPr="002D3008">
        <w:rPr>
          <w:rFonts w:ascii="Times New Roman" w:hAnsi="Times New Roman" w:cs="Times New Roman"/>
          <w:sz w:val="24"/>
          <w:szCs w:val="24"/>
        </w:rPr>
        <w:t>, civil society actors and privates sectors</w:t>
      </w:r>
      <w:r w:rsidR="00DB0FD9" w:rsidRPr="002D3008">
        <w:rPr>
          <w:rFonts w:ascii="Times New Roman" w:hAnsi="Times New Roman" w:cs="Times New Roman"/>
          <w:sz w:val="24"/>
          <w:szCs w:val="24"/>
        </w:rPr>
        <w:t>.</w:t>
      </w:r>
      <w:r w:rsidR="00457B5A" w:rsidRPr="002D3008">
        <w:rPr>
          <w:rFonts w:ascii="Times New Roman" w:hAnsi="Times New Roman" w:cs="Times New Roman"/>
          <w:sz w:val="24"/>
          <w:szCs w:val="24"/>
        </w:rPr>
        <w:t xml:space="preserve"> The qualities and</w:t>
      </w:r>
      <w:r w:rsidR="007A7997" w:rsidRPr="002D3008">
        <w:rPr>
          <w:rFonts w:ascii="Times New Roman" w:hAnsi="Times New Roman" w:cs="Times New Roman"/>
          <w:sz w:val="24"/>
          <w:szCs w:val="24"/>
        </w:rPr>
        <w:t xml:space="preserve"> expertise are</w:t>
      </w:r>
      <w:r w:rsidR="00A75980" w:rsidRPr="002D3008">
        <w:rPr>
          <w:rFonts w:ascii="Times New Roman" w:hAnsi="Times New Roman" w:cs="Times New Roman"/>
          <w:sz w:val="24"/>
          <w:szCs w:val="24"/>
        </w:rPr>
        <w:t xml:space="preserve"> also</w:t>
      </w:r>
      <w:r w:rsidR="007A7997" w:rsidRPr="002D3008">
        <w:rPr>
          <w:rFonts w:ascii="Times New Roman" w:hAnsi="Times New Roman" w:cs="Times New Roman"/>
          <w:sz w:val="24"/>
          <w:szCs w:val="24"/>
        </w:rPr>
        <w:t xml:space="preserve"> </w:t>
      </w:r>
      <w:r w:rsidR="00645D7C" w:rsidRPr="002D3008">
        <w:rPr>
          <w:rFonts w:ascii="Times New Roman" w:hAnsi="Times New Roman" w:cs="Times New Roman"/>
          <w:sz w:val="24"/>
          <w:szCs w:val="24"/>
        </w:rPr>
        <w:t xml:space="preserve">related to high level organizational leadership, ensuring financial solvency for the organization, reporting, </w:t>
      </w:r>
      <w:r w:rsidR="007A7997" w:rsidRPr="002D3008">
        <w:rPr>
          <w:rFonts w:ascii="Times New Roman" w:hAnsi="Times New Roman" w:cs="Times New Roman"/>
          <w:sz w:val="24"/>
          <w:szCs w:val="24"/>
        </w:rPr>
        <w:t>coordination, policy and strategy devel</w:t>
      </w:r>
      <w:r w:rsidR="00337B26" w:rsidRPr="002D3008">
        <w:rPr>
          <w:rFonts w:ascii="Times New Roman" w:hAnsi="Times New Roman" w:cs="Times New Roman"/>
          <w:sz w:val="24"/>
          <w:szCs w:val="24"/>
        </w:rPr>
        <w:t>opment</w:t>
      </w:r>
      <w:r w:rsidR="007A7997" w:rsidRPr="002D3008">
        <w:rPr>
          <w:rFonts w:ascii="Times New Roman" w:hAnsi="Times New Roman" w:cs="Times New Roman"/>
          <w:sz w:val="24"/>
          <w:szCs w:val="24"/>
        </w:rPr>
        <w:t>, partnership building and management, project a</w:t>
      </w:r>
      <w:r w:rsidR="007213C6" w:rsidRPr="002D3008">
        <w:rPr>
          <w:rFonts w:ascii="Times New Roman" w:hAnsi="Times New Roman" w:cs="Times New Roman"/>
          <w:sz w:val="24"/>
          <w:szCs w:val="24"/>
        </w:rPr>
        <w:t>nd programme management that have</w:t>
      </w:r>
      <w:r w:rsidR="007A7997" w:rsidRPr="002D3008">
        <w:rPr>
          <w:rFonts w:ascii="Times New Roman" w:hAnsi="Times New Roman" w:cs="Times New Roman"/>
          <w:sz w:val="24"/>
          <w:szCs w:val="24"/>
        </w:rPr>
        <w:t xml:space="preserve"> been appraised by the senior management team</w:t>
      </w:r>
      <w:r w:rsidR="00337B26" w:rsidRPr="002D3008">
        <w:rPr>
          <w:rFonts w:ascii="Times New Roman" w:hAnsi="Times New Roman" w:cs="Times New Roman"/>
          <w:sz w:val="24"/>
          <w:szCs w:val="24"/>
        </w:rPr>
        <w:t>(SMT)</w:t>
      </w:r>
      <w:r w:rsidR="007A7997" w:rsidRPr="002D3008">
        <w:rPr>
          <w:rFonts w:ascii="Times New Roman" w:hAnsi="Times New Roman" w:cs="Times New Roman"/>
          <w:sz w:val="24"/>
          <w:szCs w:val="24"/>
        </w:rPr>
        <w:t>, stakeholders and the team members who have been in t</w:t>
      </w:r>
      <w:r w:rsidR="00A75980" w:rsidRPr="002D3008">
        <w:rPr>
          <w:rFonts w:ascii="Times New Roman" w:hAnsi="Times New Roman" w:cs="Times New Roman"/>
          <w:sz w:val="24"/>
          <w:szCs w:val="24"/>
        </w:rPr>
        <w:t>ouch and working along with</w:t>
      </w:r>
      <w:r w:rsidR="00490300" w:rsidRPr="002D3008">
        <w:rPr>
          <w:rFonts w:ascii="Times New Roman" w:hAnsi="Times New Roman" w:cs="Times New Roman"/>
          <w:sz w:val="24"/>
          <w:szCs w:val="24"/>
        </w:rPr>
        <w:t>. In his recent roles, a reputation was</w:t>
      </w:r>
      <w:r w:rsidR="007A7997" w:rsidRPr="002D3008">
        <w:rPr>
          <w:rFonts w:ascii="Times New Roman" w:hAnsi="Times New Roman" w:cs="Times New Roman"/>
          <w:sz w:val="24"/>
          <w:szCs w:val="24"/>
        </w:rPr>
        <w:t xml:space="preserve"> for bringing in more resources for humanitarian response, partnership and innovative programing by improving operational efficiency and maximizing progress engaging each of the team players in the </w:t>
      </w:r>
      <w:r w:rsidR="00474C8A" w:rsidRPr="002D3008">
        <w:rPr>
          <w:rFonts w:ascii="Times New Roman" w:hAnsi="Times New Roman" w:cs="Times New Roman"/>
          <w:sz w:val="24"/>
          <w:szCs w:val="24"/>
        </w:rPr>
        <w:t>entire department to contribute in the overall success of the org</w:t>
      </w:r>
      <w:r w:rsidR="004F48CA" w:rsidRPr="002D3008">
        <w:rPr>
          <w:rFonts w:ascii="Times New Roman" w:hAnsi="Times New Roman" w:cs="Times New Roman"/>
          <w:sz w:val="24"/>
          <w:szCs w:val="24"/>
        </w:rPr>
        <w:t>anization. Celebrating around 17</w:t>
      </w:r>
      <w:r w:rsidR="00474C8A" w:rsidRPr="002D3008">
        <w:rPr>
          <w:rFonts w:ascii="Times New Roman" w:hAnsi="Times New Roman" w:cs="Times New Roman"/>
          <w:sz w:val="24"/>
          <w:szCs w:val="24"/>
        </w:rPr>
        <w:t xml:space="preserve"> years of professional experiences</w:t>
      </w:r>
      <w:r w:rsidR="00B75290" w:rsidRPr="002D3008">
        <w:rPr>
          <w:rFonts w:ascii="Times New Roman" w:hAnsi="Times New Roman" w:cs="Times New Roman"/>
          <w:sz w:val="24"/>
          <w:szCs w:val="24"/>
        </w:rPr>
        <w:t xml:space="preserve"> including playing roles in leadership positions,</w:t>
      </w:r>
      <w:r w:rsidR="00474C8A" w:rsidRPr="002D3008">
        <w:rPr>
          <w:rFonts w:ascii="Times New Roman" w:hAnsi="Times New Roman" w:cs="Times New Roman"/>
          <w:sz w:val="24"/>
          <w:szCs w:val="24"/>
        </w:rPr>
        <w:t xml:space="preserve"> developed a strong professional competency</w:t>
      </w:r>
      <w:r w:rsidR="00490300" w:rsidRPr="002D3008">
        <w:rPr>
          <w:rFonts w:ascii="Times New Roman" w:hAnsi="Times New Roman" w:cs="Times New Roman"/>
          <w:sz w:val="24"/>
          <w:szCs w:val="24"/>
        </w:rPr>
        <w:t>, leadership</w:t>
      </w:r>
      <w:r w:rsidR="00474C8A" w:rsidRPr="002D3008">
        <w:rPr>
          <w:rFonts w:ascii="Times New Roman" w:hAnsi="Times New Roman" w:cs="Times New Roman"/>
          <w:sz w:val="24"/>
          <w:szCs w:val="24"/>
        </w:rPr>
        <w:t xml:space="preserve"> and professionalism to be able to act as a forward looking ambassador for any organization</w:t>
      </w:r>
      <w:r w:rsidR="00F162A9" w:rsidRPr="002D3008">
        <w:rPr>
          <w:rFonts w:ascii="Times New Roman" w:hAnsi="Times New Roman" w:cs="Times New Roman"/>
          <w:sz w:val="24"/>
          <w:szCs w:val="24"/>
        </w:rPr>
        <w:t xml:space="preserve"> would be assigned for any role and responsibility</w:t>
      </w:r>
      <w:r w:rsidR="00474C8A" w:rsidRPr="002D3008">
        <w:rPr>
          <w:rFonts w:ascii="Times New Roman" w:hAnsi="Times New Roman" w:cs="Times New Roman"/>
          <w:sz w:val="24"/>
          <w:szCs w:val="24"/>
        </w:rPr>
        <w:t>. Adhering at all times to the perfect interpretation of all relevant codes of practice and professional conduct, highly adaptable by nature, strategic and analytical and flexible in expressing opinion and someone who brings in innovation and creativity within a short period of time with extra-ordinary and visionary leadership in any challenging situation.</w:t>
      </w:r>
    </w:p>
    <w:p w:rsidR="004E68C6" w:rsidRPr="002D3008" w:rsidRDefault="004E68C6" w:rsidP="007A7997">
      <w:pPr>
        <w:pStyle w:val="NoSpacing"/>
        <w:jc w:val="both"/>
        <w:rPr>
          <w:rFonts w:ascii="Times New Roman" w:hAnsi="Times New Roman" w:cs="Times New Roman"/>
          <w:sz w:val="24"/>
          <w:szCs w:val="24"/>
        </w:rPr>
      </w:pPr>
    </w:p>
    <w:p w:rsidR="009C4130" w:rsidRPr="002D3008" w:rsidRDefault="00FE27F7" w:rsidP="002647F6">
      <w:pPr>
        <w:pStyle w:val="NoSpacing"/>
        <w:jc w:val="center"/>
        <w:rPr>
          <w:rFonts w:ascii="Times New Roman" w:hAnsi="Times New Roman" w:cs="Times New Roman"/>
          <w:b/>
          <w:sz w:val="24"/>
          <w:szCs w:val="24"/>
        </w:rPr>
      </w:pPr>
      <w:r w:rsidRPr="002D3008">
        <w:rPr>
          <w:rFonts w:ascii="Times New Roman" w:hAnsi="Times New Roman" w:cs="Times New Roman"/>
          <w:b/>
          <w:sz w:val="24"/>
          <w:szCs w:val="24"/>
        </w:rPr>
        <w:t>Professional History:</w:t>
      </w:r>
    </w:p>
    <w:p w:rsidR="00686A42" w:rsidRPr="002D3008" w:rsidRDefault="00934582" w:rsidP="009C4130">
      <w:pPr>
        <w:pStyle w:val="NoSpacing"/>
        <w:numPr>
          <w:ilvl w:val="0"/>
          <w:numId w:val="24"/>
        </w:numPr>
        <w:jc w:val="both"/>
        <w:rPr>
          <w:rFonts w:ascii="Times New Roman" w:hAnsi="Times New Roman" w:cs="Times New Roman"/>
          <w:sz w:val="24"/>
          <w:szCs w:val="24"/>
        </w:rPr>
      </w:pPr>
      <w:r>
        <w:rPr>
          <w:rFonts w:ascii="Times New Roman" w:hAnsi="Times New Roman" w:cs="Times New Roman"/>
          <w:b/>
          <w:sz w:val="24"/>
          <w:szCs w:val="24"/>
        </w:rPr>
        <w:t xml:space="preserve">Deputy </w:t>
      </w:r>
      <w:r w:rsidR="00686A42" w:rsidRPr="002D3008">
        <w:rPr>
          <w:rFonts w:ascii="Times New Roman" w:hAnsi="Times New Roman" w:cs="Times New Roman"/>
          <w:b/>
          <w:sz w:val="24"/>
          <w:szCs w:val="24"/>
        </w:rPr>
        <w:t>P</w:t>
      </w:r>
      <w:r w:rsidR="00F573FF" w:rsidRPr="002D3008">
        <w:rPr>
          <w:rFonts w:ascii="Times New Roman" w:hAnsi="Times New Roman" w:cs="Times New Roman"/>
          <w:b/>
          <w:sz w:val="24"/>
          <w:szCs w:val="24"/>
        </w:rPr>
        <w:t>rogramme Manager</w:t>
      </w:r>
      <w:r w:rsidR="008E0DCC" w:rsidRPr="002D3008">
        <w:rPr>
          <w:rFonts w:ascii="Times New Roman" w:hAnsi="Times New Roman" w:cs="Times New Roman"/>
          <w:b/>
          <w:sz w:val="24"/>
          <w:szCs w:val="24"/>
        </w:rPr>
        <w:t>/Deputy Head of Programme</w:t>
      </w:r>
      <w:r w:rsidR="00F573FF" w:rsidRPr="002D3008">
        <w:rPr>
          <w:rFonts w:ascii="Times New Roman" w:hAnsi="Times New Roman" w:cs="Times New Roman"/>
          <w:b/>
          <w:sz w:val="24"/>
          <w:szCs w:val="24"/>
        </w:rPr>
        <w:t>-World Vision Bangladesh</w:t>
      </w:r>
      <w:r w:rsidR="00D23A49" w:rsidRPr="002D3008">
        <w:rPr>
          <w:rFonts w:ascii="Times New Roman" w:hAnsi="Times New Roman" w:cs="Times New Roman"/>
          <w:b/>
          <w:sz w:val="24"/>
          <w:szCs w:val="24"/>
        </w:rPr>
        <w:t>/International</w:t>
      </w:r>
      <w:r w:rsidR="00F573FF" w:rsidRPr="002D3008">
        <w:rPr>
          <w:rFonts w:ascii="Times New Roman" w:hAnsi="Times New Roman" w:cs="Times New Roman"/>
          <w:b/>
          <w:sz w:val="24"/>
          <w:szCs w:val="24"/>
        </w:rPr>
        <w:t>-Sep 24</w:t>
      </w:r>
      <w:r w:rsidR="00AE3A2E" w:rsidRPr="002D3008">
        <w:rPr>
          <w:rFonts w:ascii="Times New Roman" w:hAnsi="Times New Roman" w:cs="Times New Roman"/>
          <w:b/>
          <w:sz w:val="24"/>
          <w:szCs w:val="24"/>
        </w:rPr>
        <w:t>, 2017-December 31, 2018</w:t>
      </w:r>
      <w:r w:rsidR="009C4130" w:rsidRPr="002D3008">
        <w:rPr>
          <w:rFonts w:ascii="Times New Roman" w:hAnsi="Times New Roman" w:cs="Times New Roman"/>
          <w:b/>
          <w:sz w:val="24"/>
          <w:szCs w:val="24"/>
        </w:rPr>
        <w:t>-Based in Cox’s Bazar</w:t>
      </w:r>
    </w:p>
    <w:p w:rsidR="00686A42" w:rsidRPr="002D3008" w:rsidRDefault="00686A42" w:rsidP="007A7997">
      <w:pPr>
        <w:pStyle w:val="NoSpacing"/>
        <w:jc w:val="both"/>
        <w:rPr>
          <w:rFonts w:ascii="Times New Roman" w:hAnsi="Times New Roman" w:cs="Times New Roman"/>
          <w:sz w:val="24"/>
          <w:szCs w:val="24"/>
        </w:rPr>
      </w:pPr>
      <w:r w:rsidRPr="002D3008">
        <w:rPr>
          <w:rFonts w:ascii="Times New Roman" w:hAnsi="Times New Roman" w:cs="Times New Roman"/>
          <w:sz w:val="24"/>
          <w:szCs w:val="24"/>
        </w:rPr>
        <w:t>The major duties and responsibilities include leading</w:t>
      </w:r>
      <w:r w:rsidR="00681375" w:rsidRPr="002D3008">
        <w:rPr>
          <w:rFonts w:ascii="Times New Roman" w:hAnsi="Times New Roman" w:cs="Times New Roman"/>
          <w:sz w:val="24"/>
          <w:szCs w:val="24"/>
        </w:rPr>
        <w:t xml:space="preserve"> in programme, financial and administrative planning including</w:t>
      </w:r>
      <w:r w:rsidR="00387FB3" w:rsidRPr="002D3008">
        <w:rPr>
          <w:rFonts w:ascii="Times New Roman" w:hAnsi="Times New Roman" w:cs="Times New Roman"/>
          <w:sz w:val="24"/>
          <w:szCs w:val="24"/>
        </w:rPr>
        <w:t xml:space="preserve"> grant</w:t>
      </w:r>
      <w:r w:rsidR="00703A46" w:rsidRPr="002D3008">
        <w:rPr>
          <w:rFonts w:ascii="Times New Roman" w:hAnsi="Times New Roman" w:cs="Times New Roman"/>
          <w:sz w:val="24"/>
          <w:szCs w:val="24"/>
        </w:rPr>
        <w:t>/funding</w:t>
      </w:r>
      <w:r w:rsidR="00387FB3" w:rsidRPr="002D3008">
        <w:rPr>
          <w:rFonts w:ascii="Times New Roman" w:hAnsi="Times New Roman" w:cs="Times New Roman"/>
          <w:sz w:val="24"/>
          <w:szCs w:val="24"/>
        </w:rPr>
        <w:t xml:space="preserve"> acquisition and management, </w:t>
      </w:r>
      <w:r w:rsidR="004F48CA" w:rsidRPr="002D3008">
        <w:rPr>
          <w:rFonts w:ascii="Times New Roman" w:hAnsi="Times New Roman" w:cs="Times New Roman"/>
          <w:sz w:val="24"/>
          <w:szCs w:val="24"/>
        </w:rPr>
        <w:t>programme d</w:t>
      </w:r>
      <w:r w:rsidR="00387FB3" w:rsidRPr="002D3008">
        <w:rPr>
          <w:rFonts w:ascii="Times New Roman" w:hAnsi="Times New Roman" w:cs="Times New Roman"/>
          <w:sz w:val="24"/>
          <w:szCs w:val="24"/>
        </w:rPr>
        <w:t>esign</w:t>
      </w:r>
      <w:r w:rsidR="002043D9" w:rsidRPr="002D3008">
        <w:rPr>
          <w:rFonts w:ascii="Times New Roman" w:hAnsi="Times New Roman" w:cs="Times New Roman"/>
          <w:sz w:val="24"/>
          <w:szCs w:val="24"/>
        </w:rPr>
        <w:t>/planning</w:t>
      </w:r>
      <w:r w:rsidR="004F48CA" w:rsidRPr="002D3008">
        <w:rPr>
          <w:rFonts w:ascii="Times New Roman" w:hAnsi="Times New Roman" w:cs="Times New Roman"/>
          <w:sz w:val="24"/>
          <w:szCs w:val="24"/>
        </w:rPr>
        <w:t>, Monitoring Evaluation</w:t>
      </w:r>
      <w:r w:rsidR="00387FB3" w:rsidRPr="002D3008">
        <w:rPr>
          <w:rFonts w:ascii="Times New Roman" w:hAnsi="Times New Roman" w:cs="Times New Roman"/>
          <w:sz w:val="24"/>
          <w:szCs w:val="24"/>
        </w:rPr>
        <w:t xml:space="preserve"> Accountability</w:t>
      </w:r>
      <w:r w:rsidR="004F48CA" w:rsidRPr="002D3008">
        <w:rPr>
          <w:rFonts w:ascii="Times New Roman" w:hAnsi="Times New Roman" w:cs="Times New Roman"/>
          <w:sz w:val="24"/>
          <w:szCs w:val="24"/>
        </w:rPr>
        <w:t xml:space="preserve"> and learning (MEAL), d</w:t>
      </w:r>
      <w:r w:rsidR="00387FB3" w:rsidRPr="002D3008">
        <w:rPr>
          <w:rFonts w:ascii="Times New Roman" w:hAnsi="Times New Roman" w:cs="Times New Roman"/>
          <w:sz w:val="24"/>
          <w:szCs w:val="24"/>
        </w:rPr>
        <w:t>onor, Government</w:t>
      </w:r>
      <w:r w:rsidR="004F48CA" w:rsidRPr="002D3008">
        <w:rPr>
          <w:rFonts w:ascii="Times New Roman" w:hAnsi="Times New Roman" w:cs="Times New Roman"/>
          <w:sz w:val="24"/>
          <w:szCs w:val="24"/>
        </w:rPr>
        <w:t>, UN</w:t>
      </w:r>
      <w:r w:rsidR="00D23A49" w:rsidRPr="002D3008">
        <w:rPr>
          <w:rFonts w:ascii="Times New Roman" w:hAnsi="Times New Roman" w:cs="Times New Roman"/>
          <w:sz w:val="24"/>
          <w:szCs w:val="24"/>
        </w:rPr>
        <w:t xml:space="preserve">, </w:t>
      </w:r>
      <w:r w:rsidR="002043D9" w:rsidRPr="002D3008">
        <w:rPr>
          <w:rFonts w:ascii="Times New Roman" w:hAnsi="Times New Roman" w:cs="Times New Roman"/>
          <w:sz w:val="24"/>
          <w:szCs w:val="24"/>
        </w:rPr>
        <w:t>partners</w:t>
      </w:r>
      <w:r w:rsidR="00D23A49" w:rsidRPr="002D3008">
        <w:rPr>
          <w:rFonts w:ascii="Times New Roman" w:hAnsi="Times New Roman" w:cs="Times New Roman"/>
          <w:sz w:val="24"/>
          <w:szCs w:val="24"/>
        </w:rPr>
        <w:t xml:space="preserve">’ relations </w:t>
      </w:r>
      <w:r w:rsidR="00387FB3" w:rsidRPr="002D3008">
        <w:rPr>
          <w:rFonts w:ascii="Times New Roman" w:hAnsi="Times New Roman" w:cs="Times New Roman"/>
          <w:sz w:val="24"/>
          <w:szCs w:val="24"/>
        </w:rPr>
        <w:t>in the</w:t>
      </w:r>
      <w:r w:rsidRPr="002D3008">
        <w:rPr>
          <w:rFonts w:ascii="Times New Roman" w:hAnsi="Times New Roman" w:cs="Times New Roman"/>
          <w:sz w:val="24"/>
          <w:szCs w:val="24"/>
        </w:rPr>
        <w:t xml:space="preserve"> emergency response</w:t>
      </w:r>
      <w:r w:rsidR="00387FB3" w:rsidRPr="002D3008">
        <w:rPr>
          <w:rFonts w:ascii="Times New Roman" w:hAnsi="Times New Roman" w:cs="Times New Roman"/>
          <w:sz w:val="24"/>
          <w:szCs w:val="24"/>
        </w:rPr>
        <w:t xml:space="preserve"> settings</w:t>
      </w:r>
      <w:r w:rsidR="00D23A49" w:rsidRPr="002D3008">
        <w:rPr>
          <w:rFonts w:ascii="Times New Roman" w:hAnsi="Times New Roman" w:cs="Times New Roman"/>
          <w:sz w:val="24"/>
          <w:szCs w:val="24"/>
        </w:rPr>
        <w:t>.</w:t>
      </w:r>
      <w:r w:rsidR="004F48CA" w:rsidRPr="002D3008">
        <w:rPr>
          <w:rFonts w:ascii="Times New Roman" w:hAnsi="Times New Roman" w:cs="Times New Roman"/>
          <w:sz w:val="24"/>
          <w:szCs w:val="24"/>
        </w:rPr>
        <w:t xml:space="preserve"> F</w:t>
      </w:r>
      <w:r w:rsidRPr="002D3008">
        <w:rPr>
          <w:rFonts w:ascii="Times New Roman" w:hAnsi="Times New Roman" w:cs="Times New Roman"/>
          <w:sz w:val="24"/>
          <w:szCs w:val="24"/>
        </w:rPr>
        <w:t>ormulating of response strategy and translating that into reality engaging all the team members</w:t>
      </w:r>
      <w:r w:rsidR="00681375" w:rsidRPr="002D3008">
        <w:rPr>
          <w:rFonts w:ascii="Times New Roman" w:hAnsi="Times New Roman" w:cs="Times New Roman"/>
          <w:sz w:val="24"/>
          <w:szCs w:val="24"/>
        </w:rPr>
        <w:t xml:space="preserve"> including host communities</w:t>
      </w:r>
      <w:r w:rsidRPr="002D3008">
        <w:rPr>
          <w:rFonts w:ascii="Times New Roman" w:hAnsi="Times New Roman" w:cs="Times New Roman"/>
          <w:sz w:val="24"/>
          <w:szCs w:val="24"/>
        </w:rPr>
        <w:t xml:space="preserve"> is one of the major roles and responsibilities</w:t>
      </w:r>
      <w:r w:rsidR="00681375" w:rsidRPr="002D3008">
        <w:rPr>
          <w:rFonts w:ascii="Times New Roman" w:hAnsi="Times New Roman" w:cs="Times New Roman"/>
          <w:sz w:val="24"/>
          <w:szCs w:val="24"/>
        </w:rPr>
        <w:t xml:space="preserve"> of the position</w:t>
      </w:r>
      <w:r w:rsidRPr="002D3008">
        <w:rPr>
          <w:rFonts w:ascii="Times New Roman" w:hAnsi="Times New Roman" w:cs="Times New Roman"/>
          <w:sz w:val="24"/>
          <w:szCs w:val="24"/>
        </w:rPr>
        <w:t>.</w:t>
      </w:r>
      <w:r w:rsidR="002647F6" w:rsidRPr="002D3008">
        <w:rPr>
          <w:rFonts w:ascii="Times New Roman" w:hAnsi="Times New Roman" w:cs="Times New Roman"/>
          <w:sz w:val="24"/>
          <w:szCs w:val="24"/>
        </w:rPr>
        <w:t xml:space="preserve"> The role also includes performance management and coaching staff for best performance creating supportive and gender friendly environment in emergency set ups. </w:t>
      </w:r>
      <w:r w:rsidRPr="002D3008">
        <w:rPr>
          <w:rFonts w:ascii="Times New Roman" w:hAnsi="Times New Roman" w:cs="Times New Roman"/>
          <w:sz w:val="24"/>
          <w:szCs w:val="24"/>
        </w:rPr>
        <w:t>The major roles also include effective coordination with I</w:t>
      </w:r>
      <w:r w:rsidR="00D23A49" w:rsidRPr="002D3008">
        <w:rPr>
          <w:rFonts w:ascii="Times New Roman" w:hAnsi="Times New Roman" w:cs="Times New Roman"/>
          <w:sz w:val="24"/>
          <w:szCs w:val="24"/>
        </w:rPr>
        <w:t xml:space="preserve">nter </w:t>
      </w:r>
      <w:r w:rsidRPr="002D3008">
        <w:rPr>
          <w:rFonts w:ascii="Times New Roman" w:hAnsi="Times New Roman" w:cs="Times New Roman"/>
          <w:sz w:val="24"/>
          <w:szCs w:val="24"/>
        </w:rPr>
        <w:t>S</w:t>
      </w:r>
      <w:r w:rsidR="00D23A49" w:rsidRPr="002D3008">
        <w:rPr>
          <w:rFonts w:ascii="Times New Roman" w:hAnsi="Times New Roman" w:cs="Times New Roman"/>
          <w:sz w:val="24"/>
          <w:szCs w:val="24"/>
        </w:rPr>
        <w:t xml:space="preserve">ector </w:t>
      </w:r>
      <w:r w:rsidRPr="002D3008">
        <w:rPr>
          <w:rFonts w:ascii="Times New Roman" w:hAnsi="Times New Roman" w:cs="Times New Roman"/>
          <w:sz w:val="24"/>
          <w:szCs w:val="24"/>
        </w:rPr>
        <w:t>C</w:t>
      </w:r>
      <w:r w:rsidR="00D23A49" w:rsidRPr="002D3008">
        <w:rPr>
          <w:rFonts w:ascii="Times New Roman" w:hAnsi="Times New Roman" w:cs="Times New Roman"/>
          <w:sz w:val="24"/>
          <w:szCs w:val="24"/>
        </w:rPr>
        <w:t xml:space="preserve">oordination </w:t>
      </w:r>
      <w:r w:rsidRPr="002D3008">
        <w:rPr>
          <w:rFonts w:ascii="Times New Roman" w:hAnsi="Times New Roman" w:cs="Times New Roman"/>
          <w:sz w:val="24"/>
          <w:szCs w:val="24"/>
        </w:rPr>
        <w:t>G</w:t>
      </w:r>
      <w:r w:rsidR="00D23A49" w:rsidRPr="002D3008">
        <w:rPr>
          <w:rFonts w:ascii="Times New Roman" w:hAnsi="Times New Roman" w:cs="Times New Roman"/>
          <w:sz w:val="24"/>
          <w:szCs w:val="24"/>
        </w:rPr>
        <w:t>roup</w:t>
      </w:r>
      <w:r w:rsidRPr="002D3008">
        <w:rPr>
          <w:rFonts w:ascii="Times New Roman" w:hAnsi="Times New Roman" w:cs="Times New Roman"/>
          <w:sz w:val="24"/>
          <w:szCs w:val="24"/>
        </w:rPr>
        <w:t xml:space="preserve">, Military, </w:t>
      </w:r>
      <w:r w:rsidR="00F162A9" w:rsidRPr="002D3008">
        <w:rPr>
          <w:rFonts w:ascii="Times New Roman" w:hAnsi="Times New Roman" w:cs="Times New Roman"/>
          <w:sz w:val="24"/>
          <w:szCs w:val="24"/>
        </w:rPr>
        <w:t>R</w:t>
      </w:r>
      <w:r w:rsidR="00D23A49" w:rsidRPr="002D3008">
        <w:rPr>
          <w:rFonts w:ascii="Times New Roman" w:hAnsi="Times New Roman" w:cs="Times New Roman"/>
          <w:sz w:val="24"/>
          <w:szCs w:val="24"/>
        </w:rPr>
        <w:t xml:space="preserve">efugee </w:t>
      </w:r>
      <w:r w:rsidR="00F162A9" w:rsidRPr="002D3008">
        <w:rPr>
          <w:rFonts w:ascii="Times New Roman" w:hAnsi="Times New Roman" w:cs="Times New Roman"/>
          <w:sz w:val="24"/>
          <w:szCs w:val="24"/>
        </w:rPr>
        <w:t>R</w:t>
      </w:r>
      <w:r w:rsidR="00D23A49" w:rsidRPr="002D3008">
        <w:rPr>
          <w:rFonts w:ascii="Times New Roman" w:hAnsi="Times New Roman" w:cs="Times New Roman"/>
          <w:sz w:val="24"/>
          <w:szCs w:val="24"/>
        </w:rPr>
        <w:t xml:space="preserve">elief and </w:t>
      </w:r>
      <w:r w:rsidR="00F162A9" w:rsidRPr="002D3008">
        <w:rPr>
          <w:rFonts w:ascii="Times New Roman" w:hAnsi="Times New Roman" w:cs="Times New Roman"/>
          <w:sz w:val="24"/>
          <w:szCs w:val="24"/>
        </w:rPr>
        <w:t>R</w:t>
      </w:r>
      <w:r w:rsidR="00D23A49" w:rsidRPr="002D3008">
        <w:rPr>
          <w:rFonts w:ascii="Times New Roman" w:hAnsi="Times New Roman" w:cs="Times New Roman"/>
          <w:sz w:val="24"/>
          <w:szCs w:val="24"/>
        </w:rPr>
        <w:t xml:space="preserve">epatriation </w:t>
      </w:r>
      <w:r w:rsidR="00F162A9" w:rsidRPr="002D3008">
        <w:rPr>
          <w:rFonts w:ascii="Times New Roman" w:hAnsi="Times New Roman" w:cs="Times New Roman"/>
          <w:sz w:val="24"/>
          <w:szCs w:val="24"/>
        </w:rPr>
        <w:t>C</w:t>
      </w:r>
      <w:r w:rsidR="00D23A49" w:rsidRPr="002D3008">
        <w:rPr>
          <w:rFonts w:ascii="Times New Roman" w:hAnsi="Times New Roman" w:cs="Times New Roman"/>
          <w:sz w:val="24"/>
          <w:szCs w:val="24"/>
        </w:rPr>
        <w:t>ommissioner</w:t>
      </w:r>
      <w:r w:rsidR="00F162A9" w:rsidRPr="002D3008">
        <w:rPr>
          <w:rFonts w:ascii="Times New Roman" w:hAnsi="Times New Roman" w:cs="Times New Roman"/>
          <w:sz w:val="24"/>
          <w:szCs w:val="24"/>
        </w:rPr>
        <w:t xml:space="preserve">, </w:t>
      </w:r>
      <w:r w:rsidRPr="002D3008">
        <w:rPr>
          <w:rFonts w:ascii="Times New Roman" w:hAnsi="Times New Roman" w:cs="Times New Roman"/>
          <w:sz w:val="24"/>
          <w:szCs w:val="24"/>
        </w:rPr>
        <w:t>D</w:t>
      </w:r>
      <w:r w:rsidR="00D23A49" w:rsidRPr="002D3008">
        <w:rPr>
          <w:rFonts w:ascii="Times New Roman" w:hAnsi="Times New Roman" w:cs="Times New Roman"/>
          <w:sz w:val="24"/>
          <w:szCs w:val="24"/>
        </w:rPr>
        <w:t xml:space="preserve">eputy </w:t>
      </w:r>
      <w:r w:rsidRPr="002D3008">
        <w:rPr>
          <w:rFonts w:ascii="Times New Roman" w:hAnsi="Times New Roman" w:cs="Times New Roman"/>
          <w:sz w:val="24"/>
          <w:szCs w:val="24"/>
        </w:rPr>
        <w:t>C</w:t>
      </w:r>
      <w:r w:rsidR="00D23A49" w:rsidRPr="002D3008">
        <w:rPr>
          <w:rFonts w:ascii="Times New Roman" w:hAnsi="Times New Roman" w:cs="Times New Roman"/>
          <w:sz w:val="24"/>
          <w:szCs w:val="24"/>
        </w:rPr>
        <w:t>ommissioner, International and</w:t>
      </w:r>
      <w:r w:rsidR="00F162A9" w:rsidRPr="002D3008">
        <w:rPr>
          <w:rFonts w:ascii="Times New Roman" w:hAnsi="Times New Roman" w:cs="Times New Roman"/>
          <w:sz w:val="24"/>
          <w:szCs w:val="24"/>
        </w:rPr>
        <w:t xml:space="preserve"> UN organizations. Extensive support</w:t>
      </w:r>
      <w:r w:rsidR="004F48CA" w:rsidRPr="002D3008">
        <w:rPr>
          <w:rFonts w:ascii="Times New Roman" w:hAnsi="Times New Roman" w:cs="Times New Roman"/>
          <w:sz w:val="24"/>
          <w:szCs w:val="24"/>
        </w:rPr>
        <w:t xml:space="preserve"> for operations</w:t>
      </w:r>
      <w:r w:rsidR="00946026" w:rsidRPr="002D3008">
        <w:rPr>
          <w:rFonts w:ascii="Times New Roman" w:hAnsi="Times New Roman" w:cs="Times New Roman"/>
          <w:sz w:val="24"/>
          <w:szCs w:val="24"/>
        </w:rPr>
        <w:t>, procurement</w:t>
      </w:r>
      <w:r w:rsidR="00F162A9" w:rsidRPr="002D3008">
        <w:rPr>
          <w:rFonts w:ascii="Times New Roman" w:hAnsi="Times New Roman" w:cs="Times New Roman"/>
          <w:sz w:val="24"/>
          <w:szCs w:val="24"/>
        </w:rPr>
        <w:t xml:space="preserve"> and financial internal control are also </w:t>
      </w:r>
      <w:r w:rsidR="00946026" w:rsidRPr="002D3008">
        <w:rPr>
          <w:rFonts w:ascii="Times New Roman" w:hAnsi="Times New Roman" w:cs="Times New Roman"/>
          <w:sz w:val="24"/>
          <w:szCs w:val="24"/>
        </w:rPr>
        <w:t>the</w:t>
      </w:r>
      <w:r w:rsidR="00F162A9" w:rsidRPr="002D3008">
        <w:rPr>
          <w:rFonts w:ascii="Times New Roman" w:hAnsi="Times New Roman" w:cs="Times New Roman"/>
          <w:sz w:val="24"/>
          <w:szCs w:val="24"/>
        </w:rPr>
        <w:t xml:space="preserve"> roles of the position.</w:t>
      </w:r>
    </w:p>
    <w:p w:rsidR="008E0DCC" w:rsidRPr="002D3008" w:rsidRDefault="008E0DCC" w:rsidP="007A7997">
      <w:pPr>
        <w:pStyle w:val="NoSpacing"/>
        <w:jc w:val="both"/>
        <w:rPr>
          <w:rFonts w:ascii="Times New Roman" w:hAnsi="Times New Roman" w:cs="Times New Roman"/>
          <w:b/>
          <w:sz w:val="24"/>
          <w:szCs w:val="24"/>
        </w:rPr>
      </w:pPr>
    </w:p>
    <w:p w:rsidR="00686A42" w:rsidRPr="002D3008" w:rsidRDefault="00686A42" w:rsidP="007A7997">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Major Achievements</w:t>
      </w:r>
    </w:p>
    <w:p w:rsidR="00774CD8" w:rsidRPr="002D3008" w:rsidRDefault="00681375" w:rsidP="00686A42">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Bringing in resources by developing innovative solutions to humanitarian crisis and host communities</w:t>
      </w:r>
      <w:r w:rsidR="00774CD8" w:rsidRPr="002D3008">
        <w:rPr>
          <w:rFonts w:ascii="Times New Roman" w:hAnsi="Times New Roman" w:cs="Times New Roman"/>
          <w:sz w:val="24"/>
          <w:szCs w:val="24"/>
        </w:rPr>
        <w:t xml:space="preserve"> </w:t>
      </w:r>
    </w:p>
    <w:p w:rsidR="00F162A9" w:rsidRPr="002D3008" w:rsidRDefault="008930C3" w:rsidP="00681375">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Developed</w:t>
      </w:r>
      <w:r w:rsidR="00686A42" w:rsidRPr="002D3008">
        <w:rPr>
          <w:rFonts w:ascii="Times New Roman" w:hAnsi="Times New Roman" w:cs="Times New Roman"/>
          <w:sz w:val="24"/>
          <w:szCs w:val="24"/>
        </w:rPr>
        <w:t xml:space="preserve"> response strategy</w:t>
      </w:r>
      <w:r w:rsidR="00681375" w:rsidRPr="002D3008">
        <w:rPr>
          <w:rFonts w:ascii="Times New Roman" w:hAnsi="Times New Roman" w:cs="Times New Roman"/>
          <w:sz w:val="24"/>
          <w:szCs w:val="24"/>
        </w:rPr>
        <w:t xml:space="preserve"> with refugee and host community participations</w:t>
      </w:r>
    </w:p>
    <w:p w:rsidR="002043D9" w:rsidRPr="002D3008" w:rsidRDefault="00681375" w:rsidP="00686A42">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Effective p</w:t>
      </w:r>
      <w:r w:rsidR="002043D9" w:rsidRPr="002D3008">
        <w:rPr>
          <w:rFonts w:ascii="Times New Roman" w:hAnsi="Times New Roman" w:cs="Times New Roman"/>
          <w:sz w:val="24"/>
          <w:szCs w:val="24"/>
        </w:rPr>
        <w:t>artnership management,</w:t>
      </w:r>
      <w:r w:rsidRPr="002D3008">
        <w:rPr>
          <w:rFonts w:ascii="Times New Roman" w:hAnsi="Times New Roman" w:cs="Times New Roman"/>
          <w:sz w:val="24"/>
          <w:szCs w:val="24"/>
        </w:rPr>
        <w:t xml:space="preserve"> support,</w:t>
      </w:r>
      <w:r w:rsidR="002043D9" w:rsidRPr="002D3008">
        <w:rPr>
          <w:rFonts w:ascii="Times New Roman" w:hAnsi="Times New Roman" w:cs="Times New Roman"/>
          <w:sz w:val="24"/>
          <w:szCs w:val="24"/>
        </w:rPr>
        <w:t xml:space="preserve"> leadership and coordination</w:t>
      </w:r>
    </w:p>
    <w:p w:rsidR="001E117C" w:rsidRPr="002D3008" w:rsidRDefault="004F48CA" w:rsidP="00686A42">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lastRenderedPageBreak/>
        <w:t>H</w:t>
      </w:r>
      <w:r w:rsidR="001E117C" w:rsidRPr="002D3008">
        <w:rPr>
          <w:rFonts w:ascii="Times New Roman" w:hAnsi="Times New Roman" w:cs="Times New Roman"/>
          <w:sz w:val="24"/>
          <w:szCs w:val="24"/>
        </w:rPr>
        <w:t xml:space="preserve">arnessing </w:t>
      </w:r>
      <w:r w:rsidR="00685DE4" w:rsidRPr="002D3008">
        <w:rPr>
          <w:rFonts w:ascii="Times New Roman" w:hAnsi="Times New Roman" w:cs="Times New Roman"/>
          <w:sz w:val="24"/>
          <w:szCs w:val="24"/>
        </w:rPr>
        <w:t>UN (</w:t>
      </w:r>
      <w:r w:rsidR="001E117C" w:rsidRPr="002D3008">
        <w:rPr>
          <w:rFonts w:ascii="Times New Roman" w:hAnsi="Times New Roman" w:cs="Times New Roman"/>
          <w:sz w:val="24"/>
          <w:szCs w:val="24"/>
        </w:rPr>
        <w:t>UNICEF</w:t>
      </w:r>
      <w:r w:rsidR="00685DE4" w:rsidRPr="002D3008">
        <w:rPr>
          <w:rFonts w:ascii="Times New Roman" w:hAnsi="Times New Roman" w:cs="Times New Roman"/>
          <w:sz w:val="24"/>
          <w:szCs w:val="24"/>
        </w:rPr>
        <w:t>, WFP</w:t>
      </w:r>
      <w:r w:rsidR="001E117C" w:rsidRPr="002D3008">
        <w:rPr>
          <w:rFonts w:ascii="Times New Roman" w:hAnsi="Times New Roman" w:cs="Times New Roman"/>
          <w:sz w:val="24"/>
          <w:szCs w:val="24"/>
        </w:rPr>
        <w:t xml:space="preserve"> and IOM funding) and other institutional </w:t>
      </w:r>
      <w:r w:rsidR="00685DE4" w:rsidRPr="002D3008">
        <w:rPr>
          <w:rFonts w:ascii="Times New Roman" w:hAnsi="Times New Roman" w:cs="Times New Roman"/>
          <w:sz w:val="24"/>
          <w:szCs w:val="24"/>
        </w:rPr>
        <w:t>funding (</w:t>
      </w:r>
      <w:r w:rsidR="001E117C" w:rsidRPr="002D3008">
        <w:rPr>
          <w:rFonts w:ascii="Times New Roman" w:hAnsi="Times New Roman" w:cs="Times New Roman"/>
          <w:sz w:val="24"/>
          <w:szCs w:val="24"/>
        </w:rPr>
        <w:t xml:space="preserve">DEC, </w:t>
      </w:r>
      <w:r w:rsidR="00685DE4" w:rsidRPr="002D3008">
        <w:rPr>
          <w:rFonts w:ascii="Times New Roman" w:hAnsi="Times New Roman" w:cs="Times New Roman"/>
          <w:sz w:val="24"/>
          <w:szCs w:val="24"/>
        </w:rPr>
        <w:t xml:space="preserve">DFID-UNOPS, </w:t>
      </w:r>
      <w:r w:rsidR="001E117C" w:rsidRPr="002D3008">
        <w:rPr>
          <w:rFonts w:ascii="Times New Roman" w:hAnsi="Times New Roman" w:cs="Times New Roman"/>
          <w:sz w:val="24"/>
          <w:szCs w:val="24"/>
        </w:rPr>
        <w:t xml:space="preserve">ADH, </w:t>
      </w:r>
      <w:r w:rsidR="00BF213B" w:rsidRPr="002D3008">
        <w:rPr>
          <w:rFonts w:ascii="Times New Roman" w:hAnsi="Times New Roman" w:cs="Times New Roman"/>
          <w:sz w:val="24"/>
          <w:szCs w:val="24"/>
        </w:rPr>
        <w:t>G</w:t>
      </w:r>
      <w:r w:rsidR="00F162A9" w:rsidRPr="002D3008">
        <w:rPr>
          <w:rFonts w:ascii="Times New Roman" w:hAnsi="Times New Roman" w:cs="Times New Roman"/>
          <w:sz w:val="24"/>
          <w:szCs w:val="24"/>
        </w:rPr>
        <w:t xml:space="preserve">AC, </w:t>
      </w:r>
      <w:r w:rsidR="00BF213B" w:rsidRPr="002D3008">
        <w:rPr>
          <w:rFonts w:ascii="Times New Roman" w:hAnsi="Times New Roman" w:cs="Times New Roman"/>
          <w:sz w:val="24"/>
          <w:szCs w:val="24"/>
        </w:rPr>
        <w:t>MFAT-</w:t>
      </w:r>
      <w:r w:rsidR="00F162A9" w:rsidRPr="002D3008">
        <w:rPr>
          <w:rFonts w:ascii="Times New Roman" w:hAnsi="Times New Roman" w:cs="Times New Roman"/>
          <w:sz w:val="24"/>
          <w:szCs w:val="24"/>
        </w:rPr>
        <w:t>Government of New Zealand, JPF etc.</w:t>
      </w:r>
      <w:r w:rsidR="001E117C" w:rsidRPr="002D3008">
        <w:rPr>
          <w:rFonts w:ascii="Times New Roman" w:hAnsi="Times New Roman" w:cs="Times New Roman"/>
          <w:sz w:val="24"/>
          <w:szCs w:val="24"/>
        </w:rPr>
        <w:t>)</w:t>
      </w:r>
    </w:p>
    <w:p w:rsidR="001E117C" w:rsidRPr="002D3008" w:rsidRDefault="001E117C" w:rsidP="00686A42">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Effective coordination with Inter Sector Coordination Group, other actors, UN Clusters and partners</w:t>
      </w:r>
    </w:p>
    <w:p w:rsidR="001E117C" w:rsidRPr="002D3008" w:rsidRDefault="001E117C" w:rsidP="00681375">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 xml:space="preserve">Highly professional and strategic management </w:t>
      </w:r>
      <w:r w:rsidR="00681375" w:rsidRPr="002D3008">
        <w:rPr>
          <w:rFonts w:ascii="Times New Roman" w:hAnsi="Times New Roman" w:cs="Times New Roman"/>
          <w:sz w:val="24"/>
          <w:szCs w:val="24"/>
        </w:rPr>
        <w:t>of response</w:t>
      </w:r>
      <w:r w:rsidR="00F162A9" w:rsidRPr="002D3008">
        <w:rPr>
          <w:rFonts w:ascii="Times New Roman" w:hAnsi="Times New Roman" w:cs="Times New Roman"/>
          <w:sz w:val="24"/>
          <w:szCs w:val="24"/>
        </w:rPr>
        <w:t xml:space="preserve"> </w:t>
      </w:r>
    </w:p>
    <w:p w:rsidR="00C22E8B" w:rsidRPr="002D3008" w:rsidRDefault="001E117C" w:rsidP="00C22E8B">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Contributed in Joint Needs Assessments and other assessments led by WFP and IOM(Shelter/NFI assessment as reference)</w:t>
      </w:r>
    </w:p>
    <w:p w:rsidR="00BF213B" w:rsidRPr="002D3008" w:rsidRDefault="002647F6" w:rsidP="00C22E8B">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Developing quality reporting and submitting to donors and management</w:t>
      </w:r>
      <w:r w:rsidR="004F48CA" w:rsidRPr="002D3008">
        <w:rPr>
          <w:rFonts w:ascii="Times New Roman" w:hAnsi="Times New Roman" w:cs="Times New Roman"/>
          <w:sz w:val="24"/>
          <w:szCs w:val="24"/>
        </w:rPr>
        <w:t xml:space="preserve"> </w:t>
      </w:r>
    </w:p>
    <w:p w:rsidR="002043D9" w:rsidRPr="002D3008" w:rsidRDefault="001E117C" w:rsidP="002043D9">
      <w:pPr>
        <w:pStyle w:val="NoSpacing"/>
        <w:numPr>
          <w:ilvl w:val="0"/>
          <w:numId w:val="22"/>
        </w:numPr>
        <w:jc w:val="both"/>
        <w:rPr>
          <w:rFonts w:ascii="Times New Roman" w:hAnsi="Times New Roman" w:cs="Times New Roman"/>
          <w:sz w:val="24"/>
          <w:szCs w:val="24"/>
        </w:rPr>
      </w:pPr>
      <w:r w:rsidRPr="002D3008">
        <w:rPr>
          <w:rFonts w:ascii="Times New Roman" w:hAnsi="Times New Roman" w:cs="Times New Roman"/>
          <w:sz w:val="24"/>
          <w:szCs w:val="24"/>
        </w:rPr>
        <w:t>Ensured highly level strategic and professional communication, influence and representation of the organization</w:t>
      </w:r>
    </w:p>
    <w:p w:rsidR="00686A42" w:rsidRPr="002D3008" w:rsidRDefault="00686A42" w:rsidP="007A7997">
      <w:pPr>
        <w:pStyle w:val="NoSpacing"/>
        <w:jc w:val="both"/>
        <w:rPr>
          <w:rFonts w:ascii="Times New Roman" w:hAnsi="Times New Roman" w:cs="Times New Roman"/>
          <w:b/>
          <w:sz w:val="24"/>
          <w:szCs w:val="24"/>
        </w:rPr>
      </w:pPr>
    </w:p>
    <w:p w:rsidR="00FE27F7" w:rsidRPr="002D3008" w:rsidRDefault="001845E1" w:rsidP="009C4130">
      <w:pPr>
        <w:pStyle w:val="NoSpacing"/>
        <w:numPr>
          <w:ilvl w:val="0"/>
          <w:numId w:val="24"/>
        </w:numPr>
        <w:jc w:val="both"/>
        <w:rPr>
          <w:rFonts w:ascii="Times New Roman" w:hAnsi="Times New Roman" w:cs="Times New Roman"/>
          <w:b/>
          <w:sz w:val="24"/>
          <w:szCs w:val="24"/>
        </w:rPr>
      </w:pPr>
      <w:r w:rsidRPr="002D3008">
        <w:rPr>
          <w:rFonts w:ascii="Times New Roman" w:hAnsi="Times New Roman" w:cs="Times New Roman"/>
          <w:b/>
          <w:sz w:val="24"/>
          <w:szCs w:val="24"/>
        </w:rPr>
        <w:t>Senior National Manager</w:t>
      </w:r>
      <w:r w:rsidR="00013490" w:rsidRPr="002D3008">
        <w:rPr>
          <w:rFonts w:ascii="Times New Roman" w:hAnsi="Times New Roman" w:cs="Times New Roman"/>
          <w:b/>
          <w:sz w:val="24"/>
          <w:szCs w:val="24"/>
        </w:rPr>
        <w:t xml:space="preserve">/Head of </w:t>
      </w:r>
      <w:r w:rsidR="00FE27F7" w:rsidRPr="002D3008">
        <w:rPr>
          <w:rFonts w:ascii="Times New Roman" w:hAnsi="Times New Roman" w:cs="Times New Roman"/>
          <w:b/>
          <w:sz w:val="24"/>
          <w:szCs w:val="24"/>
        </w:rPr>
        <w:t xml:space="preserve">Humanitarian </w:t>
      </w:r>
      <w:r w:rsidR="00685DE4" w:rsidRPr="002D3008">
        <w:rPr>
          <w:rFonts w:ascii="Times New Roman" w:hAnsi="Times New Roman" w:cs="Times New Roman"/>
          <w:b/>
          <w:sz w:val="24"/>
          <w:szCs w:val="24"/>
        </w:rPr>
        <w:t>&amp; Emergency Affairs</w:t>
      </w:r>
      <w:r w:rsidR="00FE27F7" w:rsidRPr="002D3008">
        <w:rPr>
          <w:rFonts w:ascii="Times New Roman" w:hAnsi="Times New Roman" w:cs="Times New Roman"/>
          <w:b/>
          <w:sz w:val="24"/>
          <w:szCs w:val="24"/>
        </w:rPr>
        <w:t>-</w:t>
      </w:r>
      <w:r w:rsidR="00364460" w:rsidRPr="002D3008">
        <w:rPr>
          <w:rFonts w:ascii="Times New Roman" w:hAnsi="Times New Roman" w:cs="Times New Roman"/>
          <w:b/>
          <w:sz w:val="24"/>
          <w:szCs w:val="24"/>
        </w:rPr>
        <w:t>World Vision Bangladesh-</w:t>
      </w:r>
      <w:r w:rsidR="00F573FF" w:rsidRPr="002D3008">
        <w:rPr>
          <w:rFonts w:ascii="Times New Roman" w:hAnsi="Times New Roman" w:cs="Times New Roman"/>
          <w:b/>
          <w:sz w:val="24"/>
          <w:szCs w:val="24"/>
        </w:rPr>
        <w:t>1 Jan, 2015-Sep 23</w:t>
      </w:r>
      <w:r w:rsidR="00CB0C70" w:rsidRPr="002D3008">
        <w:rPr>
          <w:rFonts w:ascii="Times New Roman" w:hAnsi="Times New Roman" w:cs="Times New Roman"/>
          <w:b/>
          <w:sz w:val="24"/>
          <w:szCs w:val="24"/>
        </w:rPr>
        <w:t>, 2017</w:t>
      </w:r>
      <w:r w:rsidR="009C4130" w:rsidRPr="002D3008">
        <w:rPr>
          <w:rFonts w:ascii="Times New Roman" w:hAnsi="Times New Roman" w:cs="Times New Roman"/>
          <w:b/>
          <w:sz w:val="24"/>
          <w:szCs w:val="24"/>
        </w:rPr>
        <w:t xml:space="preserve">, based in Dhaka </w:t>
      </w:r>
    </w:p>
    <w:p w:rsidR="00AC1DA0" w:rsidRPr="002D3008" w:rsidRDefault="001E117C" w:rsidP="0066754E">
      <w:pPr>
        <w:pStyle w:val="ListParagraph"/>
        <w:spacing w:after="0" w:line="240" w:lineRule="auto"/>
        <w:ind w:left="360"/>
        <w:jc w:val="both"/>
        <w:rPr>
          <w:rFonts w:ascii="Times New Roman" w:hAnsi="Times New Roman" w:cs="Times New Roman"/>
          <w:sz w:val="24"/>
          <w:szCs w:val="24"/>
        </w:rPr>
      </w:pPr>
      <w:r w:rsidRPr="002D3008">
        <w:rPr>
          <w:rFonts w:ascii="Times New Roman" w:eastAsia="Times New Roman" w:hAnsi="Times New Roman" w:cs="Times New Roman"/>
          <w:sz w:val="24"/>
          <w:szCs w:val="24"/>
        </w:rPr>
        <w:t>The major rol</w:t>
      </w:r>
      <w:r w:rsidR="001A716D" w:rsidRPr="002D3008">
        <w:rPr>
          <w:rFonts w:ascii="Times New Roman" w:eastAsia="Times New Roman" w:hAnsi="Times New Roman" w:cs="Times New Roman"/>
          <w:sz w:val="24"/>
          <w:szCs w:val="24"/>
        </w:rPr>
        <w:t>es and responsibilities include</w:t>
      </w:r>
      <w:r w:rsidRPr="002D3008">
        <w:rPr>
          <w:rFonts w:ascii="Times New Roman" w:eastAsia="Times New Roman" w:hAnsi="Times New Roman" w:cs="Times New Roman"/>
          <w:sz w:val="24"/>
          <w:szCs w:val="24"/>
        </w:rPr>
        <w:t xml:space="preserve"> leading</w:t>
      </w:r>
      <w:r w:rsidR="00946026" w:rsidRPr="002D3008">
        <w:rPr>
          <w:rFonts w:ascii="Times New Roman" w:eastAsia="Times New Roman" w:hAnsi="Times New Roman" w:cs="Times New Roman"/>
          <w:sz w:val="24"/>
          <w:szCs w:val="24"/>
        </w:rPr>
        <w:t xml:space="preserve"> in</w:t>
      </w:r>
      <w:r w:rsidRPr="002D3008">
        <w:rPr>
          <w:rFonts w:ascii="Times New Roman" w:eastAsia="Times New Roman" w:hAnsi="Times New Roman" w:cs="Times New Roman"/>
          <w:sz w:val="24"/>
          <w:szCs w:val="24"/>
        </w:rPr>
        <w:t xml:space="preserve"> and managing country level CAT-2 and CAT-3 responses</w:t>
      </w:r>
      <w:r w:rsidR="00946026" w:rsidRPr="002D3008">
        <w:rPr>
          <w:rFonts w:ascii="Times New Roman" w:eastAsia="Times New Roman" w:hAnsi="Times New Roman" w:cs="Times New Roman"/>
          <w:sz w:val="24"/>
          <w:szCs w:val="24"/>
        </w:rPr>
        <w:t>, D</w:t>
      </w:r>
      <w:r w:rsidR="00676088" w:rsidRPr="002D3008">
        <w:rPr>
          <w:rFonts w:ascii="Times New Roman" w:eastAsia="Times New Roman" w:hAnsi="Times New Roman" w:cs="Times New Roman"/>
          <w:sz w:val="24"/>
          <w:szCs w:val="24"/>
        </w:rPr>
        <w:t xml:space="preserve">isaster </w:t>
      </w:r>
      <w:r w:rsidR="00946026" w:rsidRPr="002D3008">
        <w:rPr>
          <w:rFonts w:ascii="Times New Roman" w:eastAsia="Times New Roman" w:hAnsi="Times New Roman" w:cs="Times New Roman"/>
          <w:sz w:val="24"/>
          <w:szCs w:val="24"/>
        </w:rPr>
        <w:t>R</w:t>
      </w:r>
      <w:r w:rsidR="00676088" w:rsidRPr="002D3008">
        <w:rPr>
          <w:rFonts w:ascii="Times New Roman" w:eastAsia="Times New Roman" w:hAnsi="Times New Roman" w:cs="Times New Roman"/>
          <w:sz w:val="24"/>
          <w:szCs w:val="24"/>
        </w:rPr>
        <w:t xml:space="preserve">isk </w:t>
      </w:r>
      <w:r w:rsidR="00B02BF8" w:rsidRPr="002D3008">
        <w:rPr>
          <w:rFonts w:ascii="Times New Roman" w:eastAsia="Times New Roman" w:hAnsi="Times New Roman" w:cs="Times New Roman"/>
          <w:sz w:val="24"/>
          <w:szCs w:val="24"/>
        </w:rPr>
        <w:t>Reduction (DRR)</w:t>
      </w:r>
      <w:r w:rsidR="00946026" w:rsidRPr="002D3008">
        <w:rPr>
          <w:rFonts w:ascii="Times New Roman" w:eastAsia="Times New Roman" w:hAnsi="Times New Roman" w:cs="Times New Roman"/>
          <w:sz w:val="24"/>
          <w:szCs w:val="24"/>
        </w:rPr>
        <w:t xml:space="preserve"> and C</w:t>
      </w:r>
      <w:r w:rsidR="00676088" w:rsidRPr="002D3008">
        <w:rPr>
          <w:rFonts w:ascii="Times New Roman" w:eastAsia="Times New Roman" w:hAnsi="Times New Roman" w:cs="Times New Roman"/>
          <w:sz w:val="24"/>
          <w:szCs w:val="24"/>
        </w:rPr>
        <w:t xml:space="preserve">limate </w:t>
      </w:r>
      <w:r w:rsidR="00946026" w:rsidRPr="002D3008">
        <w:rPr>
          <w:rFonts w:ascii="Times New Roman" w:eastAsia="Times New Roman" w:hAnsi="Times New Roman" w:cs="Times New Roman"/>
          <w:sz w:val="24"/>
          <w:szCs w:val="24"/>
        </w:rPr>
        <w:t>C</w:t>
      </w:r>
      <w:r w:rsidR="00676088" w:rsidRPr="002D3008">
        <w:rPr>
          <w:rFonts w:ascii="Times New Roman" w:eastAsia="Times New Roman" w:hAnsi="Times New Roman" w:cs="Times New Roman"/>
          <w:sz w:val="24"/>
          <w:szCs w:val="24"/>
        </w:rPr>
        <w:t xml:space="preserve">hange </w:t>
      </w:r>
      <w:r w:rsidR="00B02BF8" w:rsidRPr="002D3008">
        <w:rPr>
          <w:rFonts w:ascii="Times New Roman" w:eastAsia="Times New Roman" w:hAnsi="Times New Roman" w:cs="Times New Roman"/>
          <w:sz w:val="24"/>
          <w:szCs w:val="24"/>
        </w:rPr>
        <w:t>Adaptation (CCA)</w:t>
      </w:r>
      <w:r w:rsidR="00946026" w:rsidRPr="002D3008">
        <w:rPr>
          <w:rFonts w:ascii="Times New Roman" w:eastAsia="Times New Roman" w:hAnsi="Times New Roman" w:cs="Times New Roman"/>
          <w:sz w:val="24"/>
          <w:szCs w:val="24"/>
        </w:rPr>
        <w:t xml:space="preserve"> programmes</w:t>
      </w:r>
      <w:r w:rsidR="0066754E" w:rsidRPr="002D3008">
        <w:rPr>
          <w:rFonts w:ascii="Times New Roman" w:eastAsia="Times New Roman" w:hAnsi="Times New Roman" w:cs="Times New Roman"/>
          <w:sz w:val="24"/>
          <w:szCs w:val="24"/>
        </w:rPr>
        <w:t xml:space="preserve"> prepositioning in terms o</w:t>
      </w:r>
      <w:r w:rsidR="00AC1DA0" w:rsidRPr="002D3008">
        <w:rPr>
          <w:rFonts w:ascii="Times New Roman" w:eastAsia="Times New Roman" w:hAnsi="Times New Roman" w:cs="Times New Roman"/>
          <w:sz w:val="24"/>
          <w:szCs w:val="24"/>
        </w:rPr>
        <w:t>f human resources, financial,</w:t>
      </w:r>
      <w:r w:rsidR="0066754E" w:rsidRPr="002D3008">
        <w:rPr>
          <w:rFonts w:ascii="Times New Roman" w:eastAsia="Times New Roman" w:hAnsi="Times New Roman" w:cs="Times New Roman"/>
          <w:sz w:val="24"/>
          <w:szCs w:val="24"/>
        </w:rPr>
        <w:t xml:space="preserve"> logistic</w:t>
      </w:r>
      <w:r w:rsidR="00AC1DA0" w:rsidRPr="002D3008">
        <w:rPr>
          <w:rFonts w:ascii="Times New Roman" w:eastAsia="Times New Roman" w:hAnsi="Times New Roman" w:cs="Times New Roman"/>
          <w:sz w:val="24"/>
          <w:szCs w:val="24"/>
        </w:rPr>
        <w:t xml:space="preserve"> and procurement</w:t>
      </w:r>
      <w:r w:rsidR="00A91B5D" w:rsidRPr="002D3008">
        <w:rPr>
          <w:rFonts w:ascii="Times New Roman" w:eastAsia="Times New Roman" w:hAnsi="Times New Roman" w:cs="Times New Roman"/>
          <w:sz w:val="24"/>
          <w:szCs w:val="24"/>
        </w:rPr>
        <w:t>, partnership and coordination</w:t>
      </w:r>
      <w:r w:rsidR="0066754E" w:rsidRPr="002D3008">
        <w:rPr>
          <w:rFonts w:ascii="Times New Roman" w:eastAsia="Times New Roman" w:hAnsi="Times New Roman" w:cs="Times New Roman"/>
          <w:sz w:val="24"/>
          <w:szCs w:val="24"/>
        </w:rPr>
        <w:t xml:space="preserve">. The role also includes </w:t>
      </w:r>
      <w:r w:rsidR="00B02BF8" w:rsidRPr="002D3008">
        <w:rPr>
          <w:rFonts w:ascii="Times New Roman" w:eastAsia="Times New Roman" w:hAnsi="Times New Roman" w:cs="Times New Roman"/>
          <w:sz w:val="24"/>
          <w:szCs w:val="24"/>
        </w:rPr>
        <w:t>working</w:t>
      </w:r>
      <w:r w:rsidR="0066754E" w:rsidRPr="002D3008">
        <w:rPr>
          <w:rFonts w:ascii="Times New Roman" w:eastAsia="Times New Roman" w:hAnsi="Times New Roman" w:cs="Times New Roman"/>
          <w:sz w:val="24"/>
          <w:szCs w:val="24"/>
        </w:rPr>
        <w:t xml:space="preserve"> as a strate</w:t>
      </w:r>
      <w:r w:rsidR="00B02BF8" w:rsidRPr="002D3008">
        <w:rPr>
          <w:rFonts w:ascii="Times New Roman" w:eastAsia="Times New Roman" w:hAnsi="Times New Roman" w:cs="Times New Roman"/>
          <w:sz w:val="24"/>
          <w:szCs w:val="24"/>
        </w:rPr>
        <w:t>gic leader as department head facilitating</w:t>
      </w:r>
      <w:r w:rsidR="00946026" w:rsidRPr="002D3008">
        <w:rPr>
          <w:rFonts w:ascii="Times New Roman" w:eastAsia="Times New Roman" w:hAnsi="Times New Roman" w:cs="Times New Roman"/>
          <w:sz w:val="24"/>
          <w:szCs w:val="24"/>
        </w:rPr>
        <w:t xml:space="preserve"> strategic and high level</w:t>
      </w:r>
      <w:r w:rsidR="0066754E" w:rsidRPr="002D3008">
        <w:rPr>
          <w:rFonts w:ascii="Times New Roman" w:eastAsia="Times New Roman" w:hAnsi="Times New Roman" w:cs="Times New Roman"/>
          <w:sz w:val="24"/>
          <w:szCs w:val="24"/>
        </w:rPr>
        <w:t xml:space="preserve"> coordination among </w:t>
      </w:r>
      <w:r w:rsidR="00A91B5D" w:rsidRPr="002D3008">
        <w:rPr>
          <w:rFonts w:ascii="Times New Roman" w:eastAsia="Times New Roman" w:hAnsi="Times New Roman" w:cs="Times New Roman"/>
          <w:sz w:val="24"/>
          <w:szCs w:val="24"/>
        </w:rPr>
        <w:t xml:space="preserve">the </w:t>
      </w:r>
      <w:r w:rsidR="0066754E" w:rsidRPr="002D3008">
        <w:rPr>
          <w:rFonts w:ascii="Times New Roman" w:eastAsia="Times New Roman" w:hAnsi="Times New Roman" w:cs="Times New Roman"/>
          <w:sz w:val="24"/>
          <w:szCs w:val="24"/>
        </w:rPr>
        <w:t>humanitarian actors</w:t>
      </w:r>
      <w:r w:rsidR="002043D9" w:rsidRPr="002D3008">
        <w:rPr>
          <w:rFonts w:ascii="Times New Roman" w:eastAsia="Times New Roman" w:hAnsi="Times New Roman" w:cs="Times New Roman"/>
          <w:sz w:val="24"/>
          <w:szCs w:val="24"/>
        </w:rPr>
        <w:t>, partners</w:t>
      </w:r>
      <w:r w:rsidR="0066754E" w:rsidRPr="002D3008">
        <w:rPr>
          <w:rFonts w:ascii="Times New Roman" w:eastAsia="Times New Roman" w:hAnsi="Times New Roman" w:cs="Times New Roman"/>
          <w:sz w:val="24"/>
          <w:szCs w:val="24"/>
        </w:rPr>
        <w:t xml:space="preserve"> in</w:t>
      </w:r>
      <w:r w:rsidR="00AC1DA0" w:rsidRPr="002D3008">
        <w:rPr>
          <w:rFonts w:ascii="Times New Roman" w:eastAsia="Times New Roman" w:hAnsi="Times New Roman" w:cs="Times New Roman"/>
          <w:sz w:val="24"/>
          <w:szCs w:val="24"/>
        </w:rPr>
        <w:t>cluding UN and relevant</w:t>
      </w:r>
      <w:r w:rsidR="00B02BF8" w:rsidRPr="002D3008">
        <w:rPr>
          <w:rFonts w:ascii="Times New Roman" w:eastAsia="Times New Roman" w:hAnsi="Times New Roman" w:cs="Times New Roman"/>
          <w:sz w:val="24"/>
          <w:szCs w:val="24"/>
        </w:rPr>
        <w:t xml:space="preserve"> M</w:t>
      </w:r>
      <w:r w:rsidR="00AC1DA0" w:rsidRPr="002D3008">
        <w:rPr>
          <w:rFonts w:ascii="Times New Roman" w:eastAsia="Times New Roman" w:hAnsi="Times New Roman" w:cs="Times New Roman"/>
          <w:sz w:val="24"/>
          <w:szCs w:val="24"/>
        </w:rPr>
        <w:t>inistries</w:t>
      </w:r>
      <w:r w:rsidR="00B02BF8" w:rsidRPr="002D3008">
        <w:rPr>
          <w:rFonts w:ascii="Times New Roman" w:eastAsia="Times New Roman" w:hAnsi="Times New Roman" w:cs="Times New Roman"/>
          <w:sz w:val="24"/>
          <w:szCs w:val="24"/>
        </w:rPr>
        <w:t xml:space="preserve"> and D</w:t>
      </w:r>
      <w:r w:rsidR="0066754E" w:rsidRPr="002D3008">
        <w:rPr>
          <w:rFonts w:ascii="Times New Roman" w:eastAsia="Times New Roman" w:hAnsi="Times New Roman" w:cs="Times New Roman"/>
          <w:sz w:val="24"/>
          <w:szCs w:val="24"/>
        </w:rPr>
        <w:t>epartment</w:t>
      </w:r>
      <w:r w:rsidR="00AC1DA0" w:rsidRPr="002D3008">
        <w:rPr>
          <w:rFonts w:ascii="Times New Roman" w:eastAsia="Times New Roman" w:hAnsi="Times New Roman" w:cs="Times New Roman"/>
          <w:sz w:val="24"/>
          <w:szCs w:val="24"/>
        </w:rPr>
        <w:t>s of Government of Bangladesh</w:t>
      </w:r>
      <w:r w:rsidR="00A55971" w:rsidRPr="002D3008">
        <w:rPr>
          <w:rFonts w:ascii="Times New Roman" w:eastAsia="Times New Roman" w:hAnsi="Times New Roman" w:cs="Times New Roman"/>
          <w:sz w:val="24"/>
          <w:szCs w:val="24"/>
        </w:rPr>
        <w:t xml:space="preserve"> at national level</w:t>
      </w:r>
      <w:r w:rsidR="00B02BF8" w:rsidRPr="002D3008">
        <w:rPr>
          <w:rFonts w:ascii="Times New Roman" w:eastAsia="Times New Roman" w:hAnsi="Times New Roman" w:cs="Times New Roman"/>
          <w:sz w:val="24"/>
          <w:szCs w:val="24"/>
        </w:rPr>
        <w:t xml:space="preserve">, Division </w:t>
      </w:r>
      <w:r w:rsidR="000C40F2" w:rsidRPr="002D3008">
        <w:rPr>
          <w:rFonts w:ascii="Times New Roman" w:eastAsia="Times New Roman" w:hAnsi="Times New Roman" w:cs="Times New Roman"/>
          <w:sz w:val="24"/>
          <w:szCs w:val="24"/>
        </w:rPr>
        <w:t>and District levels including Municipality</w:t>
      </w:r>
      <w:r w:rsidR="00B02BF8" w:rsidRPr="002D3008">
        <w:rPr>
          <w:rFonts w:ascii="Times New Roman" w:eastAsia="Times New Roman" w:hAnsi="Times New Roman" w:cs="Times New Roman"/>
          <w:sz w:val="24"/>
          <w:szCs w:val="24"/>
        </w:rPr>
        <w:t xml:space="preserve"> and City Corporations</w:t>
      </w:r>
      <w:r w:rsidR="0066754E" w:rsidRPr="002D3008">
        <w:rPr>
          <w:rFonts w:ascii="Times New Roman" w:eastAsia="Times New Roman" w:hAnsi="Times New Roman" w:cs="Times New Roman"/>
          <w:sz w:val="24"/>
          <w:szCs w:val="24"/>
        </w:rPr>
        <w:t xml:space="preserve">. </w:t>
      </w:r>
      <w:r w:rsidR="007F19D3" w:rsidRPr="002D3008">
        <w:rPr>
          <w:rFonts w:ascii="Times New Roman" w:hAnsi="Times New Roman" w:cs="Times New Roman"/>
          <w:sz w:val="24"/>
          <w:szCs w:val="24"/>
        </w:rPr>
        <w:t>As preparedness plays vital role for effective and timely humanitarian response, extending technical guidance to prepare and update Initial Disaster Preparedness Plans (Contingency Plans) is</w:t>
      </w:r>
      <w:r w:rsidR="00B21544" w:rsidRPr="002D3008">
        <w:rPr>
          <w:rFonts w:ascii="Times New Roman" w:hAnsi="Times New Roman" w:cs="Times New Roman"/>
          <w:sz w:val="24"/>
          <w:szCs w:val="24"/>
        </w:rPr>
        <w:t xml:space="preserve"> also</w:t>
      </w:r>
      <w:r w:rsidR="007F19D3" w:rsidRPr="002D3008">
        <w:rPr>
          <w:rFonts w:ascii="Times New Roman" w:hAnsi="Times New Roman" w:cs="Times New Roman"/>
          <w:sz w:val="24"/>
          <w:szCs w:val="24"/>
        </w:rPr>
        <w:t xml:space="preserve"> part of the role.</w:t>
      </w:r>
      <w:r w:rsidR="00A91B5D" w:rsidRPr="002D3008">
        <w:rPr>
          <w:rFonts w:ascii="Times New Roman" w:hAnsi="Times New Roman" w:cs="Times New Roman"/>
          <w:sz w:val="24"/>
          <w:szCs w:val="24"/>
        </w:rPr>
        <w:t xml:space="preserve"> </w:t>
      </w:r>
      <w:r w:rsidR="00B21544" w:rsidRPr="002D3008">
        <w:rPr>
          <w:rFonts w:ascii="Times New Roman" w:eastAsia="Times New Roman" w:hAnsi="Times New Roman" w:cs="Times New Roman"/>
          <w:sz w:val="24"/>
          <w:szCs w:val="24"/>
        </w:rPr>
        <w:t>Preparing</w:t>
      </w:r>
      <w:r w:rsidR="007F19D3" w:rsidRPr="002D3008">
        <w:rPr>
          <w:rFonts w:ascii="Times New Roman" w:eastAsia="Times New Roman" w:hAnsi="Times New Roman" w:cs="Times New Roman"/>
          <w:sz w:val="24"/>
          <w:szCs w:val="24"/>
        </w:rPr>
        <w:t xml:space="preserve"> budget, track</w:t>
      </w:r>
      <w:r w:rsidR="00B21544" w:rsidRPr="002D3008">
        <w:rPr>
          <w:rFonts w:ascii="Times New Roman" w:eastAsia="Times New Roman" w:hAnsi="Times New Roman" w:cs="Times New Roman"/>
          <w:sz w:val="24"/>
          <w:szCs w:val="24"/>
        </w:rPr>
        <w:t>ing</w:t>
      </w:r>
      <w:r w:rsidR="007F19D3" w:rsidRPr="002D3008">
        <w:rPr>
          <w:rFonts w:ascii="Times New Roman" w:eastAsia="Times New Roman" w:hAnsi="Times New Roman" w:cs="Times New Roman"/>
          <w:sz w:val="24"/>
          <w:szCs w:val="24"/>
        </w:rPr>
        <w:t xml:space="preserve"> project expenditure</w:t>
      </w:r>
      <w:r w:rsidR="00B02BF8" w:rsidRPr="002D3008">
        <w:rPr>
          <w:rFonts w:ascii="Times New Roman" w:eastAsia="Times New Roman" w:hAnsi="Times New Roman" w:cs="Times New Roman"/>
          <w:sz w:val="24"/>
          <w:szCs w:val="24"/>
        </w:rPr>
        <w:t>s</w:t>
      </w:r>
      <w:r w:rsidR="007F19D3" w:rsidRPr="002D3008">
        <w:rPr>
          <w:rFonts w:ascii="Times New Roman" w:eastAsia="Times New Roman" w:hAnsi="Times New Roman" w:cs="Times New Roman"/>
          <w:sz w:val="24"/>
          <w:szCs w:val="24"/>
        </w:rPr>
        <w:t xml:space="preserve"> against plan</w:t>
      </w:r>
      <w:r w:rsidR="00AC1DA0" w:rsidRPr="002D3008">
        <w:rPr>
          <w:rFonts w:ascii="Times New Roman" w:eastAsia="Times New Roman" w:hAnsi="Times New Roman" w:cs="Times New Roman"/>
          <w:sz w:val="24"/>
          <w:szCs w:val="24"/>
        </w:rPr>
        <w:t>s</w:t>
      </w:r>
      <w:r w:rsidR="007F19D3" w:rsidRPr="002D3008">
        <w:rPr>
          <w:rFonts w:ascii="Times New Roman" w:eastAsia="Times New Roman" w:hAnsi="Times New Roman" w:cs="Times New Roman"/>
          <w:sz w:val="24"/>
          <w:szCs w:val="24"/>
        </w:rPr>
        <w:t>, budget forecast</w:t>
      </w:r>
      <w:r w:rsidR="00AC1DA0" w:rsidRPr="002D3008">
        <w:rPr>
          <w:rFonts w:ascii="Times New Roman" w:eastAsia="Times New Roman" w:hAnsi="Times New Roman" w:cs="Times New Roman"/>
          <w:sz w:val="24"/>
          <w:szCs w:val="24"/>
        </w:rPr>
        <w:t>ing</w:t>
      </w:r>
      <w:r w:rsidR="007F19D3" w:rsidRPr="002D3008">
        <w:rPr>
          <w:rFonts w:ascii="Times New Roman" w:eastAsia="Times New Roman" w:hAnsi="Times New Roman" w:cs="Times New Roman"/>
          <w:sz w:val="24"/>
          <w:szCs w:val="24"/>
        </w:rPr>
        <w:t xml:space="preserve"> and review</w:t>
      </w:r>
      <w:r w:rsidR="00AC1DA0" w:rsidRPr="002D3008">
        <w:rPr>
          <w:rFonts w:ascii="Times New Roman" w:eastAsia="Times New Roman" w:hAnsi="Times New Roman" w:cs="Times New Roman"/>
          <w:sz w:val="24"/>
          <w:szCs w:val="24"/>
        </w:rPr>
        <w:t xml:space="preserve">ing are </w:t>
      </w:r>
      <w:r w:rsidR="00B21544" w:rsidRPr="002D3008">
        <w:rPr>
          <w:rFonts w:ascii="Times New Roman" w:eastAsia="Times New Roman" w:hAnsi="Times New Roman" w:cs="Times New Roman"/>
          <w:sz w:val="24"/>
          <w:szCs w:val="24"/>
        </w:rPr>
        <w:t>requirement</w:t>
      </w:r>
      <w:r w:rsidR="00AC1DA0" w:rsidRPr="002D3008">
        <w:rPr>
          <w:rFonts w:ascii="Times New Roman" w:eastAsia="Times New Roman" w:hAnsi="Times New Roman" w:cs="Times New Roman"/>
          <w:sz w:val="24"/>
          <w:szCs w:val="24"/>
        </w:rPr>
        <w:t>s</w:t>
      </w:r>
      <w:r w:rsidR="00B21544" w:rsidRPr="002D3008">
        <w:rPr>
          <w:rFonts w:ascii="Times New Roman" w:eastAsia="Times New Roman" w:hAnsi="Times New Roman" w:cs="Times New Roman"/>
          <w:sz w:val="24"/>
          <w:szCs w:val="24"/>
        </w:rPr>
        <w:t xml:space="preserve"> of the </w:t>
      </w:r>
      <w:r w:rsidR="00B02BF8" w:rsidRPr="002D3008">
        <w:rPr>
          <w:rFonts w:ascii="Times New Roman" w:eastAsia="Times New Roman" w:hAnsi="Times New Roman" w:cs="Times New Roman"/>
          <w:sz w:val="24"/>
          <w:szCs w:val="24"/>
        </w:rPr>
        <w:t xml:space="preserve">position. To ensure </w:t>
      </w:r>
      <w:r w:rsidR="00B21544" w:rsidRPr="002D3008">
        <w:rPr>
          <w:rFonts w:ascii="Times New Roman" w:eastAsia="Times New Roman" w:hAnsi="Times New Roman" w:cs="Times New Roman"/>
          <w:sz w:val="24"/>
          <w:szCs w:val="24"/>
        </w:rPr>
        <w:t>adherence to Humanitarian Accountability Partnership/Core Humanitarian Standards with regards to the emergency/humanitarian response is part and parcel of the role.</w:t>
      </w:r>
      <w:r w:rsidR="00481DD9" w:rsidRPr="002D3008">
        <w:rPr>
          <w:rFonts w:ascii="Times New Roman" w:eastAsia="Times New Roman" w:hAnsi="Times New Roman" w:cs="Times New Roman"/>
          <w:sz w:val="24"/>
          <w:szCs w:val="24"/>
        </w:rPr>
        <w:t xml:space="preserve"> Building capacity </w:t>
      </w:r>
      <w:r w:rsidR="007F19D3" w:rsidRPr="002D3008">
        <w:rPr>
          <w:rFonts w:ascii="Times New Roman" w:hAnsi="Times New Roman" w:cs="Times New Roman"/>
          <w:sz w:val="24"/>
          <w:szCs w:val="24"/>
        </w:rPr>
        <w:t xml:space="preserve">of National Disaster Management </w:t>
      </w:r>
      <w:r w:rsidR="00A91B5D" w:rsidRPr="002D3008">
        <w:rPr>
          <w:rFonts w:ascii="Times New Roman" w:hAnsi="Times New Roman" w:cs="Times New Roman"/>
          <w:sz w:val="24"/>
          <w:szCs w:val="24"/>
        </w:rPr>
        <w:t>Team (NDMT)</w:t>
      </w:r>
      <w:r w:rsidR="00B02BF8" w:rsidRPr="002D3008">
        <w:rPr>
          <w:rFonts w:ascii="Times New Roman" w:hAnsi="Times New Roman" w:cs="Times New Roman"/>
          <w:sz w:val="24"/>
          <w:szCs w:val="24"/>
        </w:rPr>
        <w:t>, National Coordinators, and Disaster Management Officers</w:t>
      </w:r>
      <w:r w:rsidR="007F19D3" w:rsidRPr="002D3008">
        <w:rPr>
          <w:rFonts w:ascii="Times New Roman" w:hAnsi="Times New Roman" w:cs="Times New Roman"/>
          <w:sz w:val="24"/>
          <w:szCs w:val="24"/>
        </w:rPr>
        <w:t xml:space="preserve"> in line with Emergency Management System (EMS</w:t>
      </w:r>
      <w:r w:rsidR="00A91B5D" w:rsidRPr="002D3008">
        <w:rPr>
          <w:rFonts w:ascii="Times New Roman" w:hAnsi="Times New Roman" w:cs="Times New Roman"/>
          <w:sz w:val="24"/>
          <w:szCs w:val="24"/>
        </w:rPr>
        <w:t>) is</w:t>
      </w:r>
      <w:r w:rsidR="0066754E" w:rsidRPr="002D3008">
        <w:rPr>
          <w:rFonts w:ascii="Times New Roman" w:hAnsi="Times New Roman" w:cs="Times New Roman"/>
          <w:sz w:val="24"/>
          <w:szCs w:val="24"/>
        </w:rPr>
        <w:t xml:space="preserve"> </w:t>
      </w:r>
      <w:r w:rsidR="00481DD9" w:rsidRPr="002D3008">
        <w:rPr>
          <w:rFonts w:ascii="Times New Roman" w:hAnsi="Times New Roman" w:cs="Times New Roman"/>
          <w:sz w:val="24"/>
          <w:szCs w:val="24"/>
        </w:rPr>
        <w:t>essential while providing</w:t>
      </w:r>
      <w:r w:rsidR="007F19D3" w:rsidRPr="002D3008">
        <w:rPr>
          <w:rFonts w:ascii="Times New Roman" w:hAnsi="Times New Roman" w:cs="Times New Roman"/>
          <w:sz w:val="24"/>
          <w:szCs w:val="24"/>
        </w:rPr>
        <w:t xml:space="preserve"> guidance and technical support on programmatic and financial aspects to the partner organizations and ot</w:t>
      </w:r>
      <w:r w:rsidR="00B02BF8" w:rsidRPr="002D3008">
        <w:rPr>
          <w:rFonts w:ascii="Times New Roman" w:hAnsi="Times New Roman" w:cs="Times New Roman"/>
          <w:sz w:val="24"/>
          <w:szCs w:val="24"/>
        </w:rPr>
        <w:t>her project staffs in emergency/</w:t>
      </w:r>
      <w:r w:rsidR="007F19D3" w:rsidRPr="002D3008">
        <w:rPr>
          <w:rFonts w:ascii="Times New Roman" w:hAnsi="Times New Roman" w:cs="Times New Roman"/>
          <w:sz w:val="24"/>
          <w:szCs w:val="24"/>
        </w:rPr>
        <w:t>humanitarian</w:t>
      </w:r>
      <w:r w:rsidR="00A91B5D" w:rsidRPr="002D3008">
        <w:rPr>
          <w:rFonts w:ascii="Times New Roman" w:hAnsi="Times New Roman" w:cs="Times New Roman"/>
          <w:sz w:val="24"/>
          <w:szCs w:val="24"/>
        </w:rPr>
        <w:t xml:space="preserve"> and preparedness</w:t>
      </w:r>
      <w:r w:rsidR="00B02BF8" w:rsidRPr="002D3008">
        <w:rPr>
          <w:rFonts w:ascii="Times New Roman" w:hAnsi="Times New Roman" w:cs="Times New Roman"/>
          <w:sz w:val="24"/>
          <w:szCs w:val="24"/>
        </w:rPr>
        <w:t>, DRR and CCA</w:t>
      </w:r>
      <w:r w:rsidR="00481DD9" w:rsidRPr="002D3008">
        <w:rPr>
          <w:rFonts w:ascii="Times New Roman" w:hAnsi="Times New Roman" w:cs="Times New Roman"/>
          <w:sz w:val="24"/>
          <w:szCs w:val="24"/>
        </w:rPr>
        <w:t xml:space="preserve"> programme</w:t>
      </w:r>
      <w:r w:rsidR="00A91B5D" w:rsidRPr="002D3008">
        <w:rPr>
          <w:rFonts w:ascii="Times New Roman" w:hAnsi="Times New Roman" w:cs="Times New Roman"/>
          <w:sz w:val="24"/>
          <w:szCs w:val="24"/>
        </w:rPr>
        <w:t>s</w:t>
      </w:r>
      <w:r w:rsidR="00481DD9" w:rsidRPr="002D3008">
        <w:rPr>
          <w:rFonts w:ascii="Times New Roman" w:hAnsi="Times New Roman" w:cs="Times New Roman"/>
          <w:sz w:val="24"/>
          <w:szCs w:val="24"/>
        </w:rPr>
        <w:t xml:space="preserve"> implementation is crucial. The duties and r</w:t>
      </w:r>
      <w:r w:rsidR="0066754E" w:rsidRPr="002D3008">
        <w:rPr>
          <w:rFonts w:ascii="Times New Roman" w:hAnsi="Times New Roman" w:cs="Times New Roman"/>
          <w:sz w:val="24"/>
          <w:szCs w:val="24"/>
        </w:rPr>
        <w:t xml:space="preserve">esponsibilities also include </w:t>
      </w:r>
      <w:r w:rsidR="00481DD9" w:rsidRPr="002D3008">
        <w:rPr>
          <w:rFonts w:ascii="Times New Roman" w:hAnsi="Times New Roman" w:cs="Times New Roman"/>
          <w:sz w:val="24"/>
          <w:szCs w:val="24"/>
        </w:rPr>
        <w:t>p</w:t>
      </w:r>
      <w:r w:rsidR="0066754E" w:rsidRPr="002D3008">
        <w:rPr>
          <w:rFonts w:ascii="Times New Roman" w:hAnsi="Times New Roman" w:cs="Times New Roman"/>
          <w:sz w:val="24"/>
          <w:szCs w:val="24"/>
        </w:rPr>
        <w:t>roviding</w:t>
      </w:r>
      <w:r w:rsidR="007F19D3" w:rsidRPr="002D3008">
        <w:rPr>
          <w:rFonts w:ascii="Times New Roman" w:hAnsi="Times New Roman" w:cs="Times New Roman"/>
          <w:sz w:val="24"/>
          <w:szCs w:val="24"/>
        </w:rPr>
        <w:t xml:space="preserve"> strategic leadership to developing technical programme designs, implementation, monitoring and evaluation of emerge</w:t>
      </w:r>
      <w:r w:rsidR="00AC1DA0" w:rsidRPr="002D3008">
        <w:rPr>
          <w:rFonts w:ascii="Times New Roman" w:hAnsi="Times New Roman" w:cs="Times New Roman"/>
          <w:sz w:val="24"/>
          <w:szCs w:val="24"/>
        </w:rPr>
        <w:t>ncy programmes including DRR,</w:t>
      </w:r>
      <w:r w:rsidR="007F19D3" w:rsidRPr="002D3008">
        <w:rPr>
          <w:rFonts w:ascii="Times New Roman" w:hAnsi="Times New Roman" w:cs="Times New Roman"/>
          <w:sz w:val="24"/>
          <w:szCs w:val="24"/>
        </w:rPr>
        <w:t xml:space="preserve"> CCA</w:t>
      </w:r>
      <w:r w:rsidR="00AC1DA0" w:rsidRPr="002D3008">
        <w:rPr>
          <w:rFonts w:ascii="Times New Roman" w:hAnsi="Times New Roman" w:cs="Times New Roman"/>
          <w:sz w:val="24"/>
          <w:szCs w:val="24"/>
        </w:rPr>
        <w:t xml:space="preserve"> and community resilience projects</w:t>
      </w:r>
      <w:r w:rsidR="00481DD9" w:rsidRPr="002D3008">
        <w:rPr>
          <w:rFonts w:ascii="Times New Roman" w:hAnsi="Times New Roman" w:cs="Times New Roman"/>
          <w:sz w:val="24"/>
          <w:szCs w:val="24"/>
        </w:rPr>
        <w:t xml:space="preserve">. </w:t>
      </w:r>
    </w:p>
    <w:p w:rsidR="000322BA" w:rsidRPr="002D3008" w:rsidRDefault="000322BA" w:rsidP="007A7997">
      <w:pPr>
        <w:pStyle w:val="NoSpacing"/>
        <w:jc w:val="both"/>
        <w:rPr>
          <w:rFonts w:ascii="Times New Roman" w:hAnsi="Times New Roman" w:cs="Times New Roman"/>
          <w:sz w:val="24"/>
          <w:szCs w:val="24"/>
        </w:rPr>
      </w:pPr>
    </w:p>
    <w:p w:rsidR="00FB19B6" w:rsidRPr="002D3008" w:rsidRDefault="000322BA" w:rsidP="000C64F8">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Remarkabl</w:t>
      </w:r>
      <w:r w:rsidR="00FC50A3" w:rsidRPr="002D3008">
        <w:rPr>
          <w:rFonts w:ascii="Times New Roman" w:hAnsi="Times New Roman" w:cs="Times New Roman"/>
          <w:b/>
          <w:sz w:val="24"/>
          <w:szCs w:val="24"/>
        </w:rPr>
        <w:t xml:space="preserve">e Achievements: </w:t>
      </w:r>
    </w:p>
    <w:p w:rsidR="00ED22BA" w:rsidRPr="002D3008" w:rsidRDefault="005F063C"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 xml:space="preserve">Led successfully </w:t>
      </w:r>
      <w:r w:rsidR="00ED22BA" w:rsidRPr="002D3008">
        <w:rPr>
          <w:rFonts w:ascii="Times New Roman" w:hAnsi="Times New Roman" w:cs="Times New Roman"/>
          <w:sz w:val="24"/>
          <w:szCs w:val="24"/>
        </w:rPr>
        <w:t>the Bandarban landslide response in Bandarban district, Cyclone Mora response in Cox’s Bazar</w:t>
      </w:r>
      <w:r w:rsidR="00EA74CC" w:rsidRPr="002D3008">
        <w:rPr>
          <w:rFonts w:ascii="Times New Roman" w:hAnsi="Times New Roman" w:cs="Times New Roman"/>
          <w:sz w:val="24"/>
          <w:szCs w:val="24"/>
        </w:rPr>
        <w:t>, Flood response in Northern and North-Eastern areas (Haor) of the country</w:t>
      </w:r>
      <w:r w:rsidR="00CD27ED" w:rsidRPr="002D3008">
        <w:rPr>
          <w:rFonts w:ascii="Times New Roman" w:hAnsi="Times New Roman" w:cs="Times New Roman"/>
          <w:sz w:val="24"/>
          <w:szCs w:val="24"/>
        </w:rPr>
        <w:t xml:space="preserve"> with the funding of Start Network and DFID</w:t>
      </w:r>
    </w:p>
    <w:p w:rsidR="00ED22BA" w:rsidRPr="002D3008" w:rsidRDefault="00ED22BA"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Effectively and efficiently representing the organiza</w:t>
      </w:r>
      <w:r w:rsidR="00AC1DA0" w:rsidRPr="002D3008">
        <w:rPr>
          <w:rFonts w:ascii="Times New Roman" w:hAnsi="Times New Roman" w:cs="Times New Roman"/>
          <w:sz w:val="24"/>
          <w:szCs w:val="24"/>
        </w:rPr>
        <w:t>tion in vari</w:t>
      </w:r>
      <w:r w:rsidR="00A91B5D" w:rsidRPr="002D3008">
        <w:rPr>
          <w:rFonts w:ascii="Times New Roman" w:hAnsi="Times New Roman" w:cs="Times New Roman"/>
          <w:sz w:val="24"/>
          <w:szCs w:val="24"/>
        </w:rPr>
        <w:t>ous clusters, HCTT, ESC of INGOs</w:t>
      </w:r>
    </w:p>
    <w:p w:rsidR="00ED22BA" w:rsidRPr="002D3008" w:rsidRDefault="005F063C"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Built capacity and work closely with partner organizations</w:t>
      </w:r>
      <w:r w:rsidR="00EA74CC" w:rsidRPr="002D3008">
        <w:rPr>
          <w:rFonts w:ascii="Times New Roman" w:hAnsi="Times New Roman" w:cs="Times New Roman"/>
          <w:sz w:val="24"/>
          <w:szCs w:val="24"/>
        </w:rPr>
        <w:t xml:space="preserve"> and responded several emergency responses effectively and efficiently</w:t>
      </w:r>
    </w:p>
    <w:p w:rsidR="000C64F8" w:rsidRPr="002D3008" w:rsidRDefault="000C64F8"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High level networking and coordination as to prepositioning of the organization as one of the leading organizations in the field of humanitarian industry.</w:t>
      </w:r>
    </w:p>
    <w:p w:rsidR="000C64F8" w:rsidRPr="002D3008" w:rsidRDefault="000C64F8"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Development and translation into reality of strategy, effective and efficient Emergency Management System and humanitarian accountability mechanisms</w:t>
      </w:r>
    </w:p>
    <w:p w:rsidR="002C4B05" w:rsidRPr="002D3008" w:rsidRDefault="002C4B05"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Significant resource acquisition, donor attraction and partners engagement</w:t>
      </w:r>
    </w:p>
    <w:p w:rsidR="002C4B05" w:rsidRPr="002D3008" w:rsidRDefault="002C4B05"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Capacity building of humanitarian and emergency staffs including 30 National Disaster Management Team members</w:t>
      </w:r>
      <w:r w:rsidR="00AC1DA0" w:rsidRPr="002D3008">
        <w:rPr>
          <w:rFonts w:ascii="Times New Roman" w:hAnsi="Times New Roman" w:cs="Times New Roman"/>
          <w:sz w:val="24"/>
          <w:szCs w:val="24"/>
        </w:rPr>
        <w:t xml:space="preserve"> including</w:t>
      </w:r>
      <w:r w:rsidR="00B75290" w:rsidRPr="002D3008">
        <w:rPr>
          <w:rFonts w:ascii="Times New Roman" w:hAnsi="Times New Roman" w:cs="Times New Roman"/>
          <w:sz w:val="24"/>
          <w:szCs w:val="24"/>
        </w:rPr>
        <w:t xml:space="preserve"> staffs of</w:t>
      </w:r>
      <w:r w:rsidR="00AC1DA0" w:rsidRPr="002D3008">
        <w:rPr>
          <w:rFonts w:ascii="Times New Roman" w:hAnsi="Times New Roman" w:cs="Times New Roman"/>
          <w:sz w:val="24"/>
          <w:szCs w:val="24"/>
        </w:rPr>
        <w:t xml:space="preserve"> partner organizations</w:t>
      </w:r>
    </w:p>
    <w:p w:rsidR="000C64F8" w:rsidRPr="002D3008" w:rsidRDefault="002C4B05"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Effective implementation, replication of best practices of various models fostering innovation and creativity</w:t>
      </w:r>
    </w:p>
    <w:p w:rsidR="006461F2" w:rsidRPr="002D3008" w:rsidRDefault="006461F2" w:rsidP="000C64F8">
      <w:pPr>
        <w:pStyle w:val="NoSpacing"/>
        <w:numPr>
          <w:ilvl w:val="0"/>
          <w:numId w:val="9"/>
        </w:numPr>
        <w:jc w:val="both"/>
        <w:rPr>
          <w:rFonts w:ascii="Times New Roman" w:hAnsi="Times New Roman" w:cs="Times New Roman"/>
          <w:sz w:val="24"/>
          <w:szCs w:val="24"/>
        </w:rPr>
      </w:pPr>
      <w:r w:rsidRPr="002D3008">
        <w:rPr>
          <w:rFonts w:ascii="Times New Roman" w:hAnsi="Times New Roman" w:cs="Times New Roman"/>
          <w:sz w:val="24"/>
          <w:szCs w:val="24"/>
        </w:rPr>
        <w:t>High level Government and other stakeholders relations</w:t>
      </w:r>
      <w:r w:rsidR="002043D9" w:rsidRPr="002D3008">
        <w:rPr>
          <w:rFonts w:ascii="Times New Roman" w:hAnsi="Times New Roman" w:cs="Times New Roman"/>
          <w:sz w:val="24"/>
          <w:szCs w:val="24"/>
        </w:rPr>
        <w:t>, knowledge management, documentation and communication</w:t>
      </w:r>
    </w:p>
    <w:p w:rsidR="002C4B05" w:rsidRDefault="002C4B05" w:rsidP="00B75290">
      <w:pPr>
        <w:pStyle w:val="NoSpacing"/>
        <w:jc w:val="both"/>
        <w:rPr>
          <w:rFonts w:ascii="Times New Roman" w:hAnsi="Times New Roman" w:cs="Times New Roman"/>
          <w:sz w:val="24"/>
          <w:szCs w:val="24"/>
        </w:rPr>
      </w:pPr>
    </w:p>
    <w:p w:rsidR="00934582" w:rsidRPr="002D3008" w:rsidRDefault="00934582" w:rsidP="00B75290">
      <w:pPr>
        <w:pStyle w:val="NoSpacing"/>
        <w:jc w:val="both"/>
        <w:rPr>
          <w:rFonts w:ascii="Times New Roman" w:hAnsi="Times New Roman" w:cs="Times New Roman"/>
          <w:sz w:val="24"/>
          <w:szCs w:val="24"/>
        </w:rPr>
      </w:pPr>
    </w:p>
    <w:p w:rsidR="002C4B05" w:rsidRPr="002D3008" w:rsidRDefault="002C4B05" w:rsidP="009C4130">
      <w:pPr>
        <w:pStyle w:val="NoSpacing"/>
        <w:numPr>
          <w:ilvl w:val="0"/>
          <w:numId w:val="24"/>
        </w:numPr>
        <w:rPr>
          <w:rFonts w:ascii="Times New Roman" w:hAnsi="Times New Roman" w:cs="Times New Roman"/>
          <w:b/>
          <w:sz w:val="24"/>
          <w:szCs w:val="24"/>
        </w:rPr>
      </w:pPr>
      <w:r w:rsidRPr="002D3008">
        <w:rPr>
          <w:rFonts w:ascii="Times New Roman" w:hAnsi="Times New Roman" w:cs="Times New Roman"/>
          <w:b/>
          <w:sz w:val="24"/>
          <w:szCs w:val="24"/>
        </w:rPr>
        <w:lastRenderedPageBreak/>
        <w:t>Divisional Director: Operations Division, World Vision Bangladesh, October 1, 2012- Dec 31, 2014</w:t>
      </w:r>
      <w:r w:rsidR="00F64560" w:rsidRPr="002D3008">
        <w:rPr>
          <w:rFonts w:ascii="Times New Roman" w:hAnsi="Times New Roman" w:cs="Times New Roman"/>
          <w:b/>
          <w:sz w:val="24"/>
          <w:szCs w:val="24"/>
        </w:rPr>
        <w:t>, Based in Rajshashi Division</w:t>
      </w:r>
    </w:p>
    <w:p w:rsidR="0066754E" w:rsidRPr="002D3008" w:rsidRDefault="00E00AF9" w:rsidP="00777D1C">
      <w:pPr>
        <w:pStyle w:val="NoSpacing"/>
        <w:ind w:left="360"/>
        <w:jc w:val="both"/>
        <w:rPr>
          <w:rFonts w:ascii="Times New Roman" w:hAnsi="Times New Roman" w:cs="Times New Roman"/>
          <w:sz w:val="24"/>
          <w:szCs w:val="24"/>
        </w:rPr>
      </w:pPr>
      <w:r w:rsidRPr="002D3008">
        <w:rPr>
          <w:rFonts w:ascii="Times New Roman" w:hAnsi="Times New Roman" w:cs="Times New Roman"/>
          <w:sz w:val="24"/>
          <w:szCs w:val="24"/>
        </w:rPr>
        <w:t xml:space="preserve">The responsibilities include providing strategic and visionary leadership and guidance in </w:t>
      </w:r>
      <w:r w:rsidR="0066754E" w:rsidRPr="002D3008">
        <w:rPr>
          <w:rFonts w:ascii="Times New Roman" w:hAnsi="Times New Roman" w:cs="Times New Roman"/>
          <w:sz w:val="24"/>
          <w:szCs w:val="24"/>
        </w:rPr>
        <w:t>all aspects of</w:t>
      </w:r>
      <w:r w:rsidR="00AF5EAC" w:rsidRPr="002D3008">
        <w:rPr>
          <w:rFonts w:ascii="Times New Roman" w:hAnsi="Times New Roman" w:cs="Times New Roman"/>
          <w:sz w:val="24"/>
          <w:szCs w:val="24"/>
        </w:rPr>
        <w:t xml:space="preserve"> programme, financial, security and administrative planning and management of</w:t>
      </w:r>
      <w:r w:rsidR="0066754E" w:rsidRPr="002D3008">
        <w:rPr>
          <w:rFonts w:ascii="Times New Roman" w:hAnsi="Times New Roman" w:cs="Times New Roman"/>
          <w:sz w:val="24"/>
          <w:szCs w:val="24"/>
        </w:rPr>
        <w:t xml:space="preserve"> field operations including</w:t>
      </w:r>
      <w:r w:rsidR="00EA74CC" w:rsidRPr="002D3008">
        <w:rPr>
          <w:rFonts w:ascii="Times New Roman" w:hAnsi="Times New Roman" w:cs="Times New Roman"/>
          <w:sz w:val="24"/>
          <w:szCs w:val="24"/>
        </w:rPr>
        <w:t xml:space="preserve"> disaster response,</w:t>
      </w:r>
      <w:r w:rsidR="00AC1DA0" w:rsidRPr="002D3008">
        <w:rPr>
          <w:rFonts w:ascii="Times New Roman" w:hAnsi="Times New Roman" w:cs="Times New Roman"/>
          <w:sz w:val="24"/>
          <w:szCs w:val="24"/>
        </w:rPr>
        <w:t xml:space="preserve"> programm</w:t>
      </w:r>
      <w:r w:rsidR="00AF5EAC" w:rsidRPr="002D3008">
        <w:rPr>
          <w:rFonts w:ascii="Times New Roman" w:hAnsi="Times New Roman" w:cs="Times New Roman"/>
          <w:sz w:val="24"/>
          <w:szCs w:val="24"/>
        </w:rPr>
        <w:t>e and project management that include</w:t>
      </w:r>
      <w:r w:rsidR="00AC1DA0" w:rsidRPr="002D3008">
        <w:rPr>
          <w:rFonts w:ascii="Times New Roman" w:hAnsi="Times New Roman" w:cs="Times New Roman"/>
          <w:sz w:val="24"/>
          <w:szCs w:val="24"/>
        </w:rPr>
        <w:t xml:space="preserve"> community resilience and livelihood,</w:t>
      </w:r>
      <w:r w:rsidR="00EB448E" w:rsidRPr="002D3008">
        <w:rPr>
          <w:rFonts w:ascii="Times New Roman" w:hAnsi="Times New Roman" w:cs="Times New Roman"/>
          <w:sz w:val="24"/>
          <w:szCs w:val="24"/>
        </w:rPr>
        <w:t xml:space="preserve"> health, nutrition, child protection, WASH, education,</w:t>
      </w:r>
      <w:r w:rsidR="00AC1DA0" w:rsidRPr="002D3008">
        <w:rPr>
          <w:rFonts w:ascii="Times New Roman" w:hAnsi="Times New Roman" w:cs="Times New Roman"/>
          <w:sz w:val="24"/>
          <w:szCs w:val="24"/>
        </w:rPr>
        <w:t xml:space="preserve"> DRR, CCA projects</w:t>
      </w:r>
      <w:r w:rsidR="0066754E" w:rsidRPr="002D3008">
        <w:rPr>
          <w:rFonts w:ascii="Times New Roman" w:hAnsi="Times New Roman" w:cs="Times New Roman"/>
          <w:sz w:val="24"/>
          <w:szCs w:val="24"/>
        </w:rPr>
        <w:t xml:space="preserve">, </w:t>
      </w:r>
      <w:r w:rsidRPr="002D3008">
        <w:rPr>
          <w:rFonts w:ascii="Times New Roman" w:hAnsi="Times New Roman" w:cs="Times New Roman"/>
          <w:sz w:val="24"/>
          <w:szCs w:val="24"/>
        </w:rPr>
        <w:t>administration, supply chain, finance, human resource and security. Responsible to lead project desig</w:t>
      </w:r>
      <w:r w:rsidR="00EA74CC" w:rsidRPr="002D3008">
        <w:rPr>
          <w:rFonts w:ascii="Times New Roman" w:hAnsi="Times New Roman" w:cs="Times New Roman"/>
          <w:sz w:val="24"/>
          <w:szCs w:val="24"/>
        </w:rPr>
        <w:t>n processes</w:t>
      </w:r>
      <w:r w:rsidRPr="002D3008">
        <w:rPr>
          <w:rFonts w:ascii="Times New Roman" w:hAnsi="Times New Roman" w:cs="Times New Roman"/>
          <w:sz w:val="24"/>
          <w:szCs w:val="24"/>
        </w:rPr>
        <w:t xml:space="preserve">, planning, implementation </w:t>
      </w:r>
      <w:r w:rsidR="00AF5EAC" w:rsidRPr="002D3008">
        <w:rPr>
          <w:rFonts w:ascii="Times New Roman" w:hAnsi="Times New Roman" w:cs="Times New Roman"/>
          <w:sz w:val="24"/>
          <w:szCs w:val="24"/>
        </w:rPr>
        <w:t>and donor reporting by</w:t>
      </w:r>
      <w:r w:rsidRPr="002D3008">
        <w:rPr>
          <w:rFonts w:ascii="Times New Roman" w:hAnsi="Times New Roman" w:cs="Times New Roman"/>
          <w:sz w:val="24"/>
          <w:szCs w:val="24"/>
        </w:rPr>
        <w:t xml:space="preserve"> engaging of staffs of various level</w:t>
      </w:r>
      <w:r w:rsidR="00AF5EAC" w:rsidRPr="002D3008">
        <w:rPr>
          <w:rFonts w:ascii="Times New Roman" w:hAnsi="Times New Roman" w:cs="Times New Roman"/>
          <w:sz w:val="24"/>
          <w:szCs w:val="24"/>
        </w:rPr>
        <w:t xml:space="preserve">s including a group of subject </w:t>
      </w:r>
      <w:r w:rsidRPr="002D3008">
        <w:rPr>
          <w:rFonts w:ascii="Times New Roman" w:hAnsi="Times New Roman" w:cs="Times New Roman"/>
          <w:sz w:val="24"/>
          <w:szCs w:val="24"/>
        </w:rPr>
        <w:t>matter experts</w:t>
      </w:r>
      <w:r w:rsidR="00AF5EAC" w:rsidRPr="002D3008">
        <w:rPr>
          <w:rFonts w:ascii="Times New Roman" w:hAnsi="Times New Roman" w:cs="Times New Roman"/>
          <w:sz w:val="24"/>
          <w:szCs w:val="24"/>
        </w:rPr>
        <w:t>(SMEs) effectively</w:t>
      </w:r>
      <w:r w:rsidRPr="002D3008">
        <w:rPr>
          <w:rFonts w:ascii="Times New Roman" w:hAnsi="Times New Roman" w:cs="Times New Roman"/>
          <w:sz w:val="24"/>
          <w:szCs w:val="24"/>
        </w:rPr>
        <w:t xml:space="preserve">. </w:t>
      </w:r>
      <w:r w:rsidR="009F7EED" w:rsidRPr="002D3008">
        <w:rPr>
          <w:rFonts w:ascii="Times New Roman" w:hAnsi="Times New Roman" w:cs="Times New Roman"/>
          <w:sz w:val="24"/>
          <w:szCs w:val="24"/>
        </w:rPr>
        <w:t>Adding values by b</w:t>
      </w:r>
      <w:r w:rsidRPr="002D3008">
        <w:rPr>
          <w:rFonts w:ascii="Times New Roman" w:hAnsi="Times New Roman" w:cs="Times New Roman"/>
          <w:sz w:val="24"/>
          <w:szCs w:val="24"/>
        </w:rPr>
        <w:t xml:space="preserve">ringing in </w:t>
      </w:r>
      <w:r w:rsidR="0048598C" w:rsidRPr="002D3008">
        <w:rPr>
          <w:rFonts w:ascii="Times New Roman" w:hAnsi="Times New Roman" w:cs="Times New Roman"/>
          <w:sz w:val="24"/>
          <w:szCs w:val="24"/>
        </w:rPr>
        <w:t xml:space="preserve">more </w:t>
      </w:r>
      <w:r w:rsidRPr="002D3008">
        <w:rPr>
          <w:rFonts w:ascii="Times New Roman" w:hAnsi="Times New Roman" w:cs="Times New Roman"/>
          <w:sz w:val="24"/>
          <w:szCs w:val="24"/>
        </w:rPr>
        <w:t>resource</w:t>
      </w:r>
      <w:r w:rsidR="0048598C" w:rsidRPr="002D3008">
        <w:rPr>
          <w:rFonts w:ascii="Times New Roman" w:hAnsi="Times New Roman" w:cs="Times New Roman"/>
          <w:sz w:val="24"/>
          <w:szCs w:val="24"/>
        </w:rPr>
        <w:t>s</w:t>
      </w:r>
      <w:r w:rsidRPr="002D3008">
        <w:rPr>
          <w:rFonts w:ascii="Times New Roman" w:hAnsi="Times New Roman" w:cs="Times New Roman"/>
          <w:sz w:val="24"/>
          <w:szCs w:val="24"/>
        </w:rPr>
        <w:t xml:space="preserve"> and utilization </w:t>
      </w:r>
      <w:r w:rsidR="00236A61" w:rsidRPr="002D3008">
        <w:rPr>
          <w:rFonts w:ascii="Times New Roman" w:hAnsi="Times New Roman" w:cs="Times New Roman"/>
          <w:sz w:val="24"/>
          <w:szCs w:val="24"/>
        </w:rPr>
        <w:t xml:space="preserve">of budget portfolio amounting </w:t>
      </w:r>
      <w:r w:rsidR="00AF5EAC" w:rsidRPr="002D3008">
        <w:rPr>
          <w:rFonts w:ascii="Times New Roman" w:hAnsi="Times New Roman" w:cs="Times New Roman"/>
          <w:sz w:val="24"/>
          <w:szCs w:val="24"/>
        </w:rPr>
        <w:t xml:space="preserve">more than </w:t>
      </w:r>
      <w:r w:rsidR="00236A61" w:rsidRPr="002D3008">
        <w:rPr>
          <w:rFonts w:ascii="Times New Roman" w:hAnsi="Times New Roman" w:cs="Times New Roman"/>
          <w:sz w:val="24"/>
          <w:szCs w:val="24"/>
        </w:rPr>
        <w:t>$5</w:t>
      </w:r>
      <w:r w:rsidR="00AF5EAC" w:rsidRPr="002D3008">
        <w:rPr>
          <w:rFonts w:ascii="Times New Roman" w:hAnsi="Times New Roman" w:cs="Times New Roman"/>
          <w:sz w:val="24"/>
          <w:szCs w:val="24"/>
        </w:rPr>
        <w:t xml:space="preserve"> million</w:t>
      </w:r>
      <w:r w:rsidRPr="002D3008">
        <w:rPr>
          <w:rFonts w:ascii="Times New Roman" w:hAnsi="Times New Roman" w:cs="Times New Roman"/>
          <w:sz w:val="24"/>
          <w:szCs w:val="24"/>
        </w:rPr>
        <w:t xml:space="preserve"> per annum intended for community transformation, development and wellbeing</w:t>
      </w:r>
      <w:r w:rsidR="00AF5EAC" w:rsidRPr="002D3008">
        <w:rPr>
          <w:rFonts w:ascii="Times New Roman" w:hAnsi="Times New Roman" w:cs="Times New Roman"/>
          <w:sz w:val="24"/>
          <w:szCs w:val="24"/>
        </w:rPr>
        <w:t xml:space="preserve"> of both urban and rural communities especially the most vulnerable children and women</w:t>
      </w:r>
      <w:r w:rsidR="0048598C" w:rsidRPr="002D3008">
        <w:rPr>
          <w:rFonts w:ascii="Times New Roman" w:hAnsi="Times New Roman" w:cs="Times New Roman"/>
          <w:sz w:val="24"/>
          <w:szCs w:val="24"/>
        </w:rPr>
        <w:t>.</w:t>
      </w:r>
      <w:r w:rsidR="00F64560" w:rsidRPr="002D3008">
        <w:rPr>
          <w:rFonts w:ascii="Times New Roman" w:hAnsi="Times New Roman" w:cs="Times New Roman"/>
          <w:sz w:val="24"/>
          <w:szCs w:val="24"/>
        </w:rPr>
        <w:t xml:space="preserve"> As Humanitarian and Emergency Affairs (HEA)</w:t>
      </w:r>
      <w:r w:rsidR="006F0269" w:rsidRPr="002D3008">
        <w:rPr>
          <w:rFonts w:ascii="Times New Roman" w:hAnsi="Times New Roman" w:cs="Times New Roman"/>
          <w:sz w:val="24"/>
          <w:szCs w:val="24"/>
        </w:rPr>
        <w:t xml:space="preserve"> is one of the </w:t>
      </w:r>
      <w:r w:rsidR="0066754E" w:rsidRPr="002D3008">
        <w:rPr>
          <w:rFonts w:ascii="Times New Roman" w:hAnsi="Times New Roman" w:cs="Times New Roman"/>
          <w:sz w:val="24"/>
          <w:szCs w:val="24"/>
        </w:rPr>
        <w:t>mandates of WV framework, timely response to disasters</w:t>
      </w:r>
      <w:r w:rsidR="00A91B5D" w:rsidRPr="002D3008">
        <w:rPr>
          <w:rFonts w:ascii="Times New Roman" w:hAnsi="Times New Roman" w:cs="Times New Roman"/>
          <w:sz w:val="24"/>
          <w:szCs w:val="24"/>
        </w:rPr>
        <w:t xml:space="preserve"> taking calculative measure for staff security</w:t>
      </w:r>
      <w:r w:rsidR="0066754E" w:rsidRPr="002D3008">
        <w:rPr>
          <w:rFonts w:ascii="Times New Roman" w:hAnsi="Times New Roman" w:cs="Times New Roman"/>
          <w:sz w:val="24"/>
          <w:szCs w:val="24"/>
        </w:rPr>
        <w:t xml:space="preserve"> is part and parcel of the position.</w:t>
      </w:r>
    </w:p>
    <w:p w:rsidR="00116733" w:rsidRPr="002D3008" w:rsidRDefault="00116733" w:rsidP="00777D1C">
      <w:pPr>
        <w:pStyle w:val="NoSpacing"/>
        <w:ind w:left="360"/>
        <w:jc w:val="both"/>
        <w:rPr>
          <w:rFonts w:ascii="Times New Roman" w:hAnsi="Times New Roman" w:cs="Times New Roman"/>
          <w:sz w:val="24"/>
          <w:szCs w:val="24"/>
        </w:rPr>
      </w:pPr>
    </w:p>
    <w:p w:rsidR="0048598C" w:rsidRPr="002D3008" w:rsidRDefault="0048598C" w:rsidP="002C4B05">
      <w:pPr>
        <w:pStyle w:val="NoSpacing"/>
        <w:ind w:left="360"/>
        <w:jc w:val="both"/>
        <w:rPr>
          <w:rFonts w:ascii="Times New Roman" w:hAnsi="Times New Roman" w:cs="Times New Roman"/>
          <w:b/>
          <w:sz w:val="24"/>
          <w:szCs w:val="24"/>
        </w:rPr>
      </w:pPr>
      <w:r w:rsidRPr="002D3008">
        <w:rPr>
          <w:rFonts w:ascii="Times New Roman" w:hAnsi="Times New Roman" w:cs="Times New Roman"/>
          <w:b/>
          <w:sz w:val="24"/>
          <w:szCs w:val="24"/>
        </w:rPr>
        <w:t>Remarkable Achievements:</w:t>
      </w:r>
    </w:p>
    <w:p w:rsidR="0066754E" w:rsidRPr="002D3008" w:rsidRDefault="00185553" w:rsidP="0048598C">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Successful l</w:t>
      </w:r>
      <w:r w:rsidR="0066754E" w:rsidRPr="002D3008">
        <w:rPr>
          <w:rFonts w:ascii="Times New Roman" w:hAnsi="Times New Roman" w:cs="Times New Roman"/>
          <w:sz w:val="24"/>
          <w:szCs w:val="24"/>
        </w:rPr>
        <w:t>eading</w:t>
      </w:r>
      <w:r w:rsidRPr="002D3008">
        <w:rPr>
          <w:rFonts w:ascii="Times New Roman" w:hAnsi="Times New Roman" w:cs="Times New Roman"/>
          <w:sz w:val="24"/>
          <w:szCs w:val="24"/>
        </w:rPr>
        <w:t xml:space="preserve"> in overall programme, resource and administrative planning and implementation of </w:t>
      </w:r>
      <w:r w:rsidR="0066754E" w:rsidRPr="002D3008">
        <w:rPr>
          <w:rFonts w:ascii="Times New Roman" w:hAnsi="Times New Roman" w:cs="Times New Roman"/>
          <w:sz w:val="24"/>
          <w:szCs w:val="24"/>
        </w:rPr>
        <w:t>programmes</w:t>
      </w:r>
      <w:r w:rsidR="000E5E2A" w:rsidRPr="002D3008">
        <w:rPr>
          <w:rFonts w:ascii="Times New Roman" w:hAnsi="Times New Roman" w:cs="Times New Roman"/>
          <w:sz w:val="24"/>
          <w:szCs w:val="24"/>
        </w:rPr>
        <w:t xml:space="preserve"> and projects as head of </w:t>
      </w:r>
      <w:r w:rsidRPr="002D3008">
        <w:rPr>
          <w:rFonts w:ascii="Times New Roman" w:hAnsi="Times New Roman" w:cs="Times New Roman"/>
          <w:sz w:val="24"/>
          <w:szCs w:val="24"/>
        </w:rPr>
        <w:t xml:space="preserve">the entire </w:t>
      </w:r>
      <w:r w:rsidR="000E5E2A" w:rsidRPr="002D3008">
        <w:rPr>
          <w:rFonts w:ascii="Times New Roman" w:hAnsi="Times New Roman" w:cs="Times New Roman"/>
          <w:sz w:val="24"/>
          <w:szCs w:val="24"/>
        </w:rPr>
        <w:t xml:space="preserve">field operation in a region. </w:t>
      </w:r>
    </w:p>
    <w:p w:rsidR="00185553" w:rsidRPr="002D3008" w:rsidRDefault="00185553" w:rsidP="0048598C">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Effective staff performance management creating supportive environments in 15 office set ups both in urban and rural areas.(5 urban and 10 rural area based programmes and projects)</w:t>
      </w:r>
    </w:p>
    <w:p w:rsidR="00236A61" w:rsidRPr="002D3008" w:rsidRDefault="00236A61" w:rsidP="0048598C">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Leading a divisional team comprising of Programme Managers and subject matter experts and specialists</w:t>
      </w:r>
    </w:p>
    <w:p w:rsidR="00916664" w:rsidRPr="002D3008" w:rsidRDefault="00916664" w:rsidP="0048598C">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Effective coordination during and after disasters with D</w:t>
      </w:r>
      <w:r w:rsidR="003B7072" w:rsidRPr="002D3008">
        <w:rPr>
          <w:rFonts w:ascii="Times New Roman" w:hAnsi="Times New Roman" w:cs="Times New Roman"/>
          <w:sz w:val="24"/>
          <w:szCs w:val="24"/>
        </w:rPr>
        <w:t xml:space="preserve">isaster </w:t>
      </w:r>
      <w:r w:rsidRPr="002D3008">
        <w:rPr>
          <w:rFonts w:ascii="Times New Roman" w:hAnsi="Times New Roman" w:cs="Times New Roman"/>
          <w:sz w:val="24"/>
          <w:szCs w:val="24"/>
        </w:rPr>
        <w:t>M</w:t>
      </w:r>
      <w:r w:rsidR="003B7072" w:rsidRPr="002D3008">
        <w:rPr>
          <w:rFonts w:ascii="Times New Roman" w:hAnsi="Times New Roman" w:cs="Times New Roman"/>
          <w:sz w:val="24"/>
          <w:szCs w:val="24"/>
        </w:rPr>
        <w:t>anagement Committee</w:t>
      </w:r>
      <w:r w:rsidRPr="002D3008">
        <w:rPr>
          <w:rFonts w:ascii="Times New Roman" w:hAnsi="Times New Roman" w:cs="Times New Roman"/>
          <w:sz w:val="24"/>
          <w:szCs w:val="24"/>
        </w:rPr>
        <w:t>s of various levels</w:t>
      </w:r>
      <w:r w:rsidR="00185553" w:rsidRPr="002D3008">
        <w:rPr>
          <w:rFonts w:ascii="Times New Roman" w:hAnsi="Times New Roman" w:cs="Times New Roman"/>
          <w:sz w:val="24"/>
          <w:szCs w:val="24"/>
        </w:rPr>
        <w:t>.(District and D</w:t>
      </w:r>
      <w:r w:rsidR="000E5E2A" w:rsidRPr="002D3008">
        <w:rPr>
          <w:rFonts w:ascii="Times New Roman" w:hAnsi="Times New Roman" w:cs="Times New Roman"/>
          <w:sz w:val="24"/>
          <w:szCs w:val="24"/>
        </w:rPr>
        <w:t>ivisional levels)</w:t>
      </w:r>
    </w:p>
    <w:p w:rsidR="00EA74CC" w:rsidRPr="002D3008" w:rsidRDefault="00916664" w:rsidP="000E5E2A">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Timely assessment</w:t>
      </w:r>
      <w:r w:rsidR="00185553" w:rsidRPr="002D3008">
        <w:rPr>
          <w:rFonts w:ascii="Times New Roman" w:hAnsi="Times New Roman" w:cs="Times New Roman"/>
          <w:sz w:val="24"/>
          <w:szCs w:val="24"/>
        </w:rPr>
        <w:t xml:space="preserve"> after disaster</w:t>
      </w:r>
      <w:r w:rsidRPr="002D3008">
        <w:rPr>
          <w:rFonts w:ascii="Times New Roman" w:hAnsi="Times New Roman" w:cs="Times New Roman"/>
          <w:sz w:val="24"/>
          <w:szCs w:val="24"/>
        </w:rPr>
        <w:t>, response and reporting</w:t>
      </w:r>
    </w:p>
    <w:p w:rsidR="00685DE4" w:rsidRPr="002D3008" w:rsidRDefault="00185553" w:rsidP="00916664">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Effective coordination, partnership and collaborations with Municipal and City corporation for</w:t>
      </w:r>
      <w:r w:rsidR="002D3008" w:rsidRPr="002D3008">
        <w:rPr>
          <w:rFonts w:ascii="Times New Roman" w:hAnsi="Times New Roman" w:cs="Times New Roman"/>
          <w:sz w:val="24"/>
          <w:szCs w:val="24"/>
        </w:rPr>
        <w:t xml:space="preserve"> pro-poor and climate sensitive urban and rural development</w:t>
      </w:r>
    </w:p>
    <w:p w:rsidR="0048598C" w:rsidRPr="002D3008" w:rsidRDefault="00916664" w:rsidP="000E5E2A">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High level influence and funding acquisition and t</w:t>
      </w:r>
      <w:r w:rsidR="0048598C" w:rsidRPr="002D3008">
        <w:rPr>
          <w:rFonts w:ascii="Times New Roman" w:hAnsi="Times New Roman" w:cs="Times New Roman"/>
          <w:sz w:val="24"/>
          <w:szCs w:val="24"/>
        </w:rPr>
        <w:t>imely and effectiv</w:t>
      </w:r>
      <w:r w:rsidR="003B7072" w:rsidRPr="002D3008">
        <w:rPr>
          <w:rFonts w:ascii="Times New Roman" w:hAnsi="Times New Roman" w:cs="Times New Roman"/>
          <w:sz w:val="24"/>
          <w:szCs w:val="24"/>
        </w:rPr>
        <w:t>e implementation of KOICA, Start fund,</w:t>
      </w:r>
      <w:r w:rsidR="0048598C" w:rsidRPr="002D3008">
        <w:rPr>
          <w:rFonts w:ascii="Times New Roman" w:hAnsi="Times New Roman" w:cs="Times New Roman"/>
          <w:sz w:val="24"/>
          <w:szCs w:val="24"/>
        </w:rPr>
        <w:t xml:space="preserve"> Samsung Total and MOFA, Japan funded projects</w:t>
      </w:r>
      <w:r w:rsidRPr="002D3008">
        <w:rPr>
          <w:rFonts w:ascii="Times New Roman" w:hAnsi="Times New Roman" w:cs="Times New Roman"/>
          <w:sz w:val="24"/>
          <w:szCs w:val="24"/>
        </w:rPr>
        <w:t xml:space="preserve"> and reporting</w:t>
      </w:r>
    </w:p>
    <w:p w:rsidR="008930C3" w:rsidRPr="002D3008" w:rsidRDefault="00F51F45" w:rsidP="0048598C">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Managed high profile donors and visitors</w:t>
      </w:r>
    </w:p>
    <w:p w:rsidR="002043D9" w:rsidRPr="002D3008" w:rsidRDefault="008930C3" w:rsidP="002043D9">
      <w:pPr>
        <w:pStyle w:val="NoSpacing"/>
        <w:numPr>
          <w:ilvl w:val="0"/>
          <w:numId w:val="11"/>
        </w:numPr>
        <w:jc w:val="both"/>
        <w:rPr>
          <w:rFonts w:ascii="Times New Roman" w:hAnsi="Times New Roman" w:cs="Times New Roman"/>
          <w:sz w:val="24"/>
          <w:szCs w:val="24"/>
        </w:rPr>
      </w:pPr>
      <w:r w:rsidRPr="002D3008">
        <w:rPr>
          <w:rFonts w:ascii="Times New Roman" w:hAnsi="Times New Roman" w:cs="Times New Roman"/>
          <w:sz w:val="24"/>
          <w:szCs w:val="24"/>
        </w:rPr>
        <w:t xml:space="preserve">Organizational branding, representation and positioning in Rajshahi Division </w:t>
      </w:r>
    </w:p>
    <w:p w:rsidR="00F51F45" w:rsidRPr="002D3008" w:rsidRDefault="00F51F45" w:rsidP="00F51F45">
      <w:pPr>
        <w:pStyle w:val="NoSpacing"/>
        <w:ind w:left="1128"/>
        <w:jc w:val="both"/>
        <w:rPr>
          <w:rFonts w:ascii="Times New Roman" w:hAnsi="Times New Roman" w:cs="Times New Roman"/>
          <w:sz w:val="24"/>
          <w:szCs w:val="24"/>
        </w:rPr>
      </w:pPr>
    </w:p>
    <w:p w:rsidR="00F51F45" w:rsidRPr="002D3008" w:rsidRDefault="00F51F45" w:rsidP="009C4130">
      <w:pPr>
        <w:pStyle w:val="ListParagraph"/>
        <w:numPr>
          <w:ilvl w:val="0"/>
          <w:numId w:val="24"/>
        </w:numPr>
        <w:rPr>
          <w:rFonts w:ascii="Times New Roman" w:hAnsi="Times New Roman" w:cs="Times New Roman"/>
          <w:b/>
          <w:sz w:val="24"/>
          <w:szCs w:val="24"/>
        </w:rPr>
      </w:pPr>
      <w:r w:rsidRPr="002D3008">
        <w:rPr>
          <w:rFonts w:ascii="Times New Roman" w:hAnsi="Times New Roman" w:cs="Times New Roman"/>
          <w:b/>
          <w:sz w:val="24"/>
          <w:szCs w:val="24"/>
        </w:rPr>
        <w:t>Donor Liai</w:t>
      </w:r>
      <w:r w:rsidR="007A6D4E" w:rsidRPr="002D3008">
        <w:rPr>
          <w:rFonts w:ascii="Times New Roman" w:hAnsi="Times New Roman" w:cs="Times New Roman"/>
          <w:b/>
          <w:sz w:val="24"/>
          <w:szCs w:val="24"/>
        </w:rPr>
        <w:t>son Coo</w:t>
      </w:r>
      <w:r w:rsidR="00EE171B" w:rsidRPr="002D3008">
        <w:rPr>
          <w:rFonts w:ascii="Times New Roman" w:hAnsi="Times New Roman" w:cs="Times New Roman"/>
          <w:b/>
          <w:sz w:val="24"/>
          <w:szCs w:val="24"/>
        </w:rPr>
        <w:t>rdinator-World Vision</w:t>
      </w:r>
      <w:r w:rsidR="00934582">
        <w:rPr>
          <w:rFonts w:ascii="Times New Roman" w:hAnsi="Times New Roman" w:cs="Times New Roman"/>
          <w:b/>
          <w:sz w:val="24"/>
          <w:szCs w:val="24"/>
        </w:rPr>
        <w:t xml:space="preserve"> Bangladesh and</w:t>
      </w:r>
      <w:r w:rsidR="00EE171B" w:rsidRPr="002D3008">
        <w:rPr>
          <w:rFonts w:ascii="Times New Roman" w:hAnsi="Times New Roman" w:cs="Times New Roman"/>
          <w:b/>
          <w:sz w:val="24"/>
          <w:szCs w:val="24"/>
        </w:rPr>
        <w:t xml:space="preserve"> USA</w:t>
      </w:r>
      <w:r w:rsidRPr="002D3008">
        <w:rPr>
          <w:rFonts w:ascii="Times New Roman" w:hAnsi="Times New Roman" w:cs="Times New Roman"/>
          <w:b/>
          <w:sz w:val="24"/>
          <w:szCs w:val="24"/>
        </w:rPr>
        <w:t>-Jan 1, 2010-Sep 30, 2012</w:t>
      </w:r>
      <w:r w:rsidR="009C4130" w:rsidRPr="002D3008">
        <w:rPr>
          <w:rFonts w:ascii="Times New Roman" w:hAnsi="Times New Roman" w:cs="Times New Roman"/>
          <w:b/>
          <w:sz w:val="24"/>
          <w:szCs w:val="24"/>
        </w:rPr>
        <w:t xml:space="preserve">, based in Dhaka </w:t>
      </w:r>
      <w:r w:rsidR="000E5E2A" w:rsidRPr="002D3008">
        <w:rPr>
          <w:rFonts w:ascii="Times New Roman" w:hAnsi="Times New Roman" w:cs="Times New Roman"/>
          <w:b/>
          <w:sz w:val="24"/>
          <w:szCs w:val="24"/>
        </w:rPr>
        <w:t>with frequent visit to United States of America</w:t>
      </w:r>
    </w:p>
    <w:p w:rsidR="009C1D4A" w:rsidRPr="002D3008" w:rsidRDefault="000E5E2A" w:rsidP="009C1D4A">
      <w:pPr>
        <w:pStyle w:val="NoSpacing"/>
        <w:jc w:val="both"/>
        <w:rPr>
          <w:rFonts w:ascii="Times New Roman" w:hAnsi="Times New Roman" w:cs="Times New Roman"/>
          <w:noProof/>
          <w:sz w:val="24"/>
          <w:szCs w:val="24"/>
        </w:rPr>
      </w:pPr>
      <w:r w:rsidRPr="002D3008">
        <w:rPr>
          <w:rFonts w:ascii="Times New Roman" w:hAnsi="Times New Roman" w:cs="Times New Roman"/>
          <w:noProof/>
          <w:sz w:val="24"/>
          <w:szCs w:val="24"/>
        </w:rPr>
        <w:t>The major responsibilities</w:t>
      </w:r>
      <w:r w:rsidR="00F51F45" w:rsidRPr="002D3008">
        <w:rPr>
          <w:rFonts w:ascii="Times New Roman" w:hAnsi="Times New Roman" w:cs="Times New Roman"/>
          <w:noProof/>
          <w:sz w:val="24"/>
          <w:szCs w:val="24"/>
        </w:rPr>
        <w:t xml:space="preserve"> include to leading  in the management of the National </w:t>
      </w:r>
      <w:r w:rsidR="00F51F45" w:rsidRPr="002D3008">
        <w:rPr>
          <w:rFonts w:ascii="Times New Roman" w:hAnsi="Times New Roman" w:cs="Times New Roman"/>
          <w:b/>
          <w:noProof/>
          <w:sz w:val="24"/>
          <w:szCs w:val="24"/>
        </w:rPr>
        <w:t>O</w:t>
      </w:r>
      <w:r w:rsidR="00F51F45" w:rsidRPr="002D3008">
        <w:rPr>
          <w:rFonts w:ascii="Times New Roman" w:hAnsi="Times New Roman" w:cs="Times New Roman"/>
          <w:noProof/>
          <w:sz w:val="24"/>
          <w:szCs w:val="24"/>
        </w:rPr>
        <w:t xml:space="preserve">ffice (NO) strategic partnership with World Vision US (WVUS) in the cultivation of key donor constituencies toward meeting ministry priorities and mutual transformation coordinating all aspects of the National Office role in servicing WVUS donors, including flow of communications and donor reporting, building capacity of NO staff, Programme Managers, Project Managers ensuring positive and predictable Vision Trip experiences, and serving as the key point of contact for WVUS Donor Engagement Support Services in collaboration with operations </w:t>
      </w:r>
      <w:r w:rsidR="009C1D4A" w:rsidRPr="002D3008">
        <w:rPr>
          <w:rFonts w:ascii="Times New Roman" w:hAnsi="Times New Roman" w:cs="Times New Roman"/>
          <w:noProof/>
          <w:sz w:val="24"/>
          <w:szCs w:val="24"/>
        </w:rPr>
        <w:t>meeting ministry priorities and mutual transformation.</w:t>
      </w:r>
    </w:p>
    <w:p w:rsidR="009C1D4A" w:rsidRPr="002D3008" w:rsidRDefault="009C1D4A" w:rsidP="009C1D4A">
      <w:pPr>
        <w:pStyle w:val="NoSpacing"/>
        <w:jc w:val="both"/>
        <w:rPr>
          <w:rFonts w:ascii="Times New Roman" w:hAnsi="Times New Roman" w:cs="Times New Roman"/>
          <w:noProof/>
          <w:sz w:val="24"/>
          <w:szCs w:val="24"/>
        </w:rPr>
      </w:pPr>
    </w:p>
    <w:p w:rsidR="009C1D4A" w:rsidRPr="002D3008" w:rsidRDefault="009C1D4A" w:rsidP="009C1D4A">
      <w:pPr>
        <w:jc w:val="both"/>
        <w:rPr>
          <w:rFonts w:ascii="Times New Roman" w:hAnsi="Times New Roman" w:cs="Times New Roman"/>
          <w:b/>
          <w:sz w:val="24"/>
          <w:szCs w:val="24"/>
        </w:rPr>
      </w:pPr>
      <w:r w:rsidRPr="002D3008">
        <w:rPr>
          <w:rFonts w:ascii="Times New Roman" w:hAnsi="Times New Roman" w:cs="Times New Roman"/>
          <w:b/>
          <w:sz w:val="24"/>
          <w:szCs w:val="24"/>
        </w:rPr>
        <w:t xml:space="preserve">Remarkable Achievements: </w:t>
      </w:r>
    </w:p>
    <w:p w:rsidR="009C1D4A" w:rsidRPr="002D3008" w:rsidRDefault="009C1D4A" w:rsidP="009C1D4A">
      <w:pPr>
        <w:pStyle w:val="NoSpacing"/>
        <w:jc w:val="both"/>
        <w:rPr>
          <w:rFonts w:ascii="Times New Roman" w:hAnsi="Times New Roman" w:cs="Times New Roman"/>
          <w:sz w:val="24"/>
          <w:szCs w:val="24"/>
        </w:rPr>
      </w:pPr>
      <w:r w:rsidRPr="002D3008">
        <w:rPr>
          <w:rFonts w:ascii="Times New Roman" w:hAnsi="Times New Roman" w:cs="Times New Roman"/>
          <w:sz w:val="24"/>
          <w:szCs w:val="24"/>
        </w:rPr>
        <w:t xml:space="preserve">Engaged high profile donors in USA making understand the needs of the most </w:t>
      </w:r>
      <w:r w:rsidR="00F51F45" w:rsidRPr="002D3008">
        <w:rPr>
          <w:rFonts w:ascii="Times New Roman" w:hAnsi="Times New Roman" w:cs="Times New Roman"/>
          <w:noProof/>
          <w:sz w:val="24"/>
          <w:szCs w:val="24"/>
        </w:rPr>
        <w:t xml:space="preserve">working groups and other divisional heads of World Vision Bangladesh. Lead in the management of the National Office (NO) strategic partnership with World Vision US (WVUS) in the cultivation of key donor constituencies toward </w:t>
      </w:r>
    </w:p>
    <w:p w:rsidR="00F51F45" w:rsidRPr="002D3008" w:rsidRDefault="00F51F45" w:rsidP="00F51F45">
      <w:pPr>
        <w:pStyle w:val="ListParagraph"/>
        <w:numPr>
          <w:ilvl w:val="0"/>
          <w:numId w:val="13"/>
        </w:numPr>
        <w:jc w:val="both"/>
        <w:rPr>
          <w:rFonts w:ascii="Times New Roman" w:hAnsi="Times New Roman" w:cs="Times New Roman"/>
          <w:sz w:val="24"/>
          <w:szCs w:val="24"/>
        </w:rPr>
      </w:pPr>
      <w:r w:rsidRPr="002D3008">
        <w:rPr>
          <w:rFonts w:ascii="Times New Roman" w:hAnsi="Times New Roman" w:cs="Times New Roman"/>
          <w:sz w:val="24"/>
          <w:szCs w:val="24"/>
        </w:rPr>
        <w:t>vulnerable communities especially children in Bangladesh</w:t>
      </w:r>
    </w:p>
    <w:p w:rsidR="00B314E8" w:rsidRPr="002D3008" w:rsidRDefault="00B314E8" w:rsidP="00F51F45">
      <w:pPr>
        <w:pStyle w:val="ListParagraph"/>
        <w:numPr>
          <w:ilvl w:val="0"/>
          <w:numId w:val="13"/>
        </w:numPr>
        <w:jc w:val="both"/>
        <w:rPr>
          <w:rFonts w:ascii="Times New Roman" w:hAnsi="Times New Roman" w:cs="Times New Roman"/>
          <w:b/>
          <w:sz w:val="24"/>
          <w:szCs w:val="24"/>
        </w:rPr>
      </w:pPr>
      <w:r w:rsidRPr="002D3008">
        <w:rPr>
          <w:rFonts w:ascii="Times New Roman" w:hAnsi="Times New Roman" w:cs="Times New Roman"/>
          <w:sz w:val="24"/>
          <w:szCs w:val="24"/>
        </w:rPr>
        <w:t>Contributed remarkably as a team member of a group of professionals in USA to make aware of both private and institutional donors in various states of USA.</w:t>
      </w:r>
    </w:p>
    <w:p w:rsidR="00B314E8" w:rsidRPr="002D3008" w:rsidRDefault="00B314E8" w:rsidP="00F51F45">
      <w:pPr>
        <w:pStyle w:val="ListParagraph"/>
        <w:numPr>
          <w:ilvl w:val="0"/>
          <w:numId w:val="13"/>
        </w:numPr>
        <w:jc w:val="both"/>
        <w:rPr>
          <w:rFonts w:ascii="Times New Roman" w:hAnsi="Times New Roman" w:cs="Times New Roman"/>
          <w:b/>
          <w:sz w:val="24"/>
          <w:szCs w:val="24"/>
        </w:rPr>
      </w:pPr>
      <w:r w:rsidRPr="002D3008">
        <w:rPr>
          <w:rFonts w:ascii="Times New Roman" w:hAnsi="Times New Roman" w:cs="Times New Roman"/>
          <w:sz w:val="24"/>
          <w:szCs w:val="24"/>
        </w:rPr>
        <w:t>Effective management of vision trip of donors including Vice President of Microsoft and president of World Vision</w:t>
      </w:r>
    </w:p>
    <w:p w:rsidR="00932A50" w:rsidRPr="002D3008" w:rsidRDefault="00B314E8" w:rsidP="00F51F45">
      <w:pPr>
        <w:pStyle w:val="ListParagraph"/>
        <w:numPr>
          <w:ilvl w:val="0"/>
          <w:numId w:val="13"/>
        </w:numPr>
        <w:jc w:val="both"/>
        <w:rPr>
          <w:rFonts w:ascii="Times New Roman" w:hAnsi="Times New Roman" w:cs="Times New Roman"/>
          <w:b/>
          <w:sz w:val="24"/>
          <w:szCs w:val="24"/>
        </w:rPr>
      </w:pPr>
      <w:r w:rsidRPr="002D3008">
        <w:rPr>
          <w:rFonts w:ascii="Times New Roman" w:hAnsi="Times New Roman" w:cs="Times New Roman"/>
          <w:sz w:val="24"/>
          <w:szCs w:val="24"/>
        </w:rPr>
        <w:lastRenderedPageBreak/>
        <w:t xml:space="preserve">Fostered excellent relationship with World Vision Bangladesh and </w:t>
      </w:r>
      <w:r w:rsidRPr="002D3008">
        <w:rPr>
          <w:rFonts w:ascii="Times New Roman" w:hAnsi="Times New Roman" w:cs="Times New Roman"/>
          <w:b/>
          <w:sz w:val="24"/>
          <w:szCs w:val="24"/>
        </w:rPr>
        <w:t>World Vision USA</w:t>
      </w:r>
      <w:r w:rsidRPr="002D3008">
        <w:rPr>
          <w:rFonts w:ascii="Times New Roman" w:hAnsi="Times New Roman" w:cs="Times New Roman"/>
          <w:sz w:val="24"/>
          <w:szCs w:val="24"/>
        </w:rPr>
        <w:t xml:space="preserve"> and contributed in expanding projects and programmes of World Vision USA in Bangladesh</w:t>
      </w:r>
    </w:p>
    <w:p w:rsidR="00685DE4" w:rsidRPr="002D3008" w:rsidRDefault="00685DE4" w:rsidP="00F51F45">
      <w:pPr>
        <w:pStyle w:val="ListParagraph"/>
        <w:numPr>
          <w:ilvl w:val="0"/>
          <w:numId w:val="13"/>
        </w:numPr>
        <w:jc w:val="both"/>
        <w:rPr>
          <w:rFonts w:ascii="Times New Roman" w:hAnsi="Times New Roman" w:cs="Times New Roman"/>
          <w:b/>
          <w:sz w:val="24"/>
          <w:szCs w:val="24"/>
        </w:rPr>
      </w:pPr>
      <w:r w:rsidRPr="002D3008">
        <w:rPr>
          <w:rFonts w:ascii="Times New Roman" w:hAnsi="Times New Roman" w:cs="Times New Roman"/>
          <w:sz w:val="24"/>
          <w:szCs w:val="24"/>
        </w:rPr>
        <w:t xml:space="preserve">Joined and contributed in various forums and campaign programmes, delivered speech for donors in </w:t>
      </w:r>
      <w:r w:rsidRPr="002D3008">
        <w:rPr>
          <w:rFonts w:ascii="Times New Roman" w:hAnsi="Times New Roman" w:cs="Times New Roman"/>
          <w:b/>
          <w:sz w:val="24"/>
          <w:szCs w:val="24"/>
        </w:rPr>
        <w:t>Seattle, WA</w:t>
      </w:r>
      <w:r w:rsidRPr="002D3008">
        <w:rPr>
          <w:rFonts w:ascii="Times New Roman" w:hAnsi="Times New Roman" w:cs="Times New Roman"/>
          <w:sz w:val="24"/>
          <w:szCs w:val="24"/>
        </w:rPr>
        <w:t xml:space="preserve"> on needs for funding for the most vulnerable children of Bangladesh</w:t>
      </w:r>
    </w:p>
    <w:p w:rsidR="00F51F45" w:rsidRPr="002D3008" w:rsidRDefault="00F51F45" w:rsidP="00932A50">
      <w:pPr>
        <w:pStyle w:val="ListParagraph"/>
        <w:jc w:val="both"/>
        <w:rPr>
          <w:rFonts w:ascii="Times New Roman" w:hAnsi="Times New Roman" w:cs="Times New Roman"/>
          <w:b/>
          <w:sz w:val="24"/>
          <w:szCs w:val="24"/>
        </w:rPr>
      </w:pPr>
    </w:p>
    <w:p w:rsidR="00774B9C" w:rsidRPr="002D3008" w:rsidRDefault="0067047F" w:rsidP="00774B9C">
      <w:pPr>
        <w:pStyle w:val="ListParagraph"/>
        <w:numPr>
          <w:ilvl w:val="0"/>
          <w:numId w:val="24"/>
        </w:numPr>
        <w:jc w:val="both"/>
        <w:rPr>
          <w:rFonts w:ascii="Times New Roman" w:hAnsi="Times New Roman" w:cs="Times New Roman"/>
          <w:sz w:val="24"/>
          <w:szCs w:val="24"/>
        </w:rPr>
      </w:pPr>
      <w:r>
        <w:rPr>
          <w:rFonts w:ascii="Times New Roman" w:hAnsi="Times New Roman" w:cs="Times New Roman"/>
          <w:b/>
          <w:sz w:val="24"/>
          <w:szCs w:val="24"/>
        </w:rPr>
        <w:t xml:space="preserve">Area Development </w:t>
      </w:r>
      <w:r w:rsidR="00B314E8" w:rsidRPr="002D3008">
        <w:rPr>
          <w:rFonts w:ascii="Times New Roman" w:hAnsi="Times New Roman" w:cs="Times New Roman"/>
          <w:b/>
          <w:sz w:val="24"/>
          <w:szCs w:val="24"/>
        </w:rPr>
        <w:t>Prog</w:t>
      </w:r>
      <w:r w:rsidR="007A6D4E" w:rsidRPr="002D3008">
        <w:rPr>
          <w:rFonts w:ascii="Times New Roman" w:hAnsi="Times New Roman" w:cs="Times New Roman"/>
          <w:b/>
          <w:sz w:val="24"/>
          <w:szCs w:val="24"/>
        </w:rPr>
        <w:t xml:space="preserve">ramme Manager-World </w:t>
      </w:r>
      <w:r w:rsidR="00934582">
        <w:rPr>
          <w:rFonts w:ascii="Times New Roman" w:hAnsi="Times New Roman" w:cs="Times New Roman"/>
          <w:b/>
          <w:sz w:val="24"/>
          <w:szCs w:val="24"/>
        </w:rPr>
        <w:t>Vision Bangladesh- Jan</w:t>
      </w:r>
      <w:r w:rsidR="00B314E8" w:rsidRPr="002D3008">
        <w:rPr>
          <w:rFonts w:ascii="Times New Roman" w:hAnsi="Times New Roman" w:cs="Times New Roman"/>
          <w:b/>
          <w:sz w:val="24"/>
          <w:szCs w:val="24"/>
        </w:rPr>
        <w:t xml:space="preserve"> 1, 2005-Dec 31, 2009</w:t>
      </w:r>
      <w:r w:rsidR="009C4130" w:rsidRPr="002D3008">
        <w:rPr>
          <w:rFonts w:ascii="Times New Roman" w:hAnsi="Times New Roman" w:cs="Times New Roman"/>
          <w:b/>
          <w:sz w:val="24"/>
          <w:szCs w:val="24"/>
        </w:rPr>
        <w:t>, based in Mymensingh</w:t>
      </w:r>
    </w:p>
    <w:p w:rsidR="00932A50" w:rsidRPr="002D3008" w:rsidRDefault="00B314E8" w:rsidP="00774B9C">
      <w:pPr>
        <w:ind w:left="360"/>
        <w:jc w:val="both"/>
        <w:rPr>
          <w:rFonts w:ascii="Times New Roman" w:hAnsi="Times New Roman" w:cs="Times New Roman"/>
          <w:sz w:val="24"/>
          <w:szCs w:val="24"/>
        </w:rPr>
      </w:pPr>
      <w:r w:rsidRPr="002D3008">
        <w:rPr>
          <w:rFonts w:ascii="Times New Roman" w:hAnsi="Times New Roman" w:cs="Times New Roman"/>
          <w:sz w:val="24"/>
          <w:szCs w:val="24"/>
        </w:rPr>
        <w:t>Th</w:t>
      </w:r>
      <w:r w:rsidR="000E5E2A" w:rsidRPr="002D3008">
        <w:rPr>
          <w:rFonts w:ascii="Times New Roman" w:hAnsi="Times New Roman" w:cs="Times New Roman"/>
          <w:sz w:val="24"/>
          <w:szCs w:val="24"/>
        </w:rPr>
        <w:t>e major roles and responsibilities</w:t>
      </w:r>
      <w:r w:rsidRPr="002D3008">
        <w:rPr>
          <w:rFonts w:ascii="Times New Roman" w:hAnsi="Times New Roman" w:cs="Times New Roman"/>
          <w:sz w:val="24"/>
          <w:szCs w:val="24"/>
        </w:rPr>
        <w:t xml:space="preserve"> include leading and managing various projects such as Livelihood, Health, WASH, Nutrition, Disaster Management and Sponsorship projects in a sub-district closely working with partners and local Government. Built capacity of staffs including project managers, M&amp;E Officers and </w:t>
      </w:r>
      <w:r w:rsidR="000E5E2A" w:rsidRPr="002D3008">
        <w:rPr>
          <w:rFonts w:ascii="Times New Roman" w:hAnsi="Times New Roman" w:cs="Times New Roman"/>
          <w:sz w:val="24"/>
          <w:szCs w:val="24"/>
        </w:rPr>
        <w:t>finance by engaging</w:t>
      </w:r>
      <w:r w:rsidR="00932A50" w:rsidRPr="002D3008">
        <w:rPr>
          <w:rFonts w:ascii="Times New Roman" w:hAnsi="Times New Roman" w:cs="Times New Roman"/>
          <w:sz w:val="24"/>
          <w:szCs w:val="24"/>
        </w:rPr>
        <w:t xml:space="preserve"> all the team members to achieve the project and programme goals</w:t>
      </w:r>
      <w:r w:rsidR="00963D31" w:rsidRPr="002D3008">
        <w:rPr>
          <w:rFonts w:ascii="Times New Roman" w:hAnsi="Times New Roman" w:cs="Times New Roman"/>
          <w:sz w:val="24"/>
          <w:szCs w:val="24"/>
        </w:rPr>
        <w:t xml:space="preserve">. The role also includes leading and managing local level disaster response ensuring effective coordination with local Government </w:t>
      </w:r>
      <w:r w:rsidR="003B7072" w:rsidRPr="002D3008">
        <w:rPr>
          <w:rFonts w:ascii="Times New Roman" w:hAnsi="Times New Roman" w:cs="Times New Roman"/>
          <w:sz w:val="24"/>
          <w:szCs w:val="24"/>
        </w:rPr>
        <w:t>framework including</w:t>
      </w:r>
      <w:r w:rsidR="00963D31" w:rsidRPr="002D3008">
        <w:rPr>
          <w:rFonts w:ascii="Times New Roman" w:hAnsi="Times New Roman" w:cs="Times New Roman"/>
          <w:sz w:val="24"/>
          <w:szCs w:val="24"/>
        </w:rPr>
        <w:t xml:space="preserve"> DMCs at various levels. </w:t>
      </w:r>
    </w:p>
    <w:p w:rsidR="00932A50" w:rsidRPr="002D3008" w:rsidRDefault="00932A50" w:rsidP="00932A50">
      <w:pPr>
        <w:pStyle w:val="NoSpacing"/>
        <w:ind w:left="360"/>
        <w:jc w:val="both"/>
        <w:rPr>
          <w:rFonts w:ascii="Times New Roman" w:hAnsi="Times New Roman" w:cs="Times New Roman"/>
          <w:b/>
          <w:sz w:val="24"/>
          <w:szCs w:val="24"/>
        </w:rPr>
      </w:pPr>
      <w:r w:rsidRPr="002D3008">
        <w:rPr>
          <w:rFonts w:ascii="Times New Roman" w:hAnsi="Times New Roman" w:cs="Times New Roman"/>
          <w:b/>
          <w:sz w:val="24"/>
          <w:szCs w:val="24"/>
        </w:rPr>
        <w:t>Remarkable Achievements:</w:t>
      </w:r>
    </w:p>
    <w:p w:rsidR="00932A50" w:rsidRPr="002D3008" w:rsidRDefault="00932A50" w:rsidP="00932A50">
      <w:pPr>
        <w:pStyle w:val="NoSpacing"/>
        <w:numPr>
          <w:ilvl w:val="0"/>
          <w:numId w:val="15"/>
        </w:numPr>
        <w:jc w:val="both"/>
        <w:rPr>
          <w:rFonts w:ascii="Times New Roman" w:hAnsi="Times New Roman" w:cs="Times New Roman"/>
          <w:sz w:val="24"/>
          <w:szCs w:val="24"/>
        </w:rPr>
      </w:pPr>
      <w:r w:rsidRPr="002D3008">
        <w:rPr>
          <w:rFonts w:ascii="Times New Roman" w:hAnsi="Times New Roman" w:cs="Times New Roman"/>
          <w:sz w:val="24"/>
          <w:szCs w:val="24"/>
        </w:rPr>
        <w:t>Effective programme and project  management in a sub-district</w:t>
      </w:r>
    </w:p>
    <w:p w:rsidR="008930C3" w:rsidRPr="002D3008" w:rsidRDefault="008930C3" w:rsidP="00932A50">
      <w:pPr>
        <w:pStyle w:val="NoSpacing"/>
        <w:numPr>
          <w:ilvl w:val="0"/>
          <w:numId w:val="15"/>
        </w:numPr>
        <w:jc w:val="both"/>
        <w:rPr>
          <w:rFonts w:ascii="Times New Roman" w:hAnsi="Times New Roman" w:cs="Times New Roman"/>
          <w:sz w:val="24"/>
          <w:szCs w:val="24"/>
        </w:rPr>
      </w:pPr>
      <w:r w:rsidRPr="002D3008">
        <w:rPr>
          <w:rFonts w:ascii="Times New Roman" w:hAnsi="Times New Roman" w:cs="Times New Roman"/>
          <w:sz w:val="24"/>
          <w:szCs w:val="24"/>
        </w:rPr>
        <w:t>Sponsorship programme management and effectiveness</w:t>
      </w:r>
      <w:bookmarkStart w:id="0" w:name="_GoBack"/>
      <w:bookmarkEnd w:id="0"/>
    </w:p>
    <w:p w:rsidR="00932A50" w:rsidRPr="002D3008" w:rsidRDefault="00932A50" w:rsidP="00932A50">
      <w:pPr>
        <w:pStyle w:val="NoSpacing"/>
        <w:numPr>
          <w:ilvl w:val="0"/>
          <w:numId w:val="15"/>
        </w:numPr>
        <w:jc w:val="both"/>
        <w:rPr>
          <w:rFonts w:ascii="Times New Roman" w:hAnsi="Times New Roman" w:cs="Times New Roman"/>
          <w:sz w:val="24"/>
          <w:szCs w:val="24"/>
        </w:rPr>
      </w:pPr>
      <w:r w:rsidRPr="002D3008">
        <w:rPr>
          <w:rFonts w:ascii="Times New Roman" w:hAnsi="Times New Roman" w:cs="Times New Roman"/>
          <w:sz w:val="24"/>
          <w:szCs w:val="24"/>
        </w:rPr>
        <w:t>Community, partner and government engagement</w:t>
      </w:r>
    </w:p>
    <w:p w:rsidR="00F51F45" w:rsidRPr="002D3008" w:rsidRDefault="00932A50" w:rsidP="00932A50">
      <w:pPr>
        <w:pStyle w:val="NoSpacing"/>
        <w:numPr>
          <w:ilvl w:val="0"/>
          <w:numId w:val="15"/>
        </w:numPr>
        <w:jc w:val="both"/>
        <w:rPr>
          <w:rFonts w:ascii="Times New Roman" w:hAnsi="Times New Roman" w:cs="Times New Roman"/>
          <w:sz w:val="24"/>
          <w:szCs w:val="24"/>
        </w:rPr>
      </w:pPr>
      <w:r w:rsidRPr="002D3008">
        <w:rPr>
          <w:rFonts w:ascii="Times New Roman" w:hAnsi="Times New Roman" w:cs="Times New Roman"/>
          <w:sz w:val="24"/>
          <w:szCs w:val="24"/>
        </w:rPr>
        <w:t>Programme innovation including pioneering child friendly space in the cyclone Sidre affected areas</w:t>
      </w:r>
    </w:p>
    <w:p w:rsidR="00EA74CC" w:rsidRPr="002D3008" w:rsidRDefault="00EA74CC" w:rsidP="00932A50">
      <w:pPr>
        <w:pStyle w:val="NoSpacing"/>
        <w:numPr>
          <w:ilvl w:val="0"/>
          <w:numId w:val="15"/>
        </w:numPr>
        <w:jc w:val="both"/>
        <w:rPr>
          <w:rFonts w:ascii="Times New Roman" w:hAnsi="Times New Roman" w:cs="Times New Roman"/>
          <w:sz w:val="24"/>
          <w:szCs w:val="24"/>
        </w:rPr>
      </w:pPr>
      <w:r w:rsidRPr="002D3008">
        <w:rPr>
          <w:rFonts w:ascii="Times New Roman" w:hAnsi="Times New Roman" w:cs="Times New Roman"/>
          <w:sz w:val="24"/>
          <w:szCs w:val="24"/>
        </w:rPr>
        <w:t>Timely and effectively response of  small scale local disasters</w:t>
      </w:r>
    </w:p>
    <w:p w:rsidR="00963D31" w:rsidRPr="002D3008" w:rsidRDefault="00963D31" w:rsidP="00963D31">
      <w:pPr>
        <w:pStyle w:val="NoSpacing"/>
        <w:ind w:left="1080"/>
        <w:jc w:val="both"/>
        <w:rPr>
          <w:rFonts w:ascii="Times New Roman" w:hAnsi="Times New Roman" w:cs="Times New Roman"/>
          <w:sz w:val="24"/>
          <w:szCs w:val="24"/>
        </w:rPr>
      </w:pPr>
    </w:p>
    <w:p w:rsidR="00963D31" w:rsidRPr="002D3008" w:rsidRDefault="00963D31" w:rsidP="009C4130">
      <w:pPr>
        <w:pStyle w:val="NoSpacing"/>
        <w:numPr>
          <w:ilvl w:val="0"/>
          <w:numId w:val="24"/>
        </w:numPr>
        <w:jc w:val="both"/>
        <w:rPr>
          <w:rFonts w:ascii="Times New Roman" w:hAnsi="Times New Roman" w:cs="Times New Roman"/>
          <w:b/>
          <w:sz w:val="24"/>
          <w:szCs w:val="24"/>
        </w:rPr>
      </w:pPr>
      <w:r w:rsidRPr="002D3008">
        <w:rPr>
          <w:rFonts w:ascii="Times New Roman" w:hAnsi="Times New Roman" w:cs="Times New Roman"/>
          <w:b/>
          <w:sz w:val="24"/>
          <w:szCs w:val="24"/>
        </w:rPr>
        <w:t>Progr</w:t>
      </w:r>
      <w:r w:rsidR="007A6D4E" w:rsidRPr="002D3008">
        <w:rPr>
          <w:rFonts w:ascii="Times New Roman" w:hAnsi="Times New Roman" w:cs="Times New Roman"/>
          <w:b/>
          <w:sz w:val="24"/>
          <w:szCs w:val="24"/>
        </w:rPr>
        <w:t>amme Officer-World Vision Bangladesh</w:t>
      </w:r>
      <w:r w:rsidR="00934582">
        <w:rPr>
          <w:rFonts w:ascii="Times New Roman" w:hAnsi="Times New Roman" w:cs="Times New Roman"/>
          <w:b/>
          <w:sz w:val="24"/>
          <w:szCs w:val="24"/>
        </w:rPr>
        <w:t>-</w:t>
      </w:r>
      <w:r w:rsidRPr="002D3008">
        <w:rPr>
          <w:rFonts w:ascii="Times New Roman" w:hAnsi="Times New Roman" w:cs="Times New Roman"/>
          <w:b/>
          <w:sz w:val="24"/>
          <w:szCs w:val="24"/>
        </w:rPr>
        <w:t>Oc</w:t>
      </w:r>
      <w:r w:rsidR="0038782F" w:rsidRPr="002D3008">
        <w:rPr>
          <w:rFonts w:ascii="Times New Roman" w:hAnsi="Times New Roman" w:cs="Times New Roman"/>
          <w:b/>
          <w:sz w:val="24"/>
          <w:szCs w:val="24"/>
        </w:rPr>
        <w:t>t 1, 2002-Dec 31, 200</w:t>
      </w:r>
      <w:r w:rsidRPr="002D3008">
        <w:rPr>
          <w:rFonts w:ascii="Times New Roman" w:hAnsi="Times New Roman" w:cs="Times New Roman"/>
          <w:b/>
          <w:sz w:val="24"/>
          <w:szCs w:val="24"/>
        </w:rPr>
        <w:t>5</w:t>
      </w:r>
      <w:r w:rsidR="009C4130" w:rsidRPr="002D3008">
        <w:rPr>
          <w:rFonts w:ascii="Times New Roman" w:hAnsi="Times New Roman" w:cs="Times New Roman"/>
          <w:b/>
          <w:sz w:val="24"/>
          <w:szCs w:val="24"/>
        </w:rPr>
        <w:t>, Based in Netrokona</w:t>
      </w:r>
    </w:p>
    <w:p w:rsidR="00963D31" w:rsidRPr="002D3008" w:rsidRDefault="00963D31" w:rsidP="00963D31">
      <w:pPr>
        <w:pStyle w:val="NoSpacing"/>
        <w:jc w:val="both"/>
        <w:rPr>
          <w:rFonts w:ascii="Times New Roman" w:hAnsi="Times New Roman" w:cs="Times New Roman"/>
          <w:sz w:val="24"/>
          <w:szCs w:val="24"/>
        </w:rPr>
      </w:pPr>
      <w:r w:rsidRPr="002D3008">
        <w:rPr>
          <w:rFonts w:ascii="Times New Roman" w:hAnsi="Times New Roman" w:cs="Times New Roman"/>
          <w:sz w:val="24"/>
          <w:szCs w:val="24"/>
        </w:rPr>
        <w:t xml:space="preserve">The major roles and responsibility includes direct project implementation with partner organizations and intended communities, contribute in data collection, analysis and triangulations, reporting and representation the organization in local and community levels. The role also includes contributing disaster response in union levels. </w:t>
      </w:r>
    </w:p>
    <w:p w:rsidR="00963D31" w:rsidRPr="002D3008" w:rsidRDefault="00963D31" w:rsidP="00963D31">
      <w:pPr>
        <w:pStyle w:val="NoSpacing"/>
        <w:jc w:val="both"/>
        <w:rPr>
          <w:rFonts w:ascii="Times New Roman" w:hAnsi="Times New Roman" w:cs="Times New Roman"/>
          <w:sz w:val="24"/>
          <w:szCs w:val="24"/>
        </w:rPr>
      </w:pPr>
    </w:p>
    <w:p w:rsidR="00963D31" w:rsidRPr="002D3008" w:rsidRDefault="00963D31" w:rsidP="00963D31">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 xml:space="preserve">Major Achievements: </w:t>
      </w:r>
    </w:p>
    <w:p w:rsidR="00963D31" w:rsidRPr="002D3008" w:rsidRDefault="00963D31" w:rsidP="00963D31">
      <w:pPr>
        <w:pStyle w:val="NoSpacing"/>
        <w:numPr>
          <w:ilvl w:val="0"/>
          <w:numId w:val="10"/>
        </w:numPr>
        <w:jc w:val="both"/>
        <w:rPr>
          <w:rFonts w:ascii="Times New Roman" w:hAnsi="Times New Roman" w:cs="Times New Roman"/>
          <w:sz w:val="24"/>
          <w:szCs w:val="24"/>
        </w:rPr>
      </w:pPr>
      <w:r w:rsidRPr="002D3008">
        <w:rPr>
          <w:rFonts w:ascii="Times New Roman" w:hAnsi="Times New Roman" w:cs="Times New Roman"/>
          <w:sz w:val="24"/>
          <w:szCs w:val="24"/>
        </w:rPr>
        <w:t>Timely implementation and reporting of projects</w:t>
      </w:r>
    </w:p>
    <w:p w:rsidR="00963D31" w:rsidRPr="002D3008" w:rsidRDefault="00963D31" w:rsidP="00963D31">
      <w:pPr>
        <w:pStyle w:val="NoSpacing"/>
        <w:numPr>
          <w:ilvl w:val="0"/>
          <w:numId w:val="10"/>
        </w:numPr>
        <w:jc w:val="both"/>
        <w:rPr>
          <w:rFonts w:ascii="Times New Roman" w:hAnsi="Times New Roman" w:cs="Times New Roman"/>
          <w:sz w:val="24"/>
          <w:szCs w:val="24"/>
        </w:rPr>
      </w:pPr>
      <w:r w:rsidRPr="002D3008">
        <w:rPr>
          <w:rFonts w:ascii="Times New Roman" w:hAnsi="Times New Roman" w:cs="Times New Roman"/>
          <w:sz w:val="24"/>
          <w:szCs w:val="24"/>
        </w:rPr>
        <w:t>Effective coordination with local government and other actors</w:t>
      </w:r>
    </w:p>
    <w:p w:rsidR="00963D31" w:rsidRPr="002D3008" w:rsidRDefault="00963D31" w:rsidP="00963D31">
      <w:pPr>
        <w:pStyle w:val="NoSpacing"/>
        <w:numPr>
          <w:ilvl w:val="0"/>
          <w:numId w:val="10"/>
        </w:numPr>
        <w:jc w:val="both"/>
        <w:rPr>
          <w:rFonts w:ascii="Times New Roman" w:hAnsi="Times New Roman" w:cs="Times New Roman"/>
          <w:sz w:val="24"/>
          <w:szCs w:val="24"/>
        </w:rPr>
      </w:pPr>
      <w:r w:rsidRPr="002D3008">
        <w:rPr>
          <w:rFonts w:ascii="Times New Roman" w:hAnsi="Times New Roman" w:cs="Times New Roman"/>
          <w:sz w:val="24"/>
          <w:szCs w:val="24"/>
        </w:rPr>
        <w:t>Effective management of local and community level partnering</w:t>
      </w:r>
    </w:p>
    <w:p w:rsidR="00963D31" w:rsidRPr="002D3008" w:rsidRDefault="00963D31" w:rsidP="00963D31">
      <w:pPr>
        <w:pStyle w:val="NoSpacing"/>
        <w:numPr>
          <w:ilvl w:val="0"/>
          <w:numId w:val="10"/>
        </w:numPr>
        <w:jc w:val="both"/>
        <w:rPr>
          <w:rFonts w:ascii="Times New Roman" w:hAnsi="Times New Roman" w:cs="Times New Roman"/>
          <w:sz w:val="24"/>
          <w:szCs w:val="24"/>
        </w:rPr>
      </w:pPr>
      <w:r w:rsidRPr="002D3008">
        <w:rPr>
          <w:rFonts w:ascii="Times New Roman" w:hAnsi="Times New Roman" w:cs="Times New Roman"/>
          <w:sz w:val="24"/>
          <w:szCs w:val="24"/>
        </w:rPr>
        <w:t>Significant contribution in disaster management and response</w:t>
      </w:r>
    </w:p>
    <w:p w:rsidR="00FC50A3" w:rsidRPr="002D3008" w:rsidRDefault="00FC50A3" w:rsidP="00F51F45">
      <w:pPr>
        <w:pStyle w:val="NoSpacing"/>
        <w:jc w:val="both"/>
        <w:rPr>
          <w:rFonts w:ascii="Times New Roman" w:hAnsi="Times New Roman" w:cs="Times New Roman"/>
          <w:b/>
          <w:sz w:val="24"/>
          <w:szCs w:val="24"/>
        </w:rPr>
      </w:pPr>
    </w:p>
    <w:p w:rsidR="00FC50A3" w:rsidRPr="002D3008" w:rsidRDefault="00FC50A3" w:rsidP="00703A46">
      <w:pPr>
        <w:pStyle w:val="NoSpacing"/>
        <w:jc w:val="center"/>
        <w:rPr>
          <w:rFonts w:ascii="Times New Roman" w:hAnsi="Times New Roman" w:cs="Times New Roman"/>
          <w:b/>
          <w:sz w:val="24"/>
          <w:szCs w:val="24"/>
        </w:rPr>
      </w:pPr>
      <w:r w:rsidRPr="002D3008">
        <w:rPr>
          <w:rFonts w:ascii="Times New Roman" w:hAnsi="Times New Roman" w:cs="Times New Roman"/>
          <w:b/>
          <w:sz w:val="24"/>
          <w:szCs w:val="24"/>
        </w:rPr>
        <w:t>Academic Qualifications:</w:t>
      </w:r>
    </w:p>
    <w:tbl>
      <w:tblPr>
        <w:tblStyle w:val="TableGrid"/>
        <w:tblW w:w="104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4"/>
        <w:gridCol w:w="3090"/>
        <w:gridCol w:w="2782"/>
      </w:tblGrid>
      <w:tr w:rsidR="00873024" w:rsidRPr="002D3008" w:rsidTr="00873024">
        <w:tc>
          <w:tcPr>
            <w:tcW w:w="4534" w:type="dxa"/>
          </w:tcPr>
          <w:p w:rsidR="00873024" w:rsidRPr="002D3008" w:rsidRDefault="00873024" w:rsidP="00FC50A3">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University/Institute</w:t>
            </w:r>
          </w:p>
        </w:tc>
        <w:tc>
          <w:tcPr>
            <w:tcW w:w="3090" w:type="dxa"/>
            <w:tcBorders>
              <w:right w:val="single" w:sz="4" w:space="0" w:color="auto"/>
            </w:tcBorders>
          </w:tcPr>
          <w:p w:rsidR="00873024" w:rsidRPr="002D3008" w:rsidRDefault="00873024" w:rsidP="00FC50A3">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Degree Obtained</w:t>
            </w:r>
          </w:p>
        </w:tc>
        <w:tc>
          <w:tcPr>
            <w:tcW w:w="2782" w:type="dxa"/>
            <w:tcBorders>
              <w:left w:val="single" w:sz="4" w:space="0" w:color="auto"/>
              <w:bottom w:val="single" w:sz="4" w:space="0" w:color="auto"/>
            </w:tcBorders>
          </w:tcPr>
          <w:p w:rsidR="00873024" w:rsidRPr="002D3008" w:rsidRDefault="00873024" w:rsidP="00873024">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Class/Marks</w:t>
            </w:r>
            <w:r w:rsidR="00A22096">
              <w:rPr>
                <w:rFonts w:ascii="Times New Roman" w:hAnsi="Times New Roman" w:cs="Times New Roman"/>
                <w:b/>
                <w:sz w:val="24"/>
                <w:szCs w:val="24"/>
              </w:rPr>
              <w:t>/CGPA</w:t>
            </w:r>
          </w:p>
        </w:tc>
      </w:tr>
      <w:tr w:rsidR="00873024" w:rsidRPr="002D3008" w:rsidTr="00873024">
        <w:tc>
          <w:tcPr>
            <w:tcW w:w="4534" w:type="dxa"/>
          </w:tcPr>
          <w:p w:rsidR="00873024" w:rsidRPr="002D3008" w:rsidRDefault="00873024" w:rsidP="00EA74CC">
            <w:pPr>
              <w:pStyle w:val="NoSpacing"/>
              <w:numPr>
                <w:ilvl w:val="0"/>
                <w:numId w:val="20"/>
              </w:numPr>
              <w:jc w:val="both"/>
              <w:rPr>
                <w:rFonts w:ascii="Times New Roman" w:hAnsi="Times New Roman" w:cs="Times New Roman"/>
                <w:sz w:val="24"/>
                <w:szCs w:val="24"/>
              </w:rPr>
            </w:pPr>
            <w:r w:rsidRPr="002D3008">
              <w:rPr>
                <w:rFonts w:ascii="Times New Roman" w:hAnsi="Times New Roman" w:cs="Times New Roman"/>
                <w:sz w:val="24"/>
                <w:szCs w:val="24"/>
              </w:rPr>
              <w:t>Jahangirnagar University-Faculty of Social Science</w:t>
            </w:r>
          </w:p>
        </w:tc>
        <w:tc>
          <w:tcPr>
            <w:tcW w:w="3090" w:type="dxa"/>
            <w:tcBorders>
              <w:right w:val="single" w:sz="4" w:space="0" w:color="auto"/>
            </w:tcBorders>
          </w:tcPr>
          <w:p w:rsidR="00873024" w:rsidRPr="002D3008" w:rsidRDefault="00873024" w:rsidP="00FC50A3">
            <w:pPr>
              <w:pStyle w:val="NoSpacing"/>
              <w:jc w:val="both"/>
              <w:rPr>
                <w:rFonts w:ascii="Times New Roman" w:hAnsi="Times New Roman" w:cs="Times New Roman"/>
                <w:sz w:val="24"/>
                <w:szCs w:val="24"/>
              </w:rPr>
            </w:pPr>
            <w:r w:rsidRPr="002D3008">
              <w:rPr>
                <w:rFonts w:ascii="Times New Roman" w:hAnsi="Times New Roman" w:cs="Times New Roman"/>
                <w:sz w:val="24"/>
                <w:szCs w:val="24"/>
              </w:rPr>
              <w:t>Master of Philosophy(M.Phil.) in Government and Politics(Political Science)</w:t>
            </w:r>
          </w:p>
        </w:tc>
        <w:tc>
          <w:tcPr>
            <w:tcW w:w="2782" w:type="dxa"/>
            <w:tcBorders>
              <w:top w:val="single" w:sz="4" w:space="0" w:color="auto"/>
              <w:left w:val="single" w:sz="4" w:space="0" w:color="auto"/>
            </w:tcBorders>
          </w:tcPr>
          <w:p w:rsidR="00873024" w:rsidRPr="002D3008" w:rsidRDefault="00873024" w:rsidP="00FC50A3">
            <w:pPr>
              <w:pStyle w:val="NoSpacing"/>
              <w:jc w:val="both"/>
              <w:rPr>
                <w:rFonts w:ascii="Times New Roman" w:hAnsi="Times New Roman" w:cs="Times New Roman"/>
                <w:sz w:val="24"/>
                <w:szCs w:val="24"/>
              </w:rPr>
            </w:pPr>
            <w:r w:rsidRPr="002D3008">
              <w:rPr>
                <w:rFonts w:ascii="Times New Roman" w:hAnsi="Times New Roman" w:cs="Times New Roman"/>
                <w:sz w:val="24"/>
                <w:szCs w:val="24"/>
              </w:rPr>
              <w:t>Higher 2</w:t>
            </w:r>
            <w:r w:rsidRPr="002D3008">
              <w:rPr>
                <w:rFonts w:ascii="Times New Roman" w:hAnsi="Times New Roman" w:cs="Times New Roman"/>
                <w:sz w:val="24"/>
                <w:szCs w:val="24"/>
                <w:vertAlign w:val="superscript"/>
              </w:rPr>
              <w:t>nd</w:t>
            </w:r>
            <w:r w:rsidRPr="002D3008">
              <w:rPr>
                <w:rFonts w:ascii="Times New Roman" w:hAnsi="Times New Roman" w:cs="Times New Roman"/>
                <w:sz w:val="24"/>
                <w:szCs w:val="24"/>
              </w:rPr>
              <w:t xml:space="preserve"> class, 57.8%</w:t>
            </w:r>
          </w:p>
        </w:tc>
      </w:tr>
      <w:tr w:rsidR="00873024" w:rsidRPr="002D3008" w:rsidTr="00873024">
        <w:trPr>
          <w:trHeight w:val="405"/>
        </w:trPr>
        <w:tc>
          <w:tcPr>
            <w:tcW w:w="4534" w:type="dxa"/>
          </w:tcPr>
          <w:p w:rsidR="00873024" w:rsidRPr="002D3008" w:rsidRDefault="00873024" w:rsidP="00873024">
            <w:pPr>
              <w:pStyle w:val="NoSpacing"/>
              <w:numPr>
                <w:ilvl w:val="0"/>
                <w:numId w:val="20"/>
              </w:numPr>
              <w:jc w:val="both"/>
              <w:rPr>
                <w:rFonts w:ascii="Times New Roman" w:hAnsi="Times New Roman" w:cs="Times New Roman"/>
                <w:sz w:val="24"/>
                <w:szCs w:val="24"/>
              </w:rPr>
            </w:pPr>
            <w:r w:rsidRPr="002D3008">
              <w:rPr>
                <w:rFonts w:ascii="Times New Roman" w:hAnsi="Times New Roman" w:cs="Times New Roman"/>
                <w:sz w:val="24"/>
                <w:szCs w:val="24"/>
              </w:rPr>
              <w:t>University of Dhaka-Institute of Social Welfare and Research</w:t>
            </w:r>
          </w:p>
        </w:tc>
        <w:tc>
          <w:tcPr>
            <w:tcW w:w="3090" w:type="dxa"/>
            <w:tcBorders>
              <w:right w:val="single" w:sz="4" w:space="0" w:color="auto"/>
            </w:tcBorders>
          </w:tcPr>
          <w:p w:rsidR="00873024" w:rsidRPr="002D3008" w:rsidRDefault="00873024" w:rsidP="00FC50A3">
            <w:pPr>
              <w:pStyle w:val="NoSpacing"/>
              <w:jc w:val="both"/>
              <w:rPr>
                <w:rFonts w:ascii="Times New Roman" w:hAnsi="Times New Roman" w:cs="Times New Roman"/>
                <w:sz w:val="24"/>
                <w:szCs w:val="24"/>
              </w:rPr>
            </w:pPr>
            <w:r w:rsidRPr="002D3008">
              <w:rPr>
                <w:rFonts w:ascii="Times New Roman" w:hAnsi="Times New Roman" w:cs="Times New Roman"/>
                <w:sz w:val="24"/>
                <w:szCs w:val="24"/>
              </w:rPr>
              <w:t>Master of Social Science(MSS) in Social Welfare</w:t>
            </w:r>
          </w:p>
        </w:tc>
        <w:tc>
          <w:tcPr>
            <w:tcW w:w="2782" w:type="dxa"/>
            <w:tcBorders>
              <w:left w:val="single" w:sz="4" w:space="0" w:color="auto"/>
            </w:tcBorders>
          </w:tcPr>
          <w:p w:rsidR="00873024" w:rsidRPr="002D3008" w:rsidRDefault="00A22096" w:rsidP="00FC50A3">
            <w:pPr>
              <w:pStyle w:val="NoSpacing"/>
              <w:jc w:val="both"/>
              <w:rPr>
                <w:rFonts w:ascii="Times New Roman" w:hAnsi="Times New Roman" w:cs="Times New Roman"/>
                <w:sz w:val="24"/>
                <w:szCs w:val="24"/>
              </w:rPr>
            </w:pPr>
            <w:r>
              <w:rPr>
                <w:rFonts w:ascii="Times New Roman" w:hAnsi="Times New Roman" w:cs="Times New Roman"/>
                <w:sz w:val="24"/>
                <w:szCs w:val="24"/>
              </w:rPr>
              <w:t>3.61 in the scale of 4</w:t>
            </w:r>
          </w:p>
        </w:tc>
      </w:tr>
      <w:tr w:rsidR="00A22096" w:rsidRPr="002D3008" w:rsidTr="00873024">
        <w:trPr>
          <w:trHeight w:val="405"/>
        </w:trPr>
        <w:tc>
          <w:tcPr>
            <w:tcW w:w="4534" w:type="dxa"/>
          </w:tcPr>
          <w:p w:rsidR="00A22096" w:rsidRPr="002D3008" w:rsidRDefault="00A22096" w:rsidP="00873024">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rPr>
              <w:t>Asian University of Bangladesh</w:t>
            </w:r>
          </w:p>
        </w:tc>
        <w:tc>
          <w:tcPr>
            <w:tcW w:w="3090" w:type="dxa"/>
            <w:tcBorders>
              <w:right w:val="single" w:sz="4" w:space="0" w:color="auto"/>
            </w:tcBorders>
          </w:tcPr>
          <w:p w:rsidR="00A22096" w:rsidRPr="002D3008" w:rsidRDefault="00A22096" w:rsidP="00FC50A3">
            <w:pPr>
              <w:pStyle w:val="NoSpacing"/>
              <w:jc w:val="both"/>
              <w:rPr>
                <w:rFonts w:ascii="Times New Roman" w:hAnsi="Times New Roman" w:cs="Times New Roman"/>
                <w:sz w:val="24"/>
                <w:szCs w:val="24"/>
              </w:rPr>
            </w:pPr>
            <w:r>
              <w:rPr>
                <w:rFonts w:ascii="Times New Roman" w:hAnsi="Times New Roman" w:cs="Times New Roman"/>
                <w:sz w:val="24"/>
                <w:szCs w:val="24"/>
              </w:rPr>
              <w:t>Master of Social Science in Economics</w:t>
            </w:r>
          </w:p>
        </w:tc>
        <w:tc>
          <w:tcPr>
            <w:tcW w:w="2782" w:type="dxa"/>
            <w:tcBorders>
              <w:left w:val="single" w:sz="4" w:space="0" w:color="auto"/>
            </w:tcBorders>
          </w:tcPr>
          <w:p w:rsidR="00A22096" w:rsidRPr="002D3008" w:rsidRDefault="00A22096" w:rsidP="00FC50A3">
            <w:pPr>
              <w:pStyle w:val="NoSpacing"/>
              <w:jc w:val="both"/>
              <w:rPr>
                <w:rFonts w:ascii="Times New Roman" w:hAnsi="Times New Roman" w:cs="Times New Roman"/>
                <w:sz w:val="24"/>
                <w:szCs w:val="24"/>
              </w:rPr>
            </w:pPr>
            <w:r>
              <w:rPr>
                <w:rFonts w:ascii="Times New Roman" w:hAnsi="Times New Roman" w:cs="Times New Roman"/>
                <w:sz w:val="24"/>
                <w:szCs w:val="24"/>
              </w:rPr>
              <w:t>3.53 in the scale of 4</w:t>
            </w:r>
          </w:p>
        </w:tc>
      </w:tr>
    </w:tbl>
    <w:p w:rsidR="00FB19B6" w:rsidRPr="002D3008" w:rsidRDefault="00FB19B6" w:rsidP="00873024">
      <w:pPr>
        <w:autoSpaceDE w:val="0"/>
        <w:autoSpaceDN w:val="0"/>
        <w:adjustRightInd w:val="0"/>
        <w:spacing w:after="0" w:line="240" w:lineRule="auto"/>
        <w:jc w:val="center"/>
        <w:rPr>
          <w:rFonts w:ascii="Times New Roman" w:hAnsi="Times New Roman" w:cs="Times New Roman"/>
          <w:b/>
          <w:sz w:val="24"/>
          <w:szCs w:val="24"/>
        </w:rPr>
      </w:pPr>
      <w:r w:rsidRPr="002D3008">
        <w:rPr>
          <w:rFonts w:ascii="Times New Roman" w:hAnsi="Times New Roman" w:cs="Times New Roman"/>
          <w:b/>
          <w:sz w:val="24"/>
          <w:szCs w:val="24"/>
        </w:rPr>
        <w:t>Training Course Attended: International</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230"/>
        <w:gridCol w:w="2700"/>
        <w:gridCol w:w="2700"/>
      </w:tblGrid>
      <w:tr w:rsidR="00FB19B6" w:rsidRPr="002D3008" w:rsidTr="0072670F">
        <w:trPr>
          <w:trHeight w:val="314"/>
        </w:trPr>
        <w:tc>
          <w:tcPr>
            <w:tcW w:w="828" w:type="dxa"/>
          </w:tcPr>
          <w:p w:rsidR="00FB19B6" w:rsidRPr="002D3008" w:rsidRDefault="00FB19B6" w:rsidP="00013490">
            <w:pPr>
              <w:autoSpaceDE w:val="0"/>
              <w:autoSpaceDN w:val="0"/>
              <w:adjustRightInd w:val="0"/>
              <w:rPr>
                <w:rFonts w:ascii="Times New Roman" w:hAnsi="Times New Roman" w:cs="Times New Roman"/>
                <w:b/>
                <w:sz w:val="24"/>
                <w:szCs w:val="24"/>
              </w:rPr>
            </w:pPr>
            <w:r w:rsidRPr="002D3008">
              <w:rPr>
                <w:rFonts w:ascii="Times New Roman" w:hAnsi="Times New Roman" w:cs="Times New Roman"/>
                <w:b/>
                <w:sz w:val="24"/>
                <w:szCs w:val="24"/>
              </w:rPr>
              <w:t>SL No</w:t>
            </w:r>
          </w:p>
        </w:tc>
        <w:tc>
          <w:tcPr>
            <w:tcW w:w="4230" w:type="dxa"/>
          </w:tcPr>
          <w:p w:rsidR="00FB19B6" w:rsidRPr="002D3008" w:rsidRDefault="00FB19B6" w:rsidP="002F1972">
            <w:pPr>
              <w:autoSpaceDE w:val="0"/>
              <w:autoSpaceDN w:val="0"/>
              <w:adjustRightInd w:val="0"/>
              <w:rPr>
                <w:rFonts w:ascii="Times New Roman" w:hAnsi="Times New Roman" w:cs="Times New Roman"/>
                <w:b/>
                <w:sz w:val="24"/>
                <w:szCs w:val="24"/>
              </w:rPr>
            </w:pPr>
            <w:r w:rsidRPr="002D3008">
              <w:rPr>
                <w:rFonts w:ascii="Times New Roman" w:hAnsi="Times New Roman" w:cs="Times New Roman"/>
                <w:b/>
                <w:sz w:val="24"/>
                <w:szCs w:val="24"/>
              </w:rPr>
              <w:t>Areas of Training</w:t>
            </w:r>
          </w:p>
        </w:tc>
        <w:tc>
          <w:tcPr>
            <w:tcW w:w="2700" w:type="dxa"/>
          </w:tcPr>
          <w:p w:rsidR="00FB19B6" w:rsidRPr="002D3008" w:rsidRDefault="00FB19B6" w:rsidP="00013490">
            <w:pPr>
              <w:autoSpaceDE w:val="0"/>
              <w:autoSpaceDN w:val="0"/>
              <w:adjustRightInd w:val="0"/>
              <w:jc w:val="both"/>
              <w:rPr>
                <w:rFonts w:ascii="Times New Roman" w:hAnsi="Times New Roman" w:cs="Times New Roman"/>
                <w:b/>
                <w:sz w:val="24"/>
                <w:szCs w:val="24"/>
              </w:rPr>
            </w:pPr>
            <w:r w:rsidRPr="002D3008">
              <w:rPr>
                <w:rFonts w:ascii="Times New Roman" w:hAnsi="Times New Roman" w:cs="Times New Roman"/>
                <w:b/>
                <w:sz w:val="24"/>
                <w:szCs w:val="24"/>
              </w:rPr>
              <w:t>Name of Institutions</w:t>
            </w:r>
          </w:p>
        </w:tc>
        <w:tc>
          <w:tcPr>
            <w:tcW w:w="2700" w:type="dxa"/>
          </w:tcPr>
          <w:p w:rsidR="00FB19B6" w:rsidRPr="002D3008" w:rsidRDefault="00FB19B6" w:rsidP="00013490">
            <w:pPr>
              <w:autoSpaceDE w:val="0"/>
              <w:autoSpaceDN w:val="0"/>
              <w:adjustRightInd w:val="0"/>
              <w:rPr>
                <w:rFonts w:ascii="Times New Roman" w:hAnsi="Times New Roman" w:cs="Times New Roman"/>
                <w:b/>
                <w:sz w:val="24"/>
                <w:szCs w:val="24"/>
              </w:rPr>
            </w:pPr>
            <w:r w:rsidRPr="002D3008">
              <w:rPr>
                <w:rFonts w:ascii="Times New Roman" w:hAnsi="Times New Roman" w:cs="Times New Roman"/>
                <w:b/>
                <w:sz w:val="24"/>
                <w:szCs w:val="24"/>
              </w:rPr>
              <w:t xml:space="preserve">       Place/Country</w:t>
            </w:r>
          </w:p>
        </w:tc>
      </w:tr>
      <w:tr w:rsidR="00FB19B6" w:rsidRPr="002D3008" w:rsidTr="0072670F">
        <w:tc>
          <w:tcPr>
            <w:tcW w:w="828" w:type="dxa"/>
          </w:tcPr>
          <w:p w:rsidR="00FB19B6" w:rsidRPr="002D3008" w:rsidRDefault="004E3B07"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1.</w:t>
            </w:r>
          </w:p>
          <w:p w:rsidR="00FB19B6" w:rsidRPr="002D3008" w:rsidRDefault="00FB19B6" w:rsidP="004E3B07">
            <w:pPr>
              <w:pStyle w:val="ListParagraph"/>
              <w:autoSpaceDE w:val="0"/>
              <w:autoSpaceDN w:val="0"/>
              <w:adjustRightInd w:val="0"/>
              <w:ind w:left="0"/>
              <w:rPr>
                <w:rFonts w:ascii="Times New Roman" w:hAnsi="Times New Roman" w:cs="Times New Roman"/>
                <w:sz w:val="24"/>
                <w:szCs w:val="24"/>
              </w:rPr>
            </w:pPr>
          </w:p>
        </w:tc>
        <w:tc>
          <w:tcPr>
            <w:tcW w:w="423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Operations Management in Emergency </w:t>
            </w:r>
          </w:p>
          <w:p w:rsidR="00FB19B6" w:rsidRPr="002D3008" w:rsidRDefault="00FB19B6" w:rsidP="00013490">
            <w:pPr>
              <w:pStyle w:val="ListParagraph"/>
              <w:autoSpaceDE w:val="0"/>
              <w:autoSpaceDN w:val="0"/>
              <w:adjustRightInd w:val="0"/>
              <w:ind w:left="0"/>
              <w:rPr>
                <w:rFonts w:ascii="Times New Roman" w:hAnsi="Times New Roman" w:cs="Times New Roman"/>
                <w:sz w:val="24"/>
                <w:szCs w:val="24"/>
              </w:rPr>
            </w:pPr>
            <w:r w:rsidRPr="002D3008">
              <w:rPr>
                <w:rFonts w:ascii="Times New Roman" w:hAnsi="Times New Roman" w:cs="Times New Roman"/>
                <w:sz w:val="24"/>
                <w:szCs w:val="24"/>
              </w:rPr>
              <w:t>Programme</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World Vision International</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Tacloban, Philippines</w:t>
            </w:r>
          </w:p>
        </w:tc>
      </w:tr>
      <w:tr w:rsidR="00FB19B6" w:rsidRPr="002D3008" w:rsidTr="0072670F">
        <w:tc>
          <w:tcPr>
            <w:tcW w:w="828" w:type="dxa"/>
          </w:tcPr>
          <w:p w:rsidR="00FB19B6" w:rsidRPr="002D3008" w:rsidRDefault="004E3B07" w:rsidP="004E3B07">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2. </w:t>
            </w:r>
          </w:p>
        </w:tc>
        <w:tc>
          <w:tcPr>
            <w:tcW w:w="423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Children In Emergency</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Asiatsunami Response </w:t>
            </w:r>
            <w:r w:rsidRPr="002D3008">
              <w:rPr>
                <w:rFonts w:ascii="Times New Roman" w:hAnsi="Times New Roman" w:cs="Times New Roman"/>
                <w:sz w:val="24"/>
                <w:szCs w:val="24"/>
              </w:rPr>
              <w:lastRenderedPageBreak/>
              <w:t>Team</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lastRenderedPageBreak/>
              <w:t>Singapore</w:t>
            </w:r>
          </w:p>
        </w:tc>
      </w:tr>
      <w:tr w:rsidR="00FB19B6" w:rsidRPr="002D3008" w:rsidTr="0072670F">
        <w:tc>
          <w:tcPr>
            <w:tcW w:w="828" w:type="dxa"/>
          </w:tcPr>
          <w:p w:rsidR="00FB19B6" w:rsidRPr="002D3008" w:rsidRDefault="004E3B07" w:rsidP="004E3B07">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lastRenderedPageBreak/>
              <w:t>3.</w:t>
            </w:r>
          </w:p>
        </w:tc>
        <w:tc>
          <w:tcPr>
            <w:tcW w:w="423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Donor Liaison Training</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World Vision USA</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Seattle, WA, USA</w:t>
            </w:r>
          </w:p>
        </w:tc>
      </w:tr>
      <w:tr w:rsidR="00FB19B6" w:rsidRPr="002D3008" w:rsidTr="0072670F">
        <w:tc>
          <w:tcPr>
            <w:tcW w:w="828" w:type="dxa"/>
          </w:tcPr>
          <w:p w:rsidR="00FB19B6" w:rsidRPr="002D3008" w:rsidRDefault="004E3B07" w:rsidP="004E3B07">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4.</w:t>
            </w:r>
          </w:p>
          <w:p w:rsidR="00FB19B6" w:rsidRPr="002D3008" w:rsidRDefault="00FB19B6" w:rsidP="00013490">
            <w:pPr>
              <w:autoSpaceDE w:val="0"/>
              <w:autoSpaceDN w:val="0"/>
              <w:adjustRightInd w:val="0"/>
              <w:rPr>
                <w:rFonts w:ascii="Times New Roman" w:hAnsi="Times New Roman" w:cs="Times New Roman"/>
                <w:sz w:val="24"/>
                <w:szCs w:val="24"/>
              </w:rPr>
            </w:pPr>
          </w:p>
        </w:tc>
        <w:tc>
          <w:tcPr>
            <w:tcW w:w="423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Global Evaluation for Redesign </w:t>
            </w:r>
          </w:p>
          <w:p w:rsidR="00FB19B6" w:rsidRPr="002D3008" w:rsidRDefault="00FB19B6" w:rsidP="00013490">
            <w:pPr>
              <w:pStyle w:val="ListParagraph"/>
              <w:autoSpaceDE w:val="0"/>
              <w:autoSpaceDN w:val="0"/>
              <w:adjustRightInd w:val="0"/>
              <w:ind w:left="0"/>
              <w:rPr>
                <w:rFonts w:ascii="Times New Roman" w:hAnsi="Times New Roman" w:cs="Times New Roman"/>
                <w:sz w:val="24"/>
                <w:szCs w:val="24"/>
              </w:rPr>
            </w:pPr>
            <w:r w:rsidRPr="002D3008">
              <w:rPr>
                <w:rFonts w:ascii="Times New Roman" w:hAnsi="Times New Roman" w:cs="Times New Roman"/>
                <w:sz w:val="24"/>
                <w:szCs w:val="24"/>
              </w:rPr>
              <w:t>Learning Lab</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World Vision Asia Pacific Region</w:t>
            </w:r>
          </w:p>
        </w:tc>
        <w:tc>
          <w:tcPr>
            <w:tcW w:w="270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Dhaka, Bangladesh</w:t>
            </w:r>
          </w:p>
        </w:tc>
      </w:tr>
    </w:tbl>
    <w:p w:rsidR="00FB19B6" w:rsidRPr="002D3008" w:rsidRDefault="00FB19B6" w:rsidP="00FB19B6">
      <w:pPr>
        <w:autoSpaceDE w:val="0"/>
        <w:autoSpaceDN w:val="0"/>
        <w:adjustRightInd w:val="0"/>
        <w:spacing w:after="0" w:line="240" w:lineRule="auto"/>
        <w:rPr>
          <w:rFonts w:ascii="Times New Roman" w:hAnsi="Times New Roman" w:cs="Times New Roman"/>
          <w:sz w:val="24"/>
          <w:szCs w:val="24"/>
        </w:rPr>
      </w:pPr>
    </w:p>
    <w:p w:rsidR="00FB19B6" w:rsidRPr="002D3008" w:rsidRDefault="00FB19B6" w:rsidP="00116733">
      <w:pPr>
        <w:autoSpaceDE w:val="0"/>
        <w:autoSpaceDN w:val="0"/>
        <w:adjustRightInd w:val="0"/>
        <w:spacing w:after="0" w:line="240" w:lineRule="auto"/>
        <w:jc w:val="center"/>
        <w:rPr>
          <w:rFonts w:ascii="Times New Roman" w:hAnsi="Times New Roman" w:cs="Times New Roman"/>
          <w:b/>
          <w:sz w:val="24"/>
          <w:szCs w:val="24"/>
        </w:rPr>
      </w:pPr>
      <w:r w:rsidRPr="002D3008">
        <w:rPr>
          <w:rFonts w:ascii="Times New Roman" w:hAnsi="Times New Roman" w:cs="Times New Roman"/>
          <w:b/>
          <w:sz w:val="24"/>
          <w:szCs w:val="24"/>
        </w:rPr>
        <w:t>Training Course Attended:  In Country/National</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48"/>
        <w:gridCol w:w="5310"/>
      </w:tblGrid>
      <w:tr w:rsidR="00FB19B6" w:rsidRPr="002D3008" w:rsidTr="0072670F">
        <w:tc>
          <w:tcPr>
            <w:tcW w:w="5148" w:type="dxa"/>
          </w:tcPr>
          <w:p w:rsidR="00FB19B6" w:rsidRPr="002D3008" w:rsidRDefault="000C1789" w:rsidP="00013490">
            <w:pPr>
              <w:autoSpaceDE w:val="0"/>
              <w:autoSpaceDN w:val="0"/>
              <w:adjustRightInd w:val="0"/>
              <w:ind w:left="300"/>
              <w:rPr>
                <w:rFonts w:ascii="Times New Roman" w:hAnsi="Times New Roman" w:cs="Times New Roman"/>
                <w:sz w:val="24"/>
                <w:szCs w:val="24"/>
              </w:rPr>
            </w:pPr>
            <w:r w:rsidRPr="002D3008">
              <w:rPr>
                <w:rFonts w:ascii="Times New Roman" w:hAnsi="Times New Roman" w:cs="Times New Roman"/>
                <w:sz w:val="24"/>
                <w:szCs w:val="24"/>
              </w:rPr>
              <w:t xml:space="preserve">              </w:t>
            </w:r>
            <w:r w:rsidR="00FB19B6" w:rsidRPr="002D3008">
              <w:rPr>
                <w:rFonts w:ascii="Times New Roman" w:hAnsi="Times New Roman" w:cs="Times New Roman"/>
                <w:sz w:val="24"/>
                <w:szCs w:val="24"/>
              </w:rPr>
              <w:t>Areas of Training</w:t>
            </w:r>
          </w:p>
        </w:tc>
        <w:tc>
          <w:tcPr>
            <w:tcW w:w="5310" w:type="dxa"/>
          </w:tcPr>
          <w:p w:rsidR="00FB19B6" w:rsidRPr="002D3008" w:rsidRDefault="000C1789"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          </w:t>
            </w:r>
            <w:r w:rsidR="00FB19B6" w:rsidRPr="002D3008">
              <w:rPr>
                <w:rFonts w:ascii="Times New Roman" w:hAnsi="Times New Roman" w:cs="Times New Roman"/>
                <w:sz w:val="24"/>
                <w:szCs w:val="24"/>
              </w:rPr>
              <w:t>Name of Institutions</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Development Management </w:t>
            </w:r>
          </w:p>
          <w:p w:rsidR="00FB19B6" w:rsidRPr="002D3008" w:rsidRDefault="00FB19B6" w:rsidP="00013490">
            <w:pPr>
              <w:pStyle w:val="ListParagraph"/>
              <w:autoSpaceDE w:val="0"/>
              <w:autoSpaceDN w:val="0"/>
              <w:adjustRightInd w:val="0"/>
              <w:ind w:left="0"/>
              <w:rPr>
                <w:rFonts w:ascii="Times New Roman" w:hAnsi="Times New Roman" w:cs="Times New Roman"/>
                <w:sz w:val="24"/>
                <w:szCs w:val="24"/>
              </w:rPr>
            </w:pPr>
            <w:r w:rsidRPr="002D3008">
              <w:rPr>
                <w:rFonts w:ascii="Times New Roman" w:hAnsi="Times New Roman" w:cs="Times New Roman"/>
                <w:sz w:val="24"/>
                <w:szCs w:val="24"/>
              </w:rPr>
              <w:t>Course(DMC)</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BRAC</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Disaster Management</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World Vision</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Modern Technique of Public Relations, Media and Communication</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Bangladesh Institute of Journalism and Electronic Media(BIJEM)</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Planning and Implementing Disability  Activities in Development Programmes</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Center for Disability in Development</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Spoken Communication Skills</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British Council</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Supportive Supervisory Competency,  Monitoring and Communication</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BRAC</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Seven Habits for High Effectiveness</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Continuing Education Center</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Performance Management and </w:t>
            </w:r>
          </w:p>
          <w:p w:rsidR="00FB19B6" w:rsidRPr="002D3008" w:rsidRDefault="00FB19B6" w:rsidP="00013490">
            <w:pPr>
              <w:pStyle w:val="ListParagraph"/>
              <w:autoSpaceDE w:val="0"/>
              <w:autoSpaceDN w:val="0"/>
              <w:adjustRightInd w:val="0"/>
              <w:ind w:left="0"/>
              <w:rPr>
                <w:rFonts w:ascii="Times New Roman" w:hAnsi="Times New Roman" w:cs="Times New Roman"/>
                <w:sz w:val="24"/>
                <w:szCs w:val="24"/>
              </w:rPr>
            </w:pPr>
            <w:r w:rsidRPr="002D3008">
              <w:rPr>
                <w:rFonts w:ascii="Times New Roman" w:hAnsi="Times New Roman" w:cs="Times New Roman"/>
                <w:sz w:val="24"/>
                <w:szCs w:val="24"/>
              </w:rPr>
              <w:t>Consulting</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Rapport Bangladesh Limited</w:t>
            </w:r>
          </w:p>
        </w:tc>
      </w:tr>
      <w:tr w:rsidR="00FB19B6" w:rsidRPr="002D3008" w:rsidTr="0072670F">
        <w:tc>
          <w:tcPr>
            <w:tcW w:w="5148" w:type="dxa"/>
          </w:tcPr>
          <w:p w:rsidR="00FB19B6" w:rsidRPr="002D3008" w:rsidRDefault="00FB19B6" w:rsidP="00FB19B6">
            <w:pPr>
              <w:pStyle w:val="ListParagraph"/>
              <w:numPr>
                <w:ilvl w:val="0"/>
                <w:numId w:val="8"/>
              </w:num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 xml:space="preserve">Community Participation and </w:t>
            </w:r>
          </w:p>
          <w:p w:rsidR="00FB19B6" w:rsidRPr="002D3008" w:rsidRDefault="00FB19B6" w:rsidP="00013490">
            <w:pPr>
              <w:pStyle w:val="ListParagraph"/>
              <w:autoSpaceDE w:val="0"/>
              <w:autoSpaceDN w:val="0"/>
              <w:adjustRightInd w:val="0"/>
              <w:ind w:left="0"/>
              <w:rPr>
                <w:rFonts w:ascii="Times New Roman" w:hAnsi="Times New Roman" w:cs="Times New Roman"/>
                <w:sz w:val="24"/>
                <w:szCs w:val="24"/>
              </w:rPr>
            </w:pPr>
            <w:r w:rsidRPr="002D3008">
              <w:rPr>
                <w:rFonts w:ascii="Times New Roman" w:hAnsi="Times New Roman" w:cs="Times New Roman"/>
                <w:sz w:val="24"/>
                <w:szCs w:val="24"/>
              </w:rPr>
              <w:t>Mobilization Training</w:t>
            </w:r>
          </w:p>
        </w:tc>
        <w:tc>
          <w:tcPr>
            <w:tcW w:w="5310" w:type="dxa"/>
          </w:tcPr>
          <w:p w:rsidR="00FB19B6" w:rsidRPr="002D3008" w:rsidRDefault="00FB19B6" w:rsidP="00013490">
            <w:pPr>
              <w:autoSpaceDE w:val="0"/>
              <w:autoSpaceDN w:val="0"/>
              <w:adjustRightInd w:val="0"/>
              <w:rPr>
                <w:rFonts w:ascii="Times New Roman" w:hAnsi="Times New Roman" w:cs="Times New Roman"/>
                <w:sz w:val="24"/>
                <w:szCs w:val="24"/>
              </w:rPr>
            </w:pPr>
            <w:r w:rsidRPr="002D3008">
              <w:rPr>
                <w:rFonts w:ascii="Times New Roman" w:hAnsi="Times New Roman" w:cs="Times New Roman"/>
                <w:sz w:val="24"/>
                <w:szCs w:val="24"/>
              </w:rPr>
              <w:t>BRAC</w:t>
            </w:r>
          </w:p>
        </w:tc>
      </w:tr>
    </w:tbl>
    <w:p w:rsidR="002D3008" w:rsidRDefault="002D3008" w:rsidP="00A22096">
      <w:pPr>
        <w:pStyle w:val="NoSpacing"/>
        <w:jc w:val="center"/>
        <w:rPr>
          <w:rFonts w:ascii="Times New Roman" w:hAnsi="Times New Roman" w:cs="Times New Roman"/>
          <w:b/>
          <w:sz w:val="24"/>
          <w:szCs w:val="24"/>
        </w:rPr>
      </w:pPr>
      <w:r>
        <w:rPr>
          <w:rFonts w:ascii="Times New Roman" w:hAnsi="Times New Roman" w:cs="Times New Roman"/>
          <w:b/>
          <w:sz w:val="24"/>
          <w:szCs w:val="24"/>
        </w:rPr>
        <w:t>Knowledge and skills</w:t>
      </w:r>
    </w:p>
    <w:p w:rsidR="002D3008" w:rsidRPr="002D3008" w:rsidRDefault="002D3008" w:rsidP="002D300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Ability to think clearly and analytically</w:t>
      </w:r>
    </w:p>
    <w:p w:rsidR="002D3008" w:rsidRPr="002D3008" w:rsidRDefault="002D3008" w:rsidP="002D300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Proven experience working with diversified and multidisciplinary teams</w:t>
      </w:r>
    </w:p>
    <w:p w:rsidR="002D3008" w:rsidRPr="005D4979" w:rsidRDefault="002D3008" w:rsidP="002D300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Highly adaptable</w:t>
      </w:r>
      <w:r w:rsidR="005D4979">
        <w:rPr>
          <w:rFonts w:ascii="Times New Roman" w:hAnsi="Times New Roman" w:cs="Times New Roman"/>
          <w:sz w:val="24"/>
          <w:szCs w:val="24"/>
        </w:rPr>
        <w:t xml:space="preserve"> and ability to work under pressure competing demands</w:t>
      </w:r>
    </w:p>
    <w:p w:rsidR="005D4979" w:rsidRPr="005D4979" w:rsidRDefault="005D4979" w:rsidP="002D300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A sound  knowledge and skills of financial control procedures</w:t>
      </w:r>
    </w:p>
    <w:p w:rsidR="005D4979" w:rsidRPr="005D4979" w:rsidRDefault="005D4979" w:rsidP="002D3008">
      <w:pPr>
        <w:pStyle w:val="NoSpacing"/>
        <w:numPr>
          <w:ilvl w:val="0"/>
          <w:numId w:val="26"/>
        </w:numPr>
        <w:rPr>
          <w:rFonts w:ascii="Times New Roman" w:hAnsi="Times New Roman" w:cs="Times New Roman"/>
          <w:b/>
          <w:sz w:val="24"/>
          <w:szCs w:val="24"/>
        </w:rPr>
      </w:pPr>
      <w:r>
        <w:rPr>
          <w:rFonts w:ascii="Times New Roman" w:hAnsi="Times New Roman" w:cs="Times New Roman"/>
          <w:sz w:val="24"/>
          <w:szCs w:val="24"/>
        </w:rPr>
        <w:t>Excellent skills in using computer for reporting, presentation and financial control</w:t>
      </w:r>
    </w:p>
    <w:p w:rsidR="005D4979" w:rsidRPr="005D4979" w:rsidRDefault="005D4979" w:rsidP="005D4979">
      <w:pPr>
        <w:pStyle w:val="NoSpacing"/>
        <w:ind w:left="720"/>
        <w:rPr>
          <w:rFonts w:ascii="Times New Roman" w:hAnsi="Times New Roman" w:cs="Times New Roman"/>
          <w:b/>
          <w:sz w:val="24"/>
          <w:szCs w:val="24"/>
        </w:rPr>
      </w:pPr>
    </w:p>
    <w:p w:rsidR="005D4979" w:rsidRPr="005D4979" w:rsidRDefault="005D4979" w:rsidP="005D4979">
      <w:pPr>
        <w:pStyle w:val="NoSpacing"/>
        <w:jc w:val="center"/>
        <w:rPr>
          <w:rFonts w:ascii="Times New Roman" w:hAnsi="Times New Roman" w:cs="Times New Roman"/>
          <w:b/>
          <w:sz w:val="24"/>
          <w:szCs w:val="24"/>
        </w:rPr>
      </w:pPr>
      <w:r w:rsidRPr="005D4979">
        <w:rPr>
          <w:rFonts w:ascii="Times New Roman" w:hAnsi="Times New Roman" w:cs="Times New Roman"/>
          <w:b/>
          <w:sz w:val="24"/>
          <w:szCs w:val="24"/>
        </w:rPr>
        <w:t>Personal Qualities</w:t>
      </w:r>
    </w:p>
    <w:p w:rsidR="005D4979" w:rsidRPr="005D4979" w:rsidRDefault="005D4979" w:rsidP="005D4979">
      <w:pPr>
        <w:pStyle w:val="NoSpacing"/>
        <w:numPr>
          <w:ilvl w:val="0"/>
          <w:numId w:val="27"/>
        </w:numPr>
        <w:rPr>
          <w:rFonts w:ascii="Times New Roman" w:hAnsi="Times New Roman" w:cs="Times New Roman"/>
          <w:b/>
          <w:sz w:val="24"/>
          <w:szCs w:val="24"/>
        </w:rPr>
      </w:pPr>
      <w:r>
        <w:rPr>
          <w:rFonts w:ascii="Times New Roman" w:hAnsi="Times New Roman" w:cs="Times New Roman"/>
          <w:sz w:val="24"/>
          <w:szCs w:val="24"/>
        </w:rPr>
        <w:t>A strong commitment to gender sensitive and inclusive of pro-poor, most vulnerable segment of population development works</w:t>
      </w:r>
    </w:p>
    <w:p w:rsidR="005D4979" w:rsidRPr="005D4979" w:rsidRDefault="005D4979" w:rsidP="005D4979">
      <w:pPr>
        <w:pStyle w:val="NoSpacing"/>
        <w:numPr>
          <w:ilvl w:val="0"/>
          <w:numId w:val="27"/>
        </w:numPr>
        <w:rPr>
          <w:rFonts w:ascii="Times New Roman" w:hAnsi="Times New Roman" w:cs="Times New Roman"/>
          <w:b/>
          <w:sz w:val="24"/>
          <w:szCs w:val="24"/>
        </w:rPr>
      </w:pPr>
      <w:r>
        <w:rPr>
          <w:rFonts w:ascii="Times New Roman" w:hAnsi="Times New Roman" w:cs="Times New Roman"/>
          <w:sz w:val="24"/>
          <w:szCs w:val="24"/>
        </w:rPr>
        <w:t>High level commitment to proven development approach and values</w:t>
      </w:r>
    </w:p>
    <w:p w:rsidR="005D4979" w:rsidRPr="005D4979" w:rsidRDefault="005D4979" w:rsidP="005D4979">
      <w:pPr>
        <w:pStyle w:val="NoSpacing"/>
        <w:numPr>
          <w:ilvl w:val="0"/>
          <w:numId w:val="27"/>
        </w:numPr>
        <w:rPr>
          <w:rFonts w:ascii="Times New Roman" w:hAnsi="Times New Roman" w:cs="Times New Roman"/>
          <w:b/>
          <w:sz w:val="24"/>
          <w:szCs w:val="24"/>
        </w:rPr>
      </w:pPr>
      <w:r>
        <w:rPr>
          <w:rFonts w:ascii="Times New Roman" w:hAnsi="Times New Roman" w:cs="Times New Roman"/>
          <w:sz w:val="24"/>
          <w:szCs w:val="24"/>
        </w:rPr>
        <w:t>Ability to work with a multi cultural and multi-disciplinary teams and experts</w:t>
      </w:r>
    </w:p>
    <w:p w:rsidR="005D4979" w:rsidRPr="005D4979" w:rsidRDefault="005D4979" w:rsidP="005D4979">
      <w:pPr>
        <w:pStyle w:val="NoSpacing"/>
        <w:numPr>
          <w:ilvl w:val="0"/>
          <w:numId w:val="27"/>
        </w:numPr>
        <w:rPr>
          <w:rFonts w:ascii="Times New Roman" w:hAnsi="Times New Roman" w:cs="Times New Roman"/>
          <w:b/>
          <w:sz w:val="24"/>
          <w:szCs w:val="24"/>
        </w:rPr>
      </w:pPr>
      <w:r>
        <w:rPr>
          <w:rFonts w:ascii="Times New Roman" w:hAnsi="Times New Roman" w:cs="Times New Roman"/>
          <w:sz w:val="24"/>
          <w:szCs w:val="24"/>
        </w:rPr>
        <w:t>Expert motorcycle rider with valid license</w:t>
      </w:r>
    </w:p>
    <w:p w:rsidR="005D4979" w:rsidRPr="00730DF9" w:rsidRDefault="005D4979" w:rsidP="005D4979">
      <w:pPr>
        <w:pStyle w:val="NoSpacing"/>
        <w:numPr>
          <w:ilvl w:val="0"/>
          <w:numId w:val="27"/>
        </w:numPr>
        <w:rPr>
          <w:rFonts w:ascii="Times New Roman" w:hAnsi="Times New Roman" w:cs="Times New Roman"/>
          <w:b/>
          <w:sz w:val="24"/>
          <w:szCs w:val="24"/>
        </w:rPr>
      </w:pPr>
      <w:r>
        <w:rPr>
          <w:rFonts w:ascii="Times New Roman" w:hAnsi="Times New Roman" w:cs="Times New Roman"/>
          <w:sz w:val="24"/>
          <w:szCs w:val="24"/>
        </w:rPr>
        <w:t>Willingness to travel project sites/towns/cities</w:t>
      </w:r>
    </w:p>
    <w:p w:rsidR="00730DF9" w:rsidRPr="002D3008" w:rsidRDefault="00730DF9" w:rsidP="00730DF9">
      <w:pPr>
        <w:pStyle w:val="NoSpacing"/>
        <w:jc w:val="center"/>
        <w:rPr>
          <w:rFonts w:ascii="Times New Roman" w:hAnsi="Times New Roman" w:cs="Times New Roman"/>
          <w:b/>
          <w:sz w:val="24"/>
          <w:szCs w:val="24"/>
        </w:rPr>
      </w:pPr>
      <w:r w:rsidRPr="002D3008">
        <w:rPr>
          <w:rFonts w:ascii="Times New Roman" w:hAnsi="Times New Roman" w:cs="Times New Roman"/>
          <w:b/>
          <w:sz w:val="24"/>
          <w:szCs w:val="24"/>
        </w:rPr>
        <w:t>Language Proficiency:</w:t>
      </w:r>
    </w:p>
    <w:p w:rsidR="00730DF9" w:rsidRPr="00DC4F96" w:rsidRDefault="00DC4F96" w:rsidP="00DC4F96">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Fluent both in written and spoken English and Bangla</w:t>
      </w:r>
    </w:p>
    <w:p w:rsidR="00730DF9" w:rsidRPr="00A22096" w:rsidRDefault="00730DF9" w:rsidP="00730DF9">
      <w:pPr>
        <w:pStyle w:val="NoSpacing"/>
        <w:numPr>
          <w:ilvl w:val="0"/>
          <w:numId w:val="4"/>
        </w:numPr>
        <w:jc w:val="both"/>
        <w:rPr>
          <w:rFonts w:ascii="Times New Roman" w:hAnsi="Times New Roman" w:cs="Times New Roman"/>
          <w:sz w:val="24"/>
          <w:szCs w:val="24"/>
        </w:rPr>
      </w:pPr>
      <w:r w:rsidRPr="002D3008">
        <w:rPr>
          <w:rFonts w:ascii="Times New Roman" w:hAnsi="Times New Roman" w:cs="Times New Roman"/>
          <w:sz w:val="24"/>
          <w:szCs w:val="24"/>
        </w:rPr>
        <w:t>Fluent in other local language</w:t>
      </w:r>
      <w:r>
        <w:rPr>
          <w:rFonts w:ascii="Times New Roman" w:hAnsi="Times New Roman" w:cs="Times New Roman"/>
          <w:sz w:val="24"/>
          <w:szCs w:val="24"/>
        </w:rPr>
        <w:t>s</w:t>
      </w:r>
    </w:p>
    <w:p w:rsidR="00730DF9" w:rsidRPr="002D3008" w:rsidRDefault="00730DF9" w:rsidP="00730DF9">
      <w:pPr>
        <w:pStyle w:val="NoSpacing"/>
        <w:jc w:val="center"/>
        <w:rPr>
          <w:rFonts w:ascii="Times New Roman" w:eastAsia="Times New Roman" w:hAnsi="Times New Roman" w:cs="Times New Roman"/>
          <w:b/>
          <w:sz w:val="24"/>
          <w:szCs w:val="24"/>
        </w:rPr>
      </w:pPr>
      <w:r w:rsidRPr="002D3008">
        <w:rPr>
          <w:rFonts w:ascii="Times New Roman" w:eastAsia="Times New Roman" w:hAnsi="Times New Roman" w:cs="Times New Roman"/>
          <w:b/>
          <w:sz w:val="24"/>
          <w:szCs w:val="24"/>
        </w:rPr>
        <w:t>Personal Information:</w:t>
      </w:r>
    </w:p>
    <w:p w:rsidR="00730DF9" w:rsidRPr="002D3008" w:rsidRDefault="00730DF9" w:rsidP="00730DF9">
      <w:pPr>
        <w:pStyle w:val="NoSpacing"/>
        <w:jc w:val="both"/>
        <w:rPr>
          <w:rFonts w:ascii="Times New Roman" w:eastAsia="Times New Roman" w:hAnsi="Times New Roman" w:cs="Times New Roman"/>
          <w:sz w:val="24"/>
          <w:szCs w:val="24"/>
        </w:rPr>
      </w:pPr>
      <w:r w:rsidRPr="002D3008">
        <w:rPr>
          <w:rFonts w:ascii="Times New Roman" w:eastAsia="Times New Roman" w:hAnsi="Times New Roman" w:cs="Times New Roman"/>
          <w:sz w:val="24"/>
          <w:szCs w:val="24"/>
        </w:rPr>
        <w:t>Date of birth: Oct 3, 1975</w:t>
      </w:r>
    </w:p>
    <w:p w:rsidR="00730DF9" w:rsidRPr="002D3008" w:rsidRDefault="00730DF9" w:rsidP="00730DF9">
      <w:pPr>
        <w:pStyle w:val="NoSpacing"/>
        <w:jc w:val="both"/>
        <w:rPr>
          <w:rFonts w:ascii="Times New Roman" w:eastAsia="Times New Roman" w:hAnsi="Times New Roman" w:cs="Times New Roman"/>
          <w:sz w:val="24"/>
          <w:szCs w:val="24"/>
        </w:rPr>
      </w:pPr>
      <w:r w:rsidRPr="002D3008">
        <w:rPr>
          <w:rFonts w:ascii="Times New Roman" w:eastAsia="Times New Roman" w:hAnsi="Times New Roman" w:cs="Times New Roman"/>
          <w:sz w:val="24"/>
          <w:szCs w:val="24"/>
        </w:rPr>
        <w:t>Religion: Christian</w:t>
      </w:r>
    </w:p>
    <w:p w:rsidR="002D3008" w:rsidRPr="00A22096" w:rsidRDefault="00730DF9" w:rsidP="00A22096">
      <w:pPr>
        <w:pStyle w:val="NoSpacing"/>
        <w:jc w:val="both"/>
        <w:rPr>
          <w:rFonts w:ascii="Times New Roman" w:eastAsia="Times New Roman" w:hAnsi="Times New Roman" w:cs="Times New Roman"/>
          <w:sz w:val="24"/>
          <w:szCs w:val="24"/>
        </w:rPr>
      </w:pPr>
      <w:r w:rsidRPr="002D3008">
        <w:rPr>
          <w:rFonts w:ascii="Times New Roman" w:eastAsia="Times New Roman" w:hAnsi="Times New Roman" w:cs="Times New Roman"/>
          <w:sz w:val="24"/>
          <w:szCs w:val="24"/>
        </w:rPr>
        <w:t>Marital status: Married</w:t>
      </w:r>
    </w:p>
    <w:p w:rsidR="00C2699A" w:rsidRPr="002D3008" w:rsidRDefault="00C2699A" w:rsidP="002D3008">
      <w:pPr>
        <w:pStyle w:val="NoSpacing"/>
        <w:jc w:val="center"/>
        <w:rPr>
          <w:rFonts w:ascii="Times New Roman" w:hAnsi="Times New Roman" w:cs="Times New Roman"/>
          <w:b/>
          <w:sz w:val="24"/>
          <w:szCs w:val="24"/>
        </w:rPr>
      </w:pPr>
      <w:r w:rsidRPr="002D3008">
        <w:rPr>
          <w:rFonts w:ascii="Times New Roman" w:hAnsi="Times New Roman" w:cs="Times New Roman"/>
          <w:b/>
          <w:sz w:val="24"/>
          <w:szCs w:val="24"/>
        </w:rPr>
        <w:t>Voluntary Service</w:t>
      </w:r>
      <w:r w:rsidR="00703A46" w:rsidRPr="002D3008">
        <w:rPr>
          <w:rFonts w:ascii="Times New Roman" w:hAnsi="Times New Roman" w:cs="Times New Roman"/>
          <w:b/>
          <w:sz w:val="24"/>
          <w:szCs w:val="24"/>
        </w:rPr>
        <w:t>s</w:t>
      </w:r>
      <w:r w:rsidRPr="002D3008">
        <w:rPr>
          <w:rFonts w:ascii="Times New Roman" w:hAnsi="Times New Roman" w:cs="Times New Roman"/>
          <w:b/>
          <w:sz w:val="24"/>
          <w:szCs w:val="24"/>
        </w:rPr>
        <w:t>:</w:t>
      </w:r>
    </w:p>
    <w:p w:rsidR="009F46AC" w:rsidRPr="002D3008" w:rsidRDefault="00C2699A" w:rsidP="009F46AC">
      <w:pPr>
        <w:pStyle w:val="NoSpacing"/>
        <w:numPr>
          <w:ilvl w:val="0"/>
          <w:numId w:val="21"/>
        </w:numPr>
        <w:jc w:val="both"/>
        <w:rPr>
          <w:rFonts w:ascii="Times New Roman" w:hAnsi="Times New Roman" w:cs="Times New Roman"/>
          <w:sz w:val="24"/>
          <w:szCs w:val="24"/>
        </w:rPr>
      </w:pPr>
      <w:r w:rsidRPr="002D3008">
        <w:rPr>
          <w:rFonts w:ascii="Times New Roman" w:hAnsi="Times New Roman" w:cs="Times New Roman"/>
          <w:b/>
          <w:sz w:val="24"/>
          <w:szCs w:val="24"/>
        </w:rPr>
        <w:t>Secretary General of Larch Bangladesh</w:t>
      </w:r>
      <w:r w:rsidR="00D85DF0" w:rsidRPr="002D3008">
        <w:rPr>
          <w:rFonts w:ascii="Times New Roman" w:hAnsi="Times New Roman" w:cs="Times New Roman"/>
          <w:b/>
          <w:sz w:val="24"/>
          <w:szCs w:val="24"/>
        </w:rPr>
        <w:t xml:space="preserve"> in Mymensingh</w:t>
      </w:r>
      <w:r w:rsidRPr="002D3008">
        <w:rPr>
          <w:rFonts w:ascii="Times New Roman" w:hAnsi="Times New Roman" w:cs="Times New Roman"/>
          <w:b/>
          <w:sz w:val="24"/>
          <w:szCs w:val="24"/>
        </w:rPr>
        <w:t>:</w:t>
      </w:r>
      <w:r w:rsidRPr="002D3008">
        <w:rPr>
          <w:rFonts w:ascii="Times New Roman" w:hAnsi="Times New Roman" w:cs="Times New Roman"/>
          <w:sz w:val="24"/>
          <w:szCs w:val="24"/>
        </w:rPr>
        <w:t xml:space="preserve"> I was a founding Secretary General of Larch International, an organization dedicated to helping mentally challenged children.</w:t>
      </w:r>
    </w:p>
    <w:p w:rsidR="003B7072" w:rsidRPr="002D3008" w:rsidRDefault="009F46AC" w:rsidP="000E5E2A">
      <w:pPr>
        <w:pStyle w:val="NoSpacing"/>
        <w:numPr>
          <w:ilvl w:val="0"/>
          <w:numId w:val="21"/>
        </w:numPr>
        <w:jc w:val="both"/>
        <w:rPr>
          <w:rFonts w:ascii="Times New Roman" w:hAnsi="Times New Roman" w:cs="Times New Roman"/>
          <w:sz w:val="24"/>
          <w:szCs w:val="24"/>
        </w:rPr>
      </w:pPr>
      <w:r w:rsidRPr="002D3008">
        <w:rPr>
          <w:rFonts w:ascii="Times New Roman" w:hAnsi="Times New Roman" w:cs="Times New Roman"/>
          <w:b/>
          <w:sz w:val="24"/>
          <w:szCs w:val="24"/>
        </w:rPr>
        <w:t xml:space="preserve">Secretary General of Research Scholar </w:t>
      </w:r>
      <w:r w:rsidR="000C1789" w:rsidRPr="002D3008">
        <w:rPr>
          <w:rFonts w:ascii="Times New Roman" w:hAnsi="Times New Roman" w:cs="Times New Roman"/>
          <w:b/>
          <w:sz w:val="24"/>
          <w:szCs w:val="24"/>
        </w:rPr>
        <w:t>Association:</w:t>
      </w:r>
      <w:r w:rsidR="000C1789" w:rsidRPr="002D3008">
        <w:rPr>
          <w:rFonts w:ascii="Times New Roman" w:hAnsi="Times New Roman" w:cs="Times New Roman"/>
          <w:sz w:val="24"/>
          <w:szCs w:val="24"/>
        </w:rPr>
        <w:t xml:space="preserve"> I</w:t>
      </w:r>
      <w:r w:rsidR="000E5E2A" w:rsidRPr="002D3008">
        <w:rPr>
          <w:rFonts w:ascii="Times New Roman" w:hAnsi="Times New Roman" w:cs="Times New Roman"/>
          <w:sz w:val="24"/>
          <w:szCs w:val="24"/>
        </w:rPr>
        <w:t xml:space="preserve"> was </w:t>
      </w:r>
      <w:r w:rsidR="00BA5EC6" w:rsidRPr="002D3008">
        <w:rPr>
          <w:rFonts w:ascii="Times New Roman" w:hAnsi="Times New Roman" w:cs="Times New Roman"/>
          <w:sz w:val="24"/>
          <w:szCs w:val="24"/>
        </w:rPr>
        <w:t xml:space="preserve">Secretary General of Research Scholars </w:t>
      </w:r>
      <w:r w:rsidRPr="002D3008">
        <w:rPr>
          <w:rFonts w:ascii="Times New Roman" w:hAnsi="Times New Roman" w:cs="Times New Roman"/>
          <w:sz w:val="24"/>
          <w:szCs w:val="24"/>
        </w:rPr>
        <w:t>Association;</w:t>
      </w:r>
      <w:r w:rsidR="00BA5EC6" w:rsidRPr="002D3008">
        <w:rPr>
          <w:rFonts w:ascii="Times New Roman" w:hAnsi="Times New Roman" w:cs="Times New Roman"/>
          <w:sz w:val="24"/>
          <w:szCs w:val="24"/>
        </w:rPr>
        <w:t xml:space="preserve"> research b</w:t>
      </w:r>
      <w:r w:rsidRPr="002D3008">
        <w:rPr>
          <w:rFonts w:ascii="Times New Roman" w:hAnsi="Times New Roman" w:cs="Times New Roman"/>
          <w:sz w:val="24"/>
          <w:szCs w:val="24"/>
        </w:rPr>
        <w:t xml:space="preserve">ased and volunteer organization dedicated to research and publications. I am presently </w:t>
      </w:r>
      <w:r w:rsidRPr="002D3008">
        <w:rPr>
          <w:rFonts w:ascii="Times New Roman" w:hAnsi="Times New Roman" w:cs="Times New Roman"/>
          <w:b/>
          <w:sz w:val="24"/>
          <w:szCs w:val="24"/>
        </w:rPr>
        <w:t>Advisor</w:t>
      </w:r>
      <w:r w:rsidRPr="002D3008">
        <w:rPr>
          <w:rFonts w:ascii="Times New Roman" w:hAnsi="Times New Roman" w:cs="Times New Roman"/>
          <w:sz w:val="24"/>
          <w:szCs w:val="24"/>
        </w:rPr>
        <w:t xml:space="preserve"> to the association.</w:t>
      </w:r>
    </w:p>
    <w:p w:rsidR="002B21F4" w:rsidRPr="002D3008" w:rsidRDefault="002B21F4" w:rsidP="00FC50A3">
      <w:pPr>
        <w:pStyle w:val="NoSpacing"/>
        <w:numPr>
          <w:ilvl w:val="0"/>
          <w:numId w:val="21"/>
        </w:numPr>
        <w:jc w:val="both"/>
        <w:rPr>
          <w:rFonts w:ascii="Times New Roman" w:hAnsi="Times New Roman" w:cs="Times New Roman"/>
          <w:sz w:val="24"/>
          <w:szCs w:val="24"/>
        </w:rPr>
      </w:pPr>
      <w:r w:rsidRPr="002D3008">
        <w:rPr>
          <w:rFonts w:ascii="Times New Roman" w:hAnsi="Times New Roman" w:cs="Times New Roman"/>
          <w:b/>
          <w:sz w:val="24"/>
          <w:szCs w:val="24"/>
        </w:rPr>
        <w:t>Language and Cultural Volunteer:</w:t>
      </w:r>
      <w:r w:rsidRPr="002D3008">
        <w:rPr>
          <w:rFonts w:ascii="Times New Roman" w:hAnsi="Times New Roman" w:cs="Times New Roman"/>
          <w:sz w:val="24"/>
          <w:szCs w:val="24"/>
        </w:rPr>
        <w:t xml:space="preserve"> I was involved with Taize Brothers</w:t>
      </w:r>
      <w:r w:rsidR="00BA5EC6" w:rsidRPr="002D3008">
        <w:rPr>
          <w:rFonts w:ascii="Times New Roman" w:hAnsi="Times New Roman" w:cs="Times New Roman"/>
          <w:sz w:val="24"/>
          <w:szCs w:val="24"/>
        </w:rPr>
        <w:t xml:space="preserve"> in Mymensingh and assisted</w:t>
      </w:r>
      <w:r w:rsidRPr="002D3008">
        <w:rPr>
          <w:rFonts w:ascii="Times New Roman" w:hAnsi="Times New Roman" w:cs="Times New Roman"/>
          <w:sz w:val="24"/>
          <w:szCs w:val="24"/>
        </w:rPr>
        <w:t xml:space="preserve"> foreigners to get acquainted with Bengali language and culture.</w:t>
      </w:r>
    </w:p>
    <w:p w:rsidR="002B21F4" w:rsidRPr="002D3008" w:rsidRDefault="002B21F4" w:rsidP="00FC50A3">
      <w:pPr>
        <w:pStyle w:val="NoSpacing"/>
        <w:jc w:val="both"/>
        <w:rPr>
          <w:rFonts w:ascii="Times New Roman" w:hAnsi="Times New Roman" w:cs="Times New Roman"/>
          <w:sz w:val="24"/>
          <w:szCs w:val="24"/>
        </w:rPr>
      </w:pPr>
    </w:p>
    <w:p w:rsidR="002B21F4" w:rsidRPr="002D3008" w:rsidRDefault="002B21F4" w:rsidP="00703A46">
      <w:pPr>
        <w:pStyle w:val="NoSpacing"/>
        <w:jc w:val="center"/>
        <w:rPr>
          <w:rFonts w:ascii="Times New Roman" w:hAnsi="Times New Roman" w:cs="Times New Roman"/>
          <w:b/>
          <w:sz w:val="24"/>
          <w:szCs w:val="24"/>
        </w:rPr>
      </w:pPr>
      <w:r w:rsidRPr="002D3008">
        <w:rPr>
          <w:rFonts w:ascii="Times New Roman" w:hAnsi="Times New Roman" w:cs="Times New Roman"/>
          <w:b/>
          <w:sz w:val="24"/>
          <w:szCs w:val="24"/>
        </w:rPr>
        <w:t>Research and Publication</w:t>
      </w:r>
      <w:r w:rsidR="003B7072" w:rsidRPr="002D3008">
        <w:rPr>
          <w:rFonts w:ascii="Times New Roman" w:hAnsi="Times New Roman" w:cs="Times New Roman"/>
          <w:b/>
          <w:sz w:val="24"/>
          <w:szCs w:val="24"/>
        </w:rPr>
        <w:t>s</w:t>
      </w:r>
      <w:r w:rsidRPr="002D3008">
        <w:rPr>
          <w:rFonts w:ascii="Times New Roman" w:hAnsi="Times New Roman" w:cs="Times New Roman"/>
          <w:b/>
          <w:sz w:val="24"/>
          <w:szCs w:val="24"/>
        </w:rPr>
        <w:t>:</w:t>
      </w:r>
    </w:p>
    <w:p w:rsidR="002B21F4" w:rsidRPr="002D3008" w:rsidRDefault="002B21F4" w:rsidP="00FC50A3">
      <w:pPr>
        <w:pStyle w:val="NoSpacing"/>
        <w:jc w:val="both"/>
        <w:rPr>
          <w:rFonts w:ascii="Times New Roman" w:hAnsi="Times New Roman" w:cs="Times New Roman"/>
          <w:sz w:val="24"/>
          <w:szCs w:val="24"/>
        </w:rPr>
      </w:pPr>
      <w:r w:rsidRPr="002D3008">
        <w:rPr>
          <w:rFonts w:ascii="Times New Roman" w:hAnsi="Times New Roman" w:cs="Times New Roman"/>
          <w:b/>
          <w:sz w:val="24"/>
          <w:szCs w:val="24"/>
        </w:rPr>
        <w:lastRenderedPageBreak/>
        <w:t>Research:</w:t>
      </w:r>
      <w:r w:rsidR="000E5E2A" w:rsidRPr="002D3008">
        <w:rPr>
          <w:rFonts w:ascii="Times New Roman" w:hAnsi="Times New Roman" w:cs="Times New Roman"/>
          <w:sz w:val="24"/>
          <w:szCs w:val="24"/>
        </w:rPr>
        <w:t xml:space="preserve"> I have been conducting research on Rohingya Refugee Crisis in Myanmar and in Bangladesh at Jahangirnagar University as a time Ph.D researcher </w:t>
      </w:r>
      <w:r w:rsidRPr="002D3008">
        <w:rPr>
          <w:rFonts w:ascii="Times New Roman" w:hAnsi="Times New Roman" w:cs="Times New Roman"/>
          <w:sz w:val="24"/>
          <w:szCs w:val="24"/>
        </w:rPr>
        <w:t>under</w:t>
      </w:r>
      <w:r w:rsidR="000E5E2A" w:rsidRPr="002D3008">
        <w:rPr>
          <w:rFonts w:ascii="Times New Roman" w:hAnsi="Times New Roman" w:cs="Times New Roman"/>
          <w:sz w:val="24"/>
          <w:szCs w:val="24"/>
        </w:rPr>
        <w:t xml:space="preserve"> Department of Government of Politics</w:t>
      </w:r>
      <w:r w:rsidR="00BA5EC6" w:rsidRPr="002D3008">
        <w:rPr>
          <w:rFonts w:ascii="Times New Roman" w:hAnsi="Times New Roman" w:cs="Times New Roman"/>
          <w:sz w:val="24"/>
          <w:szCs w:val="24"/>
        </w:rPr>
        <w:t xml:space="preserve">. I </w:t>
      </w:r>
      <w:r w:rsidRPr="002D3008">
        <w:rPr>
          <w:rFonts w:ascii="Times New Roman" w:hAnsi="Times New Roman" w:cs="Times New Roman"/>
          <w:sz w:val="24"/>
          <w:szCs w:val="24"/>
        </w:rPr>
        <w:t xml:space="preserve">completed </w:t>
      </w:r>
      <w:r w:rsidR="005F1A30" w:rsidRPr="002D3008">
        <w:rPr>
          <w:rFonts w:ascii="Times New Roman" w:hAnsi="Times New Roman" w:cs="Times New Roman"/>
          <w:sz w:val="24"/>
          <w:szCs w:val="24"/>
        </w:rPr>
        <w:t xml:space="preserve">a </w:t>
      </w:r>
      <w:r w:rsidRPr="002D3008">
        <w:rPr>
          <w:rFonts w:ascii="Times New Roman" w:hAnsi="Times New Roman" w:cs="Times New Roman"/>
          <w:sz w:val="24"/>
          <w:szCs w:val="24"/>
        </w:rPr>
        <w:t>research</w:t>
      </w:r>
      <w:r w:rsidR="00BA5EC6" w:rsidRPr="002D3008">
        <w:rPr>
          <w:rFonts w:ascii="Times New Roman" w:hAnsi="Times New Roman" w:cs="Times New Roman"/>
          <w:sz w:val="24"/>
          <w:szCs w:val="24"/>
        </w:rPr>
        <w:t xml:space="preserve"> work on</w:t>
      </w:r>
      <w:r w:rsidRPr="002D3008">
        <w:rPr>
          <w:rFonts w:ascii="Times New Roman" w:hAnsi="Times New Roman" w:cs="Times New Roman"/>
          <w:sz w:val="24"/>
          <w:szCs w:val="24"/>
        </w:rPr>
        <w:t xml:space="preserve"> </w:t>
      </w:r>
      <w:r w:rsidR="00774B9C" w:rsidRPr="002D3008">
        <w:rPr>
          <w:rFonts w:ascii="Times New Roman" w:hAnsi="Times New Roman" w:cs="Times New Roman"/>
          <w:sz w:val="24"/>
          <w:szCs w:val="24"/>
        </w:rPr>
        <w:t>‘the role</w:t>
      </w:r>
      <w:r w:rsidRPr="002D3008">
        <w:rPr>
          <w:rFonts w:ascii="Times New Roman" w:hAnsi="Times New Roman" w:cs="Times New Roman"/>
          <w:sz w:val="24"/>
          <w:szCs w:val="24"/>
        </w:rPr>
        <w:t xml:space="preserve"> of indigenous people</w:t>
      </w:r>
      <w:r w:rsidR="00774B9C" w:rsidRPr="002D3008">
        <w:rPr>
          <w:rFonts w:ascii="Times New Roman" w:hAnsi="Times New Roman" w:cs="Times New Roman"/>
          <w:sz w:val="24"/>
          <w:szCs w:val="24"/>
        </w:rPr>
        <w:t>s</w:t>
      </w:r>
      <w:r w:rsidRPr="002D3008">
        <w:rPr>
          <w:rFonts w:ascii="Times New Roman" w:hAnsi="Times New Roman" w:cs="Times New Roman"/>
          <w:sz w:val="24"/>
          <w:szCs w:val="24"/>
        </w:rPr>
        <w:t xml:space="preserve"> in the war of liberation of Bangladesh</w:t>
      </w:r>
      <w:r w:rsidR="00774B9C" w:rsidRPr="002D3008">
        <w:rPr>
          <w:rFonts w:ascii="Times New Roman" w:hAnsi="Times New Roman" w:cs="Times New Roman"/>
          <w:sz w:val="24"/>
          <w:szCs w:val="24"/>
        </w:rPr>
        <w:t xml:space="preserve"> 1971</w:t>
      </w:r>
      <w:r w:rsidR="00BA5EC6" w:rsidRPr="002D3008">
        <w:rPr>
          <w:rFonts w:ascii="Times New Roman" w:hAnsi="Times New Roman" w:cs="Times New Roman"/>
          <w:sz w:val="24"/>
          <w:szCs w:val="24"/>
        </w:rPr>
        <w:t xml:space="preserve"> from</w:t>
      </w:r>
      <w:r w:rsidR="00774B9C" w:rsidRPr="002D3008">
        <w:rPr>
          <w:rFonts w:ascii="Times New Roman" w:hAnsi="Times New Roman" w:cs="Times New Roman"/>
          <w:sz w:val="24"/>
          <w:szCs w:val="24"/>
        </w:rPr>
        <w:t xml:space="preserve"> the same university</w:t>
      </w:r>
      <w:r w:rsidRPr="002D3008">
        <w:rPr>
          <w:rFonts w:ascii="Times New Roman" w:hAnsi="Times New Roman" w:cs="Times New Roman"/>
          <w:sz w:val="24"/>
          <w:szCs w:val="24"/>
        </w:rPr>
        <w:t xml:space="preserve"> </w:t>
      </w:r>
      <w:r w:rsidR="00774B9C" w:rsidRPr="002D3008">
        <w:rPr>
          <w:rFonts w:ascii="Times New Roman" w:hAnsi="Times New Roman" w:cs="Times New Roman"/>
          <w:sz w:val="24"/>
          <w:szCs w:val="24"/>
        </w:rPr>
        <w:t xml:space="preserve">and </w:t>
      </w:r>
      <w:r w:rsidR="00AE3A2E" w:rsidRPr="002D3008">
        <w:rPr>
          <w:rFonts w:ascii="Times New Roman" w:hAnsi="Times New Roman" w:cs="Times New Roman"/>
          <w:sz w:val="24"/>
          <w:szCs w:val="24"/>
        </w:rPr>
        <w:t>had been</w:t>
      </w:r>
      <w:r w:rsidR="005F1A30" w:rsidRPr="002D3008">
        <w:rPr>
          <w:rFonts w:ascii="Times New Roman" w:hAnsi="Times New Roman" w:cs="Times New Roman"/>
          <w:sz w:val="24"/>
          <w:szCs w:val="24"/>
        </w:rPr>
        <w:t xml:space="preserve"> </w:t>
      </w:r>
      <w:r w:rsidR="00BA5EC6" w:rsidRPr="002D3008">
        <w:rPr>
          <w:rFonts w:ascii="Times New Roman" w:hAnsi="Times New Roman" w:cs="Times New Roman"/>
          <w:sz w:val="24"/>
          <w:szCs w:val="24"/>
        </w:rPr>
        <w:t xml:space="preserve">awarded </w:t>
      </w:r>
      <w:r w:rsidRPr="002D3008">
        <w:rPr>
          <w:rFonts w:ascii="Times New Roman" w:hAnsi="Times New Roman" w:cs="Times New Roman"/>
          <w:sz w:val="24"/>
          <w:szCs w:val="24"/>
        </w:rPr>
        <w:t xml:space="preserve">with </w:t>
      </w:r>
      <w:r w:rsidR="00BA5EC6" w:rsidRPr="002D3008">
        <w:rPr>
          <w:rFonts w:ascii="Times New Roman" w:hAnsi="Times New Roman" w:cs="Times New Roman"/>
          <w:sz w:val="24"/>
          <w:szCs w:val="24"/>
        </w:rPr>
        <w:t>a degree of Master of Philosophy</w:t>
      </w:r>
      <w:r w:rsidRPr="002D3008">
        <w:rPr>
          <w:rFonts w:ascii="Times New Roman" w:hAnsi="Times New Roman" w:cs="Times New Roman"/>
          <w:sz w:val="24"/>
          <w:szCs w:val="24"/>
        </w:rPr>
        <w:t xml:space="preserve"> in Government and Politics.</w:t>
      </w:r>
    </w:p>
    <w:p w:rsidR="005F1A30" w:rsidRPr="002D3008" w:rsidRDefault="005F1A30" w:rsidP="00FC50A3">
      <w:pPr>
        <w:pStyle w:val="NoSpacing"/>
        <w:jc w:val="both"/>
        <w:rPr>
          <w:rFonts w:ascii="Times New Roman" w:hAnsi="Times New Roman" w:cs="Times New Roman"/>
          <w:sz w:val="24"/>
          <w:szCs w:val="24"/>
        </w:rPr>
      </w:pPr>
    </w:p>
    <w:p w:rsidR="002B21F4" w:rsidRPr="002D3008" w:rsidRDefault="005F1A30" w:rsidP="00FC50A3">
      <w:pPr>
        <w:pStyle w:val="NoSpacing"/>
        <w:jc w:val="both"/>
        <w:rPr>
          <w:rFonts w:ascii="Times New Roman" w:hAnsi="Times New Roman" w:cs="Times New Roman"/>
          <w:b/>
          <w:sz w:val="24"/>
          <w:szCs w:val="24"/>
        </w:rPr>
      </w:pPr>
      <w:r w:rsidRPr="002D3008">
        <w:rPr>
          <w:rFonts w:ascii="Times New Roman" w:hAnsi="Times New Roman" w:cs="Times New Roman"/>
          <w:b/>
          <w:sz w:val="24"/>
          <w:szCs w:val="24"/>
        </w:rPr>
        <w:t xml:space="preserve">Publications: </w:t>
      </w:r>
    </w:p>
    <w:p w:rsidR="005F1A30" w:rsidRPr="002D3008" w:rsidRDefault="005F1A30" w:rsidP="005F1A30">
      <w:pPr>
        <w:pStyle w:val="NoSpacing"/>
        <w:numPr>
          <w:ilvl w:val="0"/>
          <w:numId w:val="3"/>
        </w:numPr>
        <w:jc w:val="both"/>
        <w:rPr>
          <w:rFonts w:ascii="Times New Roman" w:hAnsi="Times New Roman" w:cs="Times New Roman"/>
          <w:sz w:val="24"/>
          <w:szCs w:val="24"/>
        </w:rPr>
      </w:pPr>
      <w:r w:rsidRPr="002D3008">
        <w:rPr>
          <w:rFonts w:ascii="Times New Roman" w:hAnsi="Times New Roman" w:cs="Times New Roman"/>
          <w:sz w:val="24"/>
          <w:szCs w:val="24"/>
        </w:rPr>
        <w:t>Role of the Garos in the liberation war of Bangladesh 1971.(University Seminar library)</w:t>
      </w:r>
    </w:p>
    <w:p w:rsidR="00932A50" w:rsidRPr="002D3008" w:rsidRDefault="00932A50" w:rsidP="005F1A30">
      <w:pPr>
        <w:pStyle w:val="NoSpacing"/>
        <w:numPr>
          <w:ilvl w:val="0"/>
          <w:numId w:val="3"/>
        </w:numPr>
        <w:jc w:val="both"/>
        <w:rPr>
          <w:rFonts w:ascii="Times New Roman" w:hAnsi="Times New Roman" w:cs="Times New Roman"/>
          <w:sz w:val="24"/>
          <w:szCs w:val="24"/>
        </w:rPr>
      </w:pPr>
      <w:r w:rsidRPr="002D3008">
        <w:rPr>
          <w:rFonts w:ascii="Times New Roman" w:hAnsi="Times New Roman" w:cs="Times New Roman"/>
          <w:sz w:val="24"/>
          <w:szCs w:val="24"/>
        </w:rPr>
        <w:t>Climate change  adaptation in</w:t>
      </w:r>
      <w:r w:rsidR="00BA5EC6" w:rsidRPr="002D3008">
        <w:rPr>
          <w:rFonts w:ascii="Times New Roman" w:hAnsi="Times New Roman" w:cs="Times New Roman"/>
          <w:sz w:val="24"/>
          <w:szCs w:val="24"/>
        </w:rPr>
        <w:t xml:space="preserve"> Bangladesh: A critical analysis in the aspect of development programmes of World Vision Bangladesh</w:t>
      </w:r>
      <w:r w:rsidR="002F1972" w:rsidRPr="002D3008">
        <w:rPr>
          <w:rFonts w:ascii="Times New Roman" w:hAnsi="Times New Roman" w:cs="Times New Roman"/>
          <w:sz w:val="24"/>
          <w:szCs w:val="24"/>
        </w:rPr>
        <w:t xml:space="preserve"> (</w:t>
      </w:r>
      <w:r w:rsidRPr="002D3008">
        <w:rPr>
          <w:rFonts w:ascii="Times New Roman" w:hAnsi="Times New Roman" w:cs="Times New Roman"/>
          <w:sz w:val="24"/>
          <w:szCs w:val="24"/>
        </w:rPr>
        <w:t>on line publication)</w:t>
      </w:r>
    </w:p>
    <w:p w:rsidR="005F1A30" w:rsidRPr="002D3008" w:rsidRDefault="005F1A30" w:rsidP="00256A16">
      <w:pPr>
        <w:pStyle w:val="NoSpacing"/>
        <w:jc w:val="both"/>
        <w:rPr>
          <w:rFonts w:ascii="Times New Roman" w:hAnsi="Times New Roman" w:cs="Times New Roman"/>
          <w:sz w:val="24"/>
          <w:szCs w:val="24"/>
        </w:rPr>
      </w:pPr>
    </w:p>
    <w:p w:rsidR="00FB19B6" w:rsidRPr="002D3008" w:rsidRDefault="00FB19B6" w:rsidP="00116733">
      <w:pPr>
        <w:pStyle w:val="NoSpacing"/>
        <w:jc w:val="center"/>
        <w:rPr>
          <w:rFonts w:ascii="Times New Roman" w:hAnsi="Times New Roman" w:cs="Times New Roman"/>
          <w:b/>
          <w:sz w:val="24"/>
          <w:szCs w:val="24"/>
        </w:rPr>
      </w:pPr>
      <w:r w:rsidRPr="002D3008">
        <w:rPr>
          <w:rFonts w:ascii="Times New Roman" w:hAnsi="Times New Roman" w:cs="Times New Roman"/>
          <w:b/>
          <w:sz w:val="24"/>
          <w:szCs w:val="24"/>
        </w:rPr>
        <w:t>Reference</w:t>
      </w:r>
      <w:r w:rsidR="00116733" w:rsidRPr="002D3008">
        <w:rPr>
          <w:rFonts w:ascii="Times New Roman" w:hAnsi="Times New Roman" w:cs="Times New Roman"/>
          <w:b/>
          <w:sz w:val="24"/>
          <w:szCs w:val="24"/>
        </w:rPr>
        <w:t>s</w:t>
      </w:r>
      <w:r w:rsidRPr="002D3008">
        <w:rPr>
          <w:rFonts w:ascii="Times New Roman" w:hAnsi="Times New Roman" w:cs="Times New Roman"/>
          <w:b/>
          <w:sz w:val="24"/>
          <w:szCs w:val="24"/>
        </w:rPr>
        <w:t>:</w:t>
      </w: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4410"/>
        <w:gridCol w:w="3960"/>
      </w:tblGrid>
      <w:tr w:rsidR="00FB19B6" w:rsidRPr="002D3008" w:rsidTr="002A4634">
        <w:tc>
          <w:tcPr>
            <w:tcW w:w="2178" w:type="dxa"/>
          </w:tcPr>
          <w:p w:rsidR="00FB19B6" w:rsidRPr="002D3008" w:rsidRDefault="00FB19B6" w:rsidP="00013490">
            <w:pPr>
              <w:rPr>
                <w:rFonts w:ascii="Times New Roman" w:hAnsi="Times New Roman" w:cs="Times New Roman"/>
                <w:sz w:val="24"/>
                <w:szCs w:val="24"/>
              </w:rPr>
            </w:pPr>
            <w:r w:rsidRPr="002D3008">
              <w:rPr>
                <w:rFonts w:ascii="Times New Roman" w:hAnsi="Times New Roman" w:cs="Times New Roman"/>
                <w:sz w:val="24"/>
                <w:szCs w:val="24"/>
              </w:rPr>
              <w:t>Name</w:t>
            </w:r>
          </w:p>
        </w:tc>
        <w:tc>
          <w:tcPr>
            <w:tcW w:w="4410" w:type="dxa"/>
          </w:tcPr>
          <w:p w:rsidR="00FB19B6" w:rsidRPr="002D3008" w:rsidRDefault="00FB19B6" w:rsidP="00013490">
            <w:pPr>
              <w:rPr>
                <w:rFonts w:ascii="Times New Roman" w:hAnsi="Times New Roman" w:cs="Times New Roman"/>
                <w:sz w:val="24"/>
                <w:szCs w:val="24"/>
              </w:rPr>
            </w:pPr>
            <w:r w:rsidRPr="002D3008">
              <w:rPr>
                <w:rFonts w:ascii="Times New Roman" w:hAnsi="Times New Roman" w:cs="Times New Roman"/>
                <w:sz w:val="24"/>
                <w:szCs w:val="24"/>
              </w:rPr>
              <w:t>Address</w:t>
            </w:r>
          </w:p>
        </w:tc>
        <w:tc>
          <w:tcPr>
            <w:tcW w:w="3960" w:type="dxa"/>
          </w:tcPr>
          <w:p w:rsidR="00FB19B6" w:rsidRPr="002D3008" w:rsidRDefault="00FB19B6" w:rsidP="00013490">
            <w:pPr>
              <w:rPr>
                <w:rFonts w:ascii="Times New Roman" w:hAnsi="Times New Roman" w:cs="Times New Roman"/>
                <w:sz w:val="24"/>
                <w:szCs w:val="24"/>
              </w:rPr>
            </w:pPr>
            <w:r w:rsidRPr="002D3008">
              <w:rPr>
                <w:rFonts w:ascii="Times New Roman" w:hAnsi="Times New Roman" w:cs="Times New Roman"/>
                <w:sz w:val="24"/>
                <w:szCs w:val="24"/>
              </w:rPr>
              <w:t>Profession</w:t>
            </w:r>
            <w:r w:rsidR="00FF72B2" w:rsidRPr="002D3008">
              <w:rPr>
                <w:rFonts w:ascii="Times New Roman" w:hAnsi="Times New Roman" w:cs="Times New Roman"/>
                <w:sz w:val="24"/>
                <w:szCs w:val="24"/>
              </w:rPr>
              <w:t xml:space="preserve"> and relations</w:t>
            </w:r>
          </w:p>
        </w:tc>
      </w:tr>
      <w:tr w:rsidR="00FB19B6" w:rsidRPr="002D3008" w:rsidTr="002A4634">
        <w:trPr>
          <w:trHeight w:val="1241"/>
        </w:trPr>
        <w:tc>
          <w:tcPr>
            <w:tcW w:w="2178" w:type="dxa"/>
          </w:tcPr>
          <w:p w:rsidR="00FB19B6" w:rsidRPr="002D3008" w:rsidRDefault="00BF213B" w:rsidP="00013490">
            <w:pPr>
              <w:rPr>
                <w:rFonts w:ascii="Times New Roman" w:hAnsi="Times New Roman" w:cs="Times New Roman"/>
                <w:sz w:val="24"/>
                <w:szCs w:val="24"/>
              </w:rPr>
            </w:pPr>
            <w:r w:rsidRPr="002D3008">
              <w:rPr>
                <w:rFonts w:ascii="Times New Roman" w:hAnsi="Times New Roman" w:cs="Times New Roman"/>
                <w:sz w:val="24"/>
                <w:szCs w:val="24"/>
              </w:rPr>
              <w:t>Rashindu De Mel</w:t>
            </w:r>
          </w:p>
        </w:tc>
        <w:tc>
          <w:tcPr>
            <w:tcW w:w="4410" w:type="dxa"/>
          </w:tcPr>
          <w:p w:rsidR="00FB19B6" w:rsidRPr="002D3008" w:rsidRDefault="00BF213B" w:rsidP="00013490">
            <w:pPr>
              <w:pStyle w:val="NoSpacing"/>
              <w:rPr>
                <w:rFonts w:ascii="Times New Roman" w:eastAsia="Times New Roman" w:hAnsi="Times New Roman" w:cs="Times New Roman"/>
                <w:sz w:val="24"/>
                <w:szCs w:val="24"/>
              </w:rPr>
            </w:pPr>
            <w:r w:rsidRPr="002D3008">
              <w:rPr>
                <w:rFonts w:ascii="Times New Roman" w:hAnsi="Times New Roman" w:cs="Times New Roman"/>
                <w:sz w:val="24"/>
                <w:szCs w:val="24"/>
              </w:rPr>
              <w:t>World Vision International</w:t>
            </w:r>
          </w:p>
          <w:p w:rsidR="00BF213B" w:rsidRPr="002D3008" w:rsidRDefault="00BF213B" w:rsidP="00013490">
            <w:pPr>
              <w:pStyle w:val="NoSpacing"/>
              <w:rPr>
                <w:rFonts w:ascii="Times New Roman" w:hAnsi="Times New Roman" w:cs="Times New Roman"/>
                <w:sz w:val="24"/>
                <w:szCs w:val="24"/>
              </w:rPr>
            </w:pPr>
            <w:r w:rsidRPr="002D3008">
              <w:rPr>
                <w:rFonts w:ascii="Times New Roman" w:hAnsi="Times New Roman" w:cs="Times New Roman"/>
                <w:sz w:val="24"/>
                <w:szCs w:val="24"/>
              </w:rPr>
              <w:t>Global Humanitarian Response</w:t>
            </w:r>
          </w:p>
          <w:p w:rsidR="00FB19B6" w:rsidRPr="002D3008" w:rsidRDefault="00BF213B" w:rsidP="00013490">
            <w:pPr>
              <w:pStyle w:val="NoSpacing"/>
              <w:rPr>
                <w:rFonts w:ascii="Times New Roman" w:hAnsi="Times New Roman" w:cs="Times New Roman"/>
                <w:sz w:val="24"/>
                <w:szCs w:val="24"/>
              </w:rPr>
            </w:pPr>
            <w:r w:rsidRPr="002D3008">
              <w:rPr>
                <w:rFonts w:ascii="Times New Roman" w:hAnsi="Times New Roman" w:cs="Times New Roman"/>
                <w:sz w:val="24"/>
                <w:szCs w:val="24"/>
              </w:rPr>
              <w:t>Bay Marina Hotel, Kolatoli,  Cox’s Bazar  Phone:</w:t>
            </w:r>
            <w:r w:rsidR="00125072" w:rsidRPr="002D3008">
              <w:rPr>
                <w:rFonts w:ascii="Times New Roman" w:hAnsi="Times New Roman" w:cs="Times New Roman"/>
                <w:sz w:val="24"/>
                <w:szCs w:val="24"/>
              </w:rPr>
              <w:t>+88</w:t>
            </w:r>
            <w:r w:rsidRPr="002D3008">
              <w:rPr>
                <w:rFonts w:ascii="Times New Roman" w:hAnsi="Times New Roman" w:cs="Times New Roman"/>
                <w:sz w:val="24"/>
                <w:szCs w:val="24"/>
              </w:rPr>
              <w:t>01729299956</w:t>
            </w:r>
          </w:p>
          <w:p w:rsidR="00FB19B6" w:rsidRPr="002D3008" w:rsidRDefault="00FB19B6" w:rsidP="002A4634">
            <w:pPr>
              <w:pStyle w:val="NoSpacing"/>
              <w:rPr>
                <w:rFonts w:ascii="Times New Roman" w:hAnsi="Times New Roman" w:cs="Times New Roman"/>
                <w:sz w:val="24"/>
                <w:szCs w:val="24"/>
              </w:rPr>
            </w:pPr>
            <w:r w:rsidRPr="002D3008">
              <w:rPr>
                <w:rFonts w:ascii="Times New Roman" w:hAnsi="Times New Roman" w:cs="Times New Roman"/>
                <w:sz w:val="24"/>
                <w:szCs w:val="24"/>
              </w:rPr>
              <w:t xml:space="preserve">Email: </w:t>
            </w:r>
            <w:r w:rsidR="00116733" w:rsidRPr="002D3008">
              <w:rPr>
                <w:rFonts w:ascii="Times New Roman" w:hAnsi="Times New Roman" w:cs="Times New Roman"/>
                <w:sz w:val="24"/>
                <w:szCs w:val="24"/>
              </w:rPr>
              <w:t>r</w:t>
            </w:r>
            <w:r w:rsidR="00BF213B" w:rsidRPr="002D3008">
              <w:rPr>
                <w:rFonts w:ascii="Times New Roman" w:hAnsi="Times New Roman" w:cs="Times New Roman"/>
                <w:sz w:val="24"/>
                <w:szCs w:val="24"/>
              </w:rPr>
              <w:t>ashindu_demel</w:t>
            </w:r>
            <w:r w:rsidRPr="002D3008">
              <w:rPr>
                <w:rFonts w:ascii="Times New Roman" w:hAnsi="Times New Roman" w:cs="Times New Roman"/>
                <w:sz w:val="24"/>
                <w:szCs w:val="24"/>
              </w:rPr>
              <w:t>@wvi.org</w:t>
            </w:r>
          </w:p>
        </w:tc>
        <w:tc>
          <w:tcPr>
            <w:tcW w:w="3960" w:type="dxa"/>
          </w:tcPr>
          <w:p w:rsidR="00FB19B6" w:rsidRPr="002D3008" w:rsidRDefault="00FB19B6" w:rsidP="00013490">
            <w:pPr>
              <w:pStyle w:val="NoSpacing"/>
              <w:rPr>
                <w:rFonts w:ascii="Times New Roman" w:hAnsi="Times New Roman" w:cs="Times New Roman"/>
                <w:noProof/>
                <w:sz w:val="24"/>
                <w:szCs w:val="24"/>
              </w:rPr>
            </w:pPr>
            <w:r w:rsidRPr="002D3008">
              <w:rPr>
                <w:rFonts w:ascii="Times New Roman" w:hAnsi="Times New Roman" w:cs="Times New Roman"/>
                <w:noProof/>
                <w:sz w:val="24"/>
                <w:szCs w:val="24"/>
              </w:rPr>
              <w:t>Director, Prog</w:t>
            </w:r>
            <w:r w:rsidR="00BF213B" w:rsidRPr="002D3008">
              <w:rPr>
                <w:rFonts w:ascii="Times New Roman" w:hAnsi="Times New Roman" w:cs="Times New Roman"/>
                <w:noProof/>
                <w:sz w:val="24"/>
                <w:szCs w:val="24"/>
              </w:rPr>
              <w:t xml:space="preserve">ramme Develppment &amp; Quality </w:t>
            </w:r>
            <w:r w:rsidR="00FF72B2" w:rsidRPr="002D3008">
              <w:rPr>
                <w:rFonts w:ascii="Times New Roman" w:hAnsi="Times New Roman" w:cs="Times New Roman"/>
                <w:noProof/>
                <w:sz w:val="24"/>
                <w:szCs w:val="24"/>
              </w:rPr>
              <w:t>, Supervisor</w:t>
            </w:r>
          </w:p>
          <w:p w:rsidR="00FB19B6" w:rsidRPr="002D3008" w:rsidRDefault="00FB19B6" w:rsidP="00013490">
            <w:pPr>
              <w:pStyle w:val="NoSpacing"/>
              <w:rPr>
                <w:rFonts w:ascii="Times New Roman" w:hAnsi="Times New Roman" w:cs="Times New Roman"/>
                <w:sz w:val="24"/>
                <w:szCs w:val="24"/>
              </w:rPr>
            </w:pPr>
          </w:p>
        </w:tc>
      </w:tr>
      <w:tr w:rsidR="00FB19B6" w:rsidRPr="002D3008" w:rsidTr="002A4634">
        <w:trPr>
          <w:trHeight w:val="1151"/>
        </w:trPr>
        <w:tc>
          <w:tcPr>
            <w:tcW w:w="2178" w:type="dxa"/>
          </w:tcPr>
          <w:p w:rsidR="00FB19B6" w:rsidRPr="002D3008" w:rsidRDefault="00FB19B6" w:rsidP="00013490">
            <w:pPr>
              <w:rPr>
                <w:rFonts w:ascii="Times New Roman" w:hAnsi="Times New Roman" w:cs="Times New Roman"/>
                <w:sz w:val="24"/>
                <w:szCs w:val="24"/>
              </w:rPr>
            </w:pPr>
            <w:r w:rsidRPr="002D3008">
              <w:rPr>
                <w:rFonts w:ascii="Times New Roman" w:hAnsi="Times New Roman" w:cs="Times New Roman"/>
                <w:sz w:val="24"/>
                <w:szCs w:val="24"/>
              </w:rPr>
              <w:t>Prof</w:t>
            </w:r>
            <w:r w:rsidR="00703A46" w:rsidRPr="002D3008">
              <w:rPr>
                <w:rFonts w:ascii="Times New Roman" w:hAnsi="Times New Roman" w:cs="Times New Roman"/>
                <w:sz w:val="24"/>
                <w:szCs w:val="24"/>
              </w:rPr>
              <w:t xml:space="preserve">. Dr. </w:t>
            </w:r>
            <w:r w:rsidR="002D226D">
              <w:rPr>
                <w:rFonts w:ascii="Times New Roman" w:hAnsi="Times New Roman" w:cs="Times New Roman"/>
                <w:sz w:val="24"/>
                <w:szCs w:val="24"/>
              </w:rPr>
              <w:t xml:space="preserve">K.M </w:t>
            </w:r>
            <w:r w:rsidR="00703A46" w:rsidRPr="002D3008">
              <w:rPr>
                <w:rFonts w:ascii="Times New Roman" w:hAnsi="Times New Roman" w:cs="Times New Roman"/>
                <w:sz w:val="24"/>
                <w:szCs w:val="24"/>
              </w:rPr>
              <w:t>Mahiduddin</w:t>
            </w:r>
          </w:p>
        </w:tc>
        <w:tc>
          <w:tcPr>
            <w:tcW w:w="4410" w:type="dxa"/>
          </w:tcPr>
          <w:tbl>
            <w:tblPr>
              <w:tblW w:w="5000" w:type="pct"/>
              <w:tblCellSpacing w:w="0" w:type="dxa"/>
              <w:tblCellMar>
                <w:left w:w="0" w:type="dxa"/>
                <w:right w:w="0" w:type="dxa"/>
              </w:tblCellMar>
              <w:tblLook w:val="04A0"/>
            </w:tblPr>
            <w:tblGrid>
              <w:gridCol w:w="4194"/>
            </w:tblGrid>
            <w:tr w:rsidR="00FB19B6" w:rsidRPr="002D3008" w:rsidTr="00013490">
              <w:trPr>
                <w:tblCellSpacing w:w="0" w:type="dxa"/>
              </w:trPr>
              <w:tc>
                <w:tcPr>
                  <w:tcW w:w="9360" w:type="dxa"/>
                  <w:hideMark/>
                </w:tcPr>
                <w:p w:rsidR="00FB19B6" w:rsidRPr="002D3008" w:rsidRDefault="00116733" w:rsidP="00013490">
                  <w:pPr>
                    <w:pStyle w:val="NoSpacing"/>
                    <w:rPr>
                      <w:rFonts w:ascii="Times New Roman" w:hAnsi="Times New Roman" w:cs="Times New Roman"/>
                      <w:sz w:val="24"/>
                      <w:szCs w:val="24"/>
                    </w:rPr>
                  </w:pPr>
                  <w:r w:rsidRPr="002D3008">
                    <w:rPr>
                      <w:rFonts w:ascii="Times New Roman" w:hAnsi="Times New Roman" w:cs="Times New Roman"/>
                      <w:sz w:val="24"/>
                      <w:szCs w:val="24"/>
                    </w:rPr>
                    <w:t>Department of Government &amp; Politics</w:t>
                  </w:r>
                  <w:r w:rsidR="00FB19B6" w:rsidRPr="002D3008">
                    <w:rPr>
                      <w:rFonts w:ascii="Times New Roman" w:hAnsi="Times New Roman" w:cs="Times New Roman"/>
                      <w:sz w:val="24"/>
                      <w:szCs w:val="24"/>
                    </w:rPr>
                    <w:br/>
                  </w:r>
                  <w:r w:rsidRPr="002D3008">
                    <w:rPr>
                      <w:rFonts w:ascii="Times New Roman" w:hAnsi="Times New Roman" w:cs="Times New Roman"/>
                      <w:sz w:val="24"/>
                      <w:szCs w:val="24"/>
                    </w:rPr>
                    <w:t>Jahangirnagar University</w:t>
                  </w:r>
                </w:p>
              </w:tc>
            </w:tr>
            <w:tr w:rsidR="00FB19B6" w:rsidRPr="002D3008" w:rsidTr="00013490">
              <w:trPr>
                <w:tblCellSpacing w:w="0" w:type="dxa"/>
              </w:trPr>
              <w:tc>
                <w:tcPr>
                  <w:tcW w:w="9360" w:type="dxa"/>
                  <w:hideMark/>
                </w:tcPr>
                <w:p w:rsidR="00FB19B6" w:rsidRPr="002D3008" w:rsidRDefault="00116733" w:rsidP="00013490">
                  <w:pPr>
                    <w:pStyle w:val="NoSpacing"/>
                    <w:rPr>
                      <w:rFonts w:ascii="Times New Roman" w:hAnsi="Times New Roman" w:cs="Times New Roman"/>
                      <w:sz w:val="24"/>
                      <w:szCs w:val="24"/>
                    </w:rPr>
                  </w:pPr>
                  <w:r w:rsidRPr="002D3008">
                    <w:rPr>
                      <w:rFonts w:ascii="Times New Roman" w:hAnsi="Times New Roman" w:cs="Times New Roman"/>
                      <w:sz w:val="24"/>
                      <w:szCs w:val="24"/>
                    </w:rPr>
                    <w:t>Savar, Dhaka-1342</w:t>
                  </w:r>
                </w:p>
                <w:p w:rsidR="00FB19B6" w:rsidRPr="002D3008" w:rsidRDefault="00FB19B6" w:rsidP="00013490">
                  <w:pPr>
                    <w:pStyle w:val="NoSpacing"/>
                    <w:rPr>
                      <w:rFonts w:ascii="Times New Roman" w:hAnsi="Times New Roman" w:cs="Times New Roman"/>
                      <w:sz w:val="24"/>
                      <w:szCs w:val="24"/>
                    </w:rPr>
                  </w:pPr>
                  <w:r w:rsidRPr="002D3008">
                    <w:rPr>
                      <w:rFonts w:ascii="Times New Roman" w:hAnsi="Times New Roman" w:cs="Times New Roman"/>
                      <w:sz w:val="24"/>
                      <w:szCs w:val="24"/>
                    </w:rPr>
                    <w:t xml:space="preserve">Email: </w:t>
                  </w:r>
                  <w:r w:rsidR="00116733" w:rsidRPr="002D3008">
                    <w:rPr>
                      <w:rFonts w:ascii="Times New Roman" w:hAnsi="Times New Roman" w:cs="Times New Roman"/>
                      <w:sz w:val="24"/>
                      <w:szCs w:val="24"/>
                    </w:rPr>
                    <w:t>mahiuddinbd@yahoo.com</w:t>
                  </w:r>
                </w:p>
              </w:tc>
            </w:tr>
            <w:tr w:rsidR="00FB19B6" w:rsidRPr="002D3008" w:rsidTr="00013490">
              <w:trPr>
                <w:tblCellSpacing w:w="0" w:type="dxa"/>
              </w:trPr>
              <w:tc>
                <w:tcPr>
                  <w:tcW w:w="9360" w:type="dxa"/>
                  <w:hideMark/>
                </w:tcPr>
                <w:p w:rsidR="00FB19B6" w:rsidRPr="002D3008" w:rsidRDefault="00116733" w:rsidP="00013490">
                  <w:pPr>
                    <w:pStyle w:val="NoSpacing"/>
                    <w:rPr>
                      <w:rFonts w:ascii="Times New Roman" w:hAnsi="Times New Roman" w:cs="Times New Roman"/>
                      <w:sz w:val="24"/>
                      <w:szCs w:val="24"/>
                    </w:rPr>
                  </w:pPr>
                  <w:r w:rsidRPr="002D3008">
                    <w:rPr>
                      <w:rFonts w:ascii="Times New Roman" w:hAnsi="Times New Roman" w:cs="Times New Roman"/>
                      <w:sz w:val="24"/>
                      <w:szCs w:val="24"/>
                    </w:rPr>
                    <w:t>Mobile: +8801726397269</w:t>
                  </w:r>
                </w:p>
                <w:p w:rsidR="00FB19B6" w:rsidRPr="002D3008" w:rsidRDefault="00FB19B6" w:rsidP="00013490">
                  <w:pPr>
                    <w:pStyle w:val="NoSpacing"/>
                    <w:rPr>
                      <w:rFonts w:ascii="Times New Roman" w:hAnsi="Times New Roman" w:cs="Times New Roman"/>
                      <w:sz w:val="24"/>
                      <w:szCs w:val="24"/>
                    </w:rPr>
                  </w:pPr>
                </w:p>
              </w:tc>
            </w:tr>
          </w:tbl>
          <w:p w:rsidR="00FB19B6" w:rsidRPr="002D3008" w:rsidRDefault="00FB19B6" w:rsidP="00013490">
            <w:pPr>
              <w:rPr>
                <w:rFonts w:ascii="Times New Roman" w:hAnsi="Times New Roman" w:cs="Times New Roman"/>
                <w:noProof/>
                <w:sz w:val="24"/>
                <w:szCs w:val="24"/>
              </w:rPr>
            </w:pPr>
          </w:p>
        </w:tc>
        <w:tc>
          <w:tcPr>
            <w:tcW w:w="3960" w:type="dxa"/>
          </w:tcPr>
          <w:p w:rsidR="00FB19B6" w:rsidRPr="002D3008" w:rsidRDefault="00116733" w:rsidP="00013490">
            <w:pPr>
              <w:pStyle w:val="NoSpacing"/>
              <w:rPr>
                <w:rFonts w:ascii="Times New Roman" w:hAnsi="Times New Roman" w:cs="Times New Roman"/>
                <w:noProof/>
                <w:sz w:val="24"/>
                <w:szCs w:val="24"/>
              </w:rPr>
            </w:pPr>
            <w:r w:rsidRPr="002D3008">
              <w:rPr>
                <w:rFonts w:ascii="Times New Roman" w:hAnsi="Times New Roman" w:cs="Times New Roman"/>
                <w:sz w:val="24"/>
                <w:szCs w:val="24"/>
              </w:rPr>
              <w:t xml:space="preserve">Professor at Jahangirnagar University, </w:t>
            </w:r>
            <w:r w:rsidR="00FF72B2" w:rsidRPr="002D3008">
              <w:rPr>
                <w:rFonts w:ascii="Times New Roman" w:hAnsi="Times New Roman" w:cs="Times New Roman"/>
                <w:sz w:val="24"/>
                <w:szCs w:val="24"/>
              </w:rPr>
              <w:t>Academic Supervisor</w:t>
            </w:r>
            <w:r w:rsidRPr="002D3008">
              <w:rPr>
                <w:rFonts w:ascii="Times New Roman" w:hAnsi="Times New Roman" w:cs="Times New Roman"/>
                <w:sz w:val="24"/>
                <w:szCs w:val="24"/>
              </w:rPr>
              <w:t xml:space="preserve"> of Ph.D Research</w:t>
            </w:r>
          </w:p>
        </w:tc>
      </w:tr>
      <w:tr w:rsidR="000B5DA9" w:rsidRPr="002D3008" w:rsidTr="002A4634">
        <w:trPr>
          <w:trHeight w:val="1151"/>
        </w:trPr>
        <w:tc>
          <w:tcPr>
            <w:tcW w:w="2178" w:type="dxa"/>
          </w:tcPr>
          <w:p w:rsidR="000B5DA9" w:rsidRPr="002D3008" w:rsidRDefault="000B5DA9" w:rsidP="00013490">
            <w:pPr>
              <w:rPr>
                <w:rFonts w:ascii="Times New Roman" w:hAnsi="Times New Roman" w:cs="Times New Roman"/>
                <w:sz w:val="24"/>
                <w:szCs w:val="24"/>
              </w:rPr>
            </w:pPr>
            <w:r>
              <w:rPr>
                <w:rFonts w:ascii="Times New Roman" w:hAnsi="Times New Roman" w:cs="Times New Roman"/>
                <w:sz w:val="24"/>
                <w:szCs w:val="24"/>
              </w:rPr>
              <w:t>Saibal Sangma</w:t>
            </w:r>
          </w:p>
        </w:tc>
        <w:tc>
          <w:tcPr>
            <w:tcW w:w="4410" w:type="dxa"/>
          </w:tcPr>
          <w:p w:rsidR="000B5DA9" w:rsidRDefault="000B5DA9" w:rsidP="00013490">
            <w:pPr>
              <w:pStyle w:val="NoSpacing"/>
              <w:rPr>
                <w:rFonts w:ascii="Arial" w:hAnsi="Arial" w:cs="Arial"/>
                <w:sz w:val="20"/>
                <w:szCs w:val="20"/>
              </w:rPr>
            </w:pPr>
            <w:r w:rsidRPr="003B71FB">
              <w:rPr>
                <w:rFonts w:ascii="Arial" w:hAnsi="Arial" w:cs="Arial"/>
                <w:sz w:val="20"/>
                <w:szCs w:val="20"/>
              </w:rPr>
              <w:t>World Vision Bangladesh National Office, Abedin Tower, 35 Kemal Ataturk Avenue, Banani, Dhaka-1213</w:t>
            </w:r>
          </w:p>
          <w:p w:rsidR="000B5DA9" w:rsidRPr="002D3008" w:rsidRDefault="000B5DA9" w:rsidP="00013490">
            <w:pPr>
              <w:pStyle w:val="NoSpacing"/>
              <w:rPr>
                <w:rFonts w:ascii="Times New Roman" w:hAnsi="Times New Roman" w:cs="Times New Roman"/>
                <w:sz w:val="24"/>
                <w:szCs w:val="24"/>
              </w:rPr>
            </w:pPr>
            <w:r w:rsidRPr="003B71FB">
              <w:rPr>
                <w:rFonts w:ascii="Arial" w:hAnsi="Arial" w:cs="Arial"/>
                <w:noProof/>
                <w:sz w:val="20"/>
                <w:szCs w:val="20"/>
              </w:rPr>
              <w:t xml:space="preserve">Email: saibal_sangma@wvi.org, Phone: </w:t>
            </w:r>
            <w:r w:rsidR="008B04E7">
              <w:rPr>
                <w:rFonts w:ascii="Arial" w:hAnsi="Arial" w:cs="Arial"/>
                <w:noProof/>
                <w:sz w:val="20"/>
                <w:szCs w:val="20"/>
              </w:rPr>
              <w:t>+88</w:t>
            </w:r>
            <w:r w:rsidRPr="003B71FB">
              <w:rPr>
                <w:rFonts w:ascii="Arial" w:hAnsi="Arial" w:cs="Arial"/>
                <w:noProof/>
                <w:sz w:val="20"/>
                <w:szCs w:val="20"/>
              </w:rPr>
              <w:t>01711543507</w:t>
            </w:r>
          </w:p>
        </w:tc>
        <w:tc>
          <w:tcPr>
            <w:tcW w:w="3960" w:type="dxa"/>
          </w:tcPr>
          <w:p w:rsidR="000B5DA9" w:rsidRPr="002D3008" w:rsidRDefault="000B5DA9" w:rsidP="00013490">
            <w:pPr>
              <w:pStyle w:val="NoSpacing"/>
              <w:rPr>
                <w:rFonts w:ascii="Times New Roman" w:hAnsi="Times New Roman" w:cs="Times New Roman"/>
                <w:sz w:val="24"/>
                <w:szCs w:val="24"/>
              </w:rPr>
            </w:pPr>
            <w:r>
              <w:rPr>
                <w:rFonts w:ascii="Times New Roman" w:hAnsi="Times New Roman" w:cs="Times New Roman"/>
                <w:sz w:val="24"/>
                <w:szCs w:val="24"/>
              </w:rPr>
              <w:t>Director, Coms, World Vision Bangladesh, Former Supervisor</w:t>
            </w:r>
          </w:p>
        </w:tc>
      </w:tr>
    </w:tbl>
    <w:p w:rsidR="009C4130" w:rsidRPr="002D3008" w:rsidRDefault="004E3B07" w:rsidP="004E3B07">
      <w:pPr>
        <w:pStyle w:val="NoSpacing"/>
        <w:jc w:val="both"/>
        <w:rPr>
          <w:rFonts w:ascii="Times New Roman" w:eastAsiaTheme="minorEastAsia" w:hAnsi="Times New Roman" w:cs="Times New Roman"/>
          <w:sz w:val="24"/>
          <w:szCs w:val="24"/>
        </w:rPr>
      </w:pPr>
      <w:r w:rsidRPr="002D3008">
        <w:rPr>
          <w:rFonts w:ascii="Times New Roman" w:eastAsiaTheme="minorEastAsia" w:hAnsi="Times New Roman" w:cs="Times New Roman"/>
          <w:sz w:val="24"/>
          <w:szCs w:val="24"/>
        </w:rPr>
        <w:t>Dhaka, Bangladesh</w:t>
      </w:r>
    </w:p>
    <w:p w:rsidR="004E3B07" w:rsidRPr="002D3008" w:rsidRDefault="004337FD" w:rsidP="00965507">
      <w:pPr>
        <w:pStyle w:val="NoSpacing"/>
        <w:rPr>
          <w:rFonts w:ascii="Times New Roman" w:hAnsi="Times New Roman" w:cs="Times New Roman"/>
          <w:sz w:val="24"/>
          <w:szCs w:val="24"/>
        </w:rPr>
      </w:pPr>
      <w:r w:rsidRPr="002D3008">
        <w:rPr>
          <w:rFonts w:ascii="Times New Roman" w:eastAsiaTheme="minorEastAsia" w:hAnsi="Times New Roman" w:cs="Times New Roman"/>
          <w:sz w:val="24"/>
          <w:szCs w:val="24"/>
        </w:rPr>
        <w:t xml:space="preserve">Date: </w:t>
      </w:r>
      <w:r w:rsidR="005D4979">
        <w:rPr>
          <w:rFonts w:ascii="Times New Roman" w:eastAsiaTheme="minorEastAsia" w:hAnsi="Times New Roman" w:cs="Times New Roman"/>
          <w:sz w:val="24"/>
          <w:szCs w:val="24"/>
        </w:rPr>
        <w:t>30</w:t>
      </w:r>
      <w:r w:rsidR="00116733" w:rsidRPr="002D3008">
        <w:rPr>
          <w:rFonts w:ascii="Times New Roman" w:eastAsiaTheme="minorEastAsia" w:hAnsi="Times New Roman" w:cs="Times New Roman"/>
          <w:sz w:val="24"/>
          <w:szCs w:val="24"/>
        </w:rPr>
        <w:t>/04</w:t>
      </w:r>
      <w:r w:rsidR="00AE3A2E" w:rsidRPr="002D3008">
        <w:rPr>
          <w:rFonts w:ascii="Times New Roman" w:eastAsiaTheme="minorEastAsia" w:hAnsi="Times New Roman" w:cs="Times New Roman"/>
          <w:sz w:val="24"/>
          <w:szCs w:val="24"/>
        </w:rPr>
        <w:t>/2019</w:t>
      </w:r>
    </w:p>
    <w:p w:rsidR="00F64560" w:rsidRPr="002D3008" w:rsidRDefault="00F64560">
      <w:pPr>
        <w:pStyle w:val="NoSpacing"/>
        <w:jc w:val="both"/>
        <w:rPr>
          <w:rFonts w:ascii="Times New Roman" w:hAnsi="Times New Roman" w:cs="Times New Roman"/>
          <w:sz w:val="24"/>
          <w:szCs w:val="24"/>
        </w:rPr>
      </w:pPr>
    </w:p>
    <w:sectPr w:rsidR="00F64560" w:rsidRPr="002D3008" w:rsidSect="00965507">
      <w:headerReference w:type="default" r:id="rId9"/>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E78" w:rsidRDefault="00BA5E78" w:rsidP="00A42C13">
      <w:pPr>
        <w:spacing w:after="0" w:line="240" w:lineRule="auto"/>
      </w:pPr>
      <w:r>
        <w:separator/>
      </w:r>
    </w:p>
  </w:endnote>
  <w:endnote w:type="continuationSeparator" w:id="1">
    <w:p w:rsidR="00BA5E78" w:rsidRDefault="00BA5E78" w:rsidP="00A42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E78" w:rsidRDefault="00BA5E78" w:rsidP="00A42C13">
      <w:pPr>
        <w:spacing w:after="0" w:line="240" w:lineRule="auto"/>
      </w:pPr>
      <w:r>
        <w:separator/>
      </w:r>
    </w:p>
  </w:footnote>
  <w:footnote w:type="continuationSeparator" w:id="1">
    <w:p w:rsidR="00BA5E78" w:rsidRDefault="00BA5E78" w:rsidP="00A42C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13" w:rsidRDefault="00A42C13">
    <w:pPr>
      <w:pStyle w:val="Header"/>
    </w:pPr>
  </w:p>
  <w:p w:rsidR="00A42C13" w:rsidRDefault="00A42C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3995"/>
    <w:multiLevelType w:val="multilevel"/>
    <w:tmpl w:val="316EAC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D854F26"/>
    <w:multiLevelType w:val="hybridMultilevel"/>
    <w:tmpl w:val="4C7EF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9102D"/>
    <w:multiLevelType w:val="hybridMultilevel"/>
    <w:tmpl w:val="85B4E8F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52901E7"/>
    <w:multiLevelType w:val="hybridMultilevel"/>
    <w:tmpl w:val="2D347F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A14F24"/>
    <w:multiLevelType w:val="hybridMultilevel"/>
    <w:tmpl w:val="3122447A"/>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B6818"/>
    <w:multiLevelType w:val="hybridMultilevel"/>
    <w:tmpl w:val="493A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06F7E"/>
    <w:multiLevelType w:val="hybridMultilevel"/>
    <w:tmpl w:val="1800F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80E53"/>
    <w:multiLevelType w:val="hybridMultilevel"/>
    <w:tmpl w:val="96A0EF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6269D"/>
    <w:multiLevelType w:val="hybridMultilevel"/>
    <w:tmpl w:val="3758AF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4327B"/>
    <w:multiLevelType w:val="hybridMultilevel"/>
    <w:tmpl w:val="5C7214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5B371F"/>
    <w:multiLevelType w:val="hybridMultilevel"/>
    <w:tmpl w:val="CF1ACA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E441BE"/>
    <w:multiLevelType w:val="hybridMultilevel"/>
    <w:tmpl w:val="FC90E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0316904"/>
    <w:multiLevelType w:val="multilevel"/>
    <w:tmpl w:val="06EE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8202C"/>
    <w:multiLevelType w:val="hybridMultilevel"/>
    <w:tmpl w:val="D65CFF4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E66A5B"/>
    <w:multiLevelType w:val="hybridMultilevel"/>
    <w:tmpl w:val="D6982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F021D"/>
    <w:multiLevelType w:val="hybridMultilevel"/>
    <w:tmpl w:val="5C768E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930D35"/>
    <w:multiLevelType w:val="hybridMultilevel"/>
    <w:tmpl w:val="DE84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6F6EA2"/>
    <w:multiLevelType w:val="hybridMultilevel"/>
    <w:tmpl w:val="FB8AA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078DB"/>
    <w:multiLevelType w:val="hybridMultilevel"/>
    <w:tmpl w:val="6D163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52ECD"/>
    <w:multiLevelType w:val="hybridMultilevel"/>
    <w:tmpl w:val="2E5E2148"/>
    <w:lvl w:ilvl="0" w:tplc="CB3650A4">
      <w:start w:val="1"/>
      <w:numFmt w:val="decimal"/>
      <w:lvlText w:val="%1."/>
      <w:lvlJc w:val="left"/>
      <w:pPr>
        <w:ind w:left="54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D5A66A1"/>
    <w:multiLevelType w:val="hybridMultilevel"/>
    <w:tmpl w:val="D0D635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CC2C38"/>
    <w:multiLevelType w:val="multilevel"/>
    <w:tmpl w:val="5544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F31C5F"/>
    <w:multiLevelType w:val="hybridMultilevel"/>
    <w:tmpl w:val="3B685D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7A7E41"/>
    <w:multiLevelType w:val="hybridMultilevel"/>
    <w:tmpl w:val="413CF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EE5F17"/>
    <w:multiLevelType w:val="hybridMultilevel"/>
    <w:tmpl w:val="C2C489D4"/>
    <w:lvl w:ilvl="0" w:tplc="4B6E4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490CE1"/>
    <w:multiLevelType w:val="hybridMultilevel"/>
    <w:tmpl w:val="9322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D25734"/>
    <w:multiLevelType w:val="hybridMultilevel"/>
    <w:tmpl w:val="38EAE572"/>
    <w:lvl w:ilvl="0" w:tplc="9906EF62">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8"/>
  </w:num>
  <w:num w:numId="3">
    <w:abstractNumId w:val="25"/>
  </w:num>
  <w:num w:numId="4">
    <w:abstractNumId w:val="20"/>
  </w:num>
  <w:num w:numId="5">
    <w:abstractNumId w:val="14"/>
  </w:num>
  <w:num w:numId="6">
    <w:abstractNumId w:val="0"/>
  </w:num>
  <w:num w:numId="7">
    <w:abstractNumId w:val="9"/>
  </w:num>
  <w:num w:numId="8">
    <w:abstractNumId w:val="23"/>
  </w:num>
  <w:num w:numId="9">
    <w:abstractNumId w:val="6"/>
  </w:num>
  <w:num w:numId="10">
    <w:abstractNumId w:val="4"/>
  </w:num>
  <w:num w:numId="11">
    <w:abstractNumId w:val="17"/>
  </w:num>
  <w:num w:numId="12">
    <w:abstractNumId w:val="15"/>
  </w:num>
  <w:num w:numId="13">
    <w:abstractNumId w:val="2"/>
  </w:num>
  <w:num w:numId="14">
    <w:abstractNumId w:val="10"/>
  </w:num>
  <w:num w:numId="15">
    <w:abstractNumId w:val="22"/>
  </w:num>
  <w:num w:numId="16">
    <w:abstractNumId w:val="1"/>
  </w:num>
  <w:num w:numId="17">
    <w:abstractNumId w:val="21"/>
  </w:num>
  <w:num w:numId="18">
    <w:abstractNumId w:val="8"/>
  </w:num>
  <w:num w:numId="19">
    <w:abstractNumId w:val="3"/>
  </w:num>
  <w:num w:numId="20">
    <w:abstractNumId w:val="11"/>
  </w:num>
  <w:num w:numId="21">
    <w:abstractNumId w:val="19"/>
  </w:num>
  <w:num w:numId="22">
    <w:abstractNumId w:val="13"/>
  </w:num>
  <w:num w:numId="23">
    <w:abstractNumId w:val="26"/>
  </w:num>
  <w:num w:numId="24">
    <w:abstractNumId w:val="24"/>
  </w:num>
  <w:num w:numId="25">
    <w:abstractNumId w:val="12"/>
  </w:num>
  <w:num w:numId="26">
    <w:abstractNumId w:val="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54B0"/>
    <w:rsid w:val="00013490"/>
    <w:rsid w:val="000322BA"/>
    <w:rsid w:val="0004433B"/>
    <w:rsid w:val="00065282"/>
    <w:rsid w:val="000925B1"/>
    <w:rsid w:val="000B5DA9"/>
    <w:rsid w:val="000C1789"/>
    <w:rsid w:val="000C40F2"/>
    <w:rsid w:val="000C64F8"/>
    <w:rsid w:val="000D1C5A"/>
    <w:rsid w:val="000D1D16"/>
    <w:rsid w:val="000E5E2A"/>
    <w:rsid w:val="00116733"/>
    <w:rsid w:val="00125072"/>
    <w:rsid w:val="001319E9"/>
    <w:rsid w:val="00142E1E"/>
    <w:rsid w:val="00147826"/>
    <w:rsid w:val="00150629"/>
    <w:rsid w:val="0017248E"/>
    <w:rsid w:val="001845E1"/>
    <w:rsid w:val="00185553"/>
    <w:rsid w:val="001A6D74"/>
    <w:rsid w:val="001A716D"/>
    <w:rsid w:val="001E0388"/>
    <w:rsid w:val="001E117C"/>
    <w:rsid w:val="001E2819"/>
    <w:rsid w:val="002043D9"/>
    <w:rsid w:val="00236A61"/>
    <w:rsid w:val="00251178"/>
    <w:rsid w:val="00256A16"/>
    <w:rsid w:val="002647F6"/>
    <w:rsid w:val="002A4634"/>
    <w:rsid w:val="002B21F4"/>
    <w:rsid w:val="002C4B05"/>
    <w:rsid w:val="002D120C"/>
    <w:rsid w:val="002D1A86"/>
    <w:rsid w:val="002D226D"/>
    <w:rsid w:val="002D3008"/>
    <w:rsid w:val="002F16F1"/>
    <w:rsid w:val="002F1972"/>
    <w:rsid w:val="00337B26"/>
    <w:rsid w:val="00364460"/>
    <w:rsid w:val="00374485"/>
    <w:rsid w:val="0038782F"/>
    <w:rsid w:val="00387FB3"/>
    <w:rsid w:val="003A7E26"/>
    <w:rsid w:val="003B7072"/>
    <w:rsid w:val="003F1356"/>
    <w:rsid w:val="004337FD"/>
    <w:rsid w:val="0044027A"/>
    <w:rsid w:val="00457B5A"/>
    <w:rsid w:val="00464C9B"/>
    <w:rsid w:val="004658BD"/>
    <w:rsid w:val="0046680F"/>
    <w:rsid w:val="00474C8A"/>
    <w:rsid w:val="00477056"/>
    <w:rsid w:val="00481DD9"/>
    <w:rsid w:val="00483125"/>
    <w:rsid w:val="0048598C"/>
    <w:rsid w:val="00490300"/>
    <w:rsid w:val="004B38FA"/>
    <w:rsid w:val="004B580C"/>
    <w:rsid w:val="004E3B07"/>
    <w:rsid w:val="004E68C6"/>
    <w:rsid w:val="004F48CA"/>
    <w:rsid w:val="004F6C6E"/>
    <w:rsid w:val="00530A4C"/>
    <w:rsid w:val="005C0870"/>
    <w:rsid w:val="005D2ABF"/>
    <w:rsid w:val="005D4979"/>
    <w:rsid w:val="005F063C"/>
    <w:rsid w:val="005F1A30"/>
    <w:rsid w:val="00616764"/>
    <w:rsid w:val="00636AB6"/>
    <w:rsid w:val="00645D7C"/>
    <w:rsid w:val="006461F2"/>
    <w:rsid w:val="0066754E"/>
    <w:rsid w:val="0067047F"/>
    <w:rsid w:val="00676088"/>
    <w:rsid w:val="00681375"/>
    <w:rsid w:val="006827D0"/>
    <w:rsid w:val="006854B0"/>
    <w:rsid w:val="00685DE4"/>
    <w:rsid w:val="00686A42"/>
    <w:rsid w:val="00686A59"/>
    <w:rsid w:val="006C27E0"/>
    <w:rsid w:val="006E2AFF"/>
    <w:rsid w:val="006F0269"/>
    <w:rsid w:val="00703A46"/>
    <w:rsid w:val="007116BE"/>
    <w:rsid w:val="007213C6"/>
    <w:rsid w:val="0072670F"/>
    <w:rsid w:val="00730DF9"/>
    <w:rsid w:val="00774B9C"/>
    <w:rsid w:val="00774CD8"/>
    <w:rsid w:val="00777D1C"/>
    <w:rsid w:val="007A6D4E"/>
    <w:rsid w:val="007A7997"/>
    <w:rsid w:val="007A7B6B"/>
    <w:rsid w:val="007F19D3"/>
    <w:rsid w:val="00826278"/>
    <w:rsid w:val="00855937"/>
    <w:rsid w:val="008643BD"/>
    <w:rsid w:val="00871C58"/>
    <w:rsid w:val="00873024"/>
    <w:rsid w:val="008738BC"/>
    <w:rsid w:val="008809DC"/>
    <w:rsid w:val="008930C3"/>
    <w:rsid w:val="008B04E7"/>
    <w:rsid w:val="008E0DCC"/>
    <w:rsid w:val="008E483A"/>
    <w:rsid w:val="008E4FD3"/>
    <w:rsid w:val="008E57D5"/>
    <w:rsid w:val="008F438B"/>
    <w:rsid w:val="009000BD"/>
    <w:rsid w:val="00911107"/>
    <w:rsid w:val="00916664"/>
    <w:rsid w:val="00916EAF"/>
    <w:rsid w:val="0092007F"/>
    <w:rsid w:val="00924D5C"/>
    <w:rsid w:val="00932A50"/>
    <w:rsid w:val="00934582"/>
    <w:rsid w:val="00946026"/>
    <w:rsid w:val="00963D31"/>
    <w:rsid w:val="00965507"/>
    <w:rsid w:val="009A1A5D"/>
    <w:rsid w:val="009A5C1F"/>
    <w:rsid w:val="009C1D4A"/>
    <w:rsid w:val="009C4130"/>
    <w:rsid w:val="009F46AC"/>
    <w:rsid w:val="009F4E44"/>
    <w:rsid w:val="009F7EED"/>
    <w:rsid w:val="00A22096"/>
    <w:rsid w:val="00A268AD"/>
    <w:rsid w:val="00A42C13"/>
    <w:rsid w:val="00A55971"/>
    <w:rsid w:val="00A66A0C"/>
    <w:rsid w:val="00A75980"/>
    <w:rsid w:val="00A91B5D"/>
    <w:rsid w:val="00AC1DA0"/>
    <w:rsid w:val="00AE3A2E"/>
    <w:rsid w:val="00AF5EAC"/>
    <w:rsid w:val="00B02BF8"/>
    <w:rsid w:val="00B21544"/>
    <w:rsid w:val="00B314E8"/>
    <w:rsid w:val="00B37319"/>
    <w:rsid w:val="00B75290"/>
    <w:rsid w:val="00B94693"/>
    <w:rsid w:val="00BA5E78"/>
    <w:rsid w:val="00BA5EC6"/>
    <w:rsid w:val="00BD12B7"/>
    <w:rsid w:val="00BF213B"/>
    <w:rsid w:val="00BF4473"/>
    <w:rsid w:val="00BF519F"/>
    <w:rsid w:val="00C0033B"/>
    <w:rsid w:val="00C0157A"/>
    <w:rsid w:val="00C06F88"/>
    <w:rsid w:val="00C22E8B"/>
    <w:rsid w:val="00C24FF8"/>
    <w:rsid w:val="00C2699A"/>
    <w:rsid w:val="00C859AD"/>
    <w:rsid w:val="00CB0C70"/>
    <w:rsid w:val="00CD27ED"/>
    <w:rsid w:val="00D14903"/>
    <w:rsid w:val="00D23A49"/>
    <w:rsid w:val="00D4627B"/>
    <w:rsid w:val="00D52ACA"/>
    <w:rsid w:val="00D85DF0"/>
    <w:rsid w:val="00DB0FD9"/>
    <w:rsid w:val="00DC4F96"/>
    <w:rsid w:val="00DE2BE2"/>
    <w:rsid w:val="00DE757E"/>
    <w:rsid w:val="00E00AF9"/>
    <w:rsid w:val="00E83FE7"/>
    <w:rsid w:val="00E87042"/>
    <w:rsid w:val="00EA74CC"/>
    <w:rsid w:val="00EB448E"/>
    <w:rsid w:val="00EC0A01"/>
    <w:rsid w:val="00ED22BA"/>
    <w:rsid w:val="00EE171B"/>
    <w:rsid w:val="00EE7EBD"/>
    <w:rsid w:val="00EF1115"/>
    <w:rsid w:val="00EF7EA0"/>
    <w:rsid w:val="00F153D2"/>
    <w:rsid w:val="00F162A9"/>
    <w:rsid w:val="00F454A0"/>
    <w:rsid w:val="00F51F45"/>
    <w:rsid w:val="00F573FF"/>
    <w:rsid w:val="00F62018"/>
    <w:rsid w:val="00F64560"/>
    <w:rsid w:val="00F85F24"/>
    <w:rsid w:val="00FB19B6"/>
    <w:rsid w:val="00FC50A3"/>
    <w:rsid w:val="00FC7620"/>
    <w:rsid w:val="00FE27F7"/>
    <w:rsid w:val="00FF72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B5A"/>
    <w:rPr>
      <w:color w:val="0000FF" w:themeColor="hyperlink"/>
      <w:u w:val="single"/>
    </w:rPr>
  </w:style>
  <w:style w:type="paragraph" w:styleId="NoSpacing">
    <w:name w:val="No Spacing"/>
    <w:uiPriority w:val="1"/>
    <w:qFormat/>
    <w:rsid w:val="00457B5A"/>
    <w:pPr>
      <w:spacing w:after="0" w:line="240" w:lineRule="auto"/>
    </w:pPr>
  </w:style>
  <w:style w:type="table" w:styleId="TableGrid">
    <w:name w:val="Table Grid"/>
    <w:basedOn w:val="TableNormal"/>
    <w:uiPriority w:val="59"/>
    <w:rsid w:val="004E6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9B6"/>
    <w:pPr>
      <w:ind w:left="720"/>
      <w:contextualSpacing/>
    </w:pPr>
  </w:style>
  <w:style w:type="paragraph" w:styleId="BalloonText">
    <w:name w:val="Balloon Text"/>
    <w:basedOn w:val="Normal"/>
    <w:link w:val="BalloonTextChar"/>
    <w:uiPriority w:val="99"/>
    <w:semiHidden/>
    <w:unhideWhenUsed/>
    <w:rsid w:val="008E4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3A"/>
    <w:rPr>
      <w:rFonts w:ascii="Tahoma" w:eastAsiaTheme="minorEastAsia" w:hAnsi="Tahoma" w:cs="Tahoma"/>
      <w:sz w:val="16"/>
      <w:szCs w:val="16"/>
    </w:rPr>
  </w:style>
  <w:style w:type="paragraph" w:styleId="Header">
    <w:name w:val="header"/>
    <w:basedOn w:val="Normal"/>
    <w:link w:val="HeaderChar"/>
    <w:uiPriority w:val="99"/>
    <w:unhideWhenUsed/>
    <w:rsid w:val="00A42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13"/>
    <w:rPr>
      <w:rFonts w:eastAsiaTheme="minorEastAsia"/>
    </w:rPr>
  </w:style>
  <w:style w:type="paragraph" w:styleId="Footer">
    <w:name w:val="footer"/>
    <w:basedOn w:val="Normal"/>
    <w:link w:val="FooterChar"/>
    <w:uiPriority w:val="99"/>
    <w:semiHidden/>
    <w:unhideWhenUsed/>
    <w:rsid w:val="00A42C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C1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B5A"/>
    <w:rPr>
      <w:color w:val="0000FF" w:themeColor="hyperlink"/>
      <w:u w:val="single"/>
    </w:rPr>
  </w:style>
  <w:style w:type="paragraph" w:styleId="NoSpacing">
    <w:name w:val="No Spacing"/>
    <w:uiPriority w:val="1"/>
    <w:qFormat/>
    <w:rsid w:val="00457B5A"/>
    <w:pPr>
      <w:spacing w:after="0" w:line="240" w:lineRule="auto"/>
    </w:pPr>
  </w:style>
  <w:style w:type="table" w:styleId="TableGrid">
    <w:name w:val="Table Grid"/>
    <w:basedOn w:val="TableNormal"/>
    <w:uiPriority w:val="59"/>
    <w:rsid w:val="004E6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19B6"/>
    <w:pPr>
      <w:ind w:left="720"/>
      <w:contextualSpacing/>
    </w:pPr>
  </w:style>
  <w:style w:type="paragraph" w:styleId="BalloonText">
    <w:name w:val="Balloon Text"/>
    <w:basedOn w:val="Normal"/>
    <w:link w:val="BalloonTextChar"/>
    <w:uiPriority w:val="99"/>
    <w:semiHidden/>
    <w:unhideWhenUsed/>
    <w:rsid w:val="008E4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3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426773">
      <w:bodyDiv w:val="1"/>
      <w:marLeft w:val="0"/>
      <w:marRight w:val="0"/>
      <w:marTop w:val="0"/>
      <w:marBottom w:val="0"/>
      <w:divBdr>
        <w:top w:val="none" w:sz="0" w:space="0" w:color="auto"/>
        <w:left w:val="none" w:sz="0" w:space="0" w:color="auto"/>
        <w:bottom w:val="none" w:sz="0" w:space="0" w:color="auto"/>
        <w:right w:val="none" w:sz="0" w:space="0" w:color="auto"/>
      </w:divBdr>
      <w:divsChild>
        <w:div w:id="1346248981">
          <w:marLeft w:val="0"/>
          <w:marRight w:val="0"/>
          <w:marTop w:val="0"/>
          <w:marBottom w:val="0"/>
          <w:divBdr>
            <w:top w:val="none" w:sz="0" w:space="0" w:color="auto"/>
            <w:left w:val="none" w:sz="0" w:space="0" w:color="auto"/>
            <w:bottom w:val="none" w:sz="0" w:space="0" w:color="auto"/>
            <w:right w:val="none" w:sz="0" w:space="0" w:color="auto"/>
          </w:divBdr>
          <w:divsChild>
            <w:div w:id="1273636135">
              <w:marLeft w:val="0"/>
              <w:marRight w:val="0"/>
              <w:marTop w:val="0"/>
              <w:marBottom w:val="0"/>
              <w:divBdr>
                <w:top w:val="none" w:sz="0" w:space="0" w:color="auto"/>
                <w:left w:val="none" w:sz="0" w:space="0" w:color="auto"/>
                <w:bottom w:val="none" w:sz="0" w:space="0" w:color="auto"/>
                <w:right w:val="none" w:sz="0" w:space="0" w:color="auto"/>
              </w:divBdr>
              <w:divsChild>
                <w:div w:id="2003045993">
                  <w:marLeft w:val="0"/>
                  <w:marRight w:val="0"/>
                  <w:marTop w:val="0"/>
                  <w:marBottom w:val="0"/>
                  <w:divBdr>
                    <w:top w:val="none" w:sz="0" w:space="0" w:color="auto"/>
                    <w:left w:val="none" w:sz="0" w:space="0" w:color="auto"/>
                    <w:bottom w:val="none" w:sz="0" w:space="0" w:color="auto"/>
                    <w:right w:val="none" w:sz="0" w:space="0" w:color="auto"/>
                  </w:divBdr>
                  <w:divsChild>
                    <w:div w:id="1729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ar71@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3600</TotalTime>
  <Pages>6</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Graner Marak</dc:creator>
  <cp:keywords/>
  <dc:description/>
  <cp:lastModifiedBy>jsc</cp:lastModifiedBy>
  <cp:revision>45</cp:revision>
  <cp:lastPrinted>2017-09-21T08:47:00Z</cp:lastPrinted>
  <dcterms:created xsi:type="dcterms:W3CDTF">2017-09-19T16:35:00Z</dcterms:created>
  <dcterms:modified xsi:type="dcterms:W3CDTF">2019-04-30T21:26:00Z</dcterms:modified>
</cp:coreProperties>
</file>